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80"/>
        <w:tblW w:w="10314" w:type="dxa"/>
        <w:tblLayout w:type="fixed"/>
        <w:tblLook w:val="01E0"/>
      </w:tblPr>
      <w:tblGrid>
        <w:gridCol w:w="2766"/>
        <w:gridCol w:w="4715"/>
        <w:gridCol w:w="2833"/>
      </w:tblGrid>
      <w:tr w:rsidR="00E731F8" w:rsidRPr="00EE29FD" w:rsidTr="00C977F4">
        <w:tc>
          <w:tcPr>
            <w:tcW w:w="2766" w:type="dxa"/>
            <w:vAlign w:val="center"/>
          </w:tcPr>
          <w:p w:rsidR="00E731F8" w:rsidRPr="00035CD5" w:rsidRDefault="00E731F8" w:rsidP="0099781A">
            <w:pPr>
              <w:pStyle w:val="Title"/>
              <w:rPr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gerb" style="width:96.75pt;height:98.25pt;visibility:visible">
                  <v:imagedata r:id="rId7" o:title=""/>
                </v:shape>
              </w:pict>
            </w:r>
          </w:p>
        </w:tc>
        <w:tc>
          <w:tcPr>
            <w:tcW w:w="4715" w:type="dxa"/>
            <w:vAlign w:val="center"/>
          </w:tcPr>
          <w:p w:rsidR="00E731F8" w:rsidRPr="00373D75" w:rsidRDefault="00E731F8" w:rsidP="00D91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Информационный бюллетень</w:t>
            </w:r>
          </w:p>
          <w:p w:rsidR="00E731F8" w:rsidRPr="00373D75" w:rsidRDefault="00E731F8" w:rsidP="00D91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Вестник</w:t>
            </w:r>
          </w:p>
          <w:p w:rsidR="00E731F8" w:rsidRPr="00373D75" w:rsidRDefault="00E731F8" w:rsidP="00D91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Яльчикского сельского поселения</w:t>
            </w:r>
          </w:p>
          <w:p w:rsidR="00E731F8" w:rsidRPr="00373D75" w:rsidRDefault="00E731F8" w:rsidP="00D91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Яльчикского района</w:t>
            </w:r>
          </w:p>
          <w:p w:rsidR="00E731F8" w:rsidRPr="00373D75" w:rsidRDefault="00E731F8" w:rsidP="00D91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Чувашской Республики</w:t>
            </w:r>
          </w:p>
        </w:tc>
        <w:tc>
          <w:tcPr>
            <w:tcW w:w="2833" w:type="dxa"/>
            <w:vAlign w:val="center"/>
          </w:tcPr>
          <w:p w:rsidR="00E731F8" w:rsidRPr="00373D75" w:rsidRDefault="00E731F8" w:rsidP="00D91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Утвержден Решением Собрания депутатов Яльчикского сельского поселения </w:t>
            </w:r>
          </w:p>
          <w:p w:rsidR="00E731F8" w:rsidRPr="00373D75" w:rsidRDefault="00E731F8" w:rsidP="00D91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Яльчикского района</w:t>
            </w:r>
          </w:p>
          <w:p w:rsidR="00E731F8" w:rsidRPr="00373D75" w:rsidRDefault="00E731F8" w:rsidP="00D91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Чувашской Республики </w:t>
            </w:r>
          </w:p>
          <w:p w:rsidR="00E731F8" w:rsidRPr="00373D75" w:rsidRDefault="00E731F8" w:rsidP="00D91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от  01.02.2008 г. № 2/4-с</w:t>
            </w:r>
          </w:p>
        </w:tc>
      </w:tr>
    </w:tbl>
    <w:p w:rsidR="00E731F8" w:rsidRDefault="00E731F8" w:rsidP="00EE29F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73D75">
        <w:rPr>
          <w:rFonts w:ascii="Times New Roman" w:hAnsi="Times New Roman"/>
          <w:sz w:val="28"/>
          <w:szCs w:val="28"/>
          <w:lang w:eastAsia="ru-RU"/>
        </w:rPr>
        <w:t xml:space="preserve">           </w:t>
      </w:r>
    </w:p>
    <w:p w:rsidR="00E731F8" w:rsidRDefault="00E731F8" w:rsidP="00EE29F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8D1710">
        <w:rPr>
          <w:rFonts w:ascii="Times New Roman" w:hAnsi="Times New Roman"/>
          <w:sz w:val="20"/>
          <w:szCs w:val="20"/>
          <w:lang w:eastAsia="ru-RU"/>
        </w:rPr>
        <w:t xml:space="preserve">№ </w:t>
      </w:r>
      <w:bookmarkStart w:id="0" w:name="_GoBack"/>
      <w:bookmarkEnd w:id="0"/>
      <w:r>
        <w:rPr>
          <w:rFonts w:ascii="Times New Roman" w:hAnsi="Times New Roman"/>
          <w:sz w:val="20"/>
          <w:szCs w:val="20"/>
          <w:lang w:eastAsia="ru-RU"/>
        </w:rPr>
        <w:t>40                                                                                                                                           25 ноября 2022</w:t>
      </w:r>
      <w:r w:rsidRPr="00630FD0">
        <w:rPr>
          <w:rFonts w:ascii="Times New Roman" w:hAnsi="Times New Roman"/>
          <w:sz w:val="20"/>
          <w:szCs w:val="20"/>
          <w:lang w:eastAsia="ru-RU"/>
        </w:rPr>
        <w:t xml:space="preserve"> года</w:t>
      </w:r>
      <w:r>
        <w:rPr>
          <w:rFonts w:ascii="Times New Roman" w:hAnsi="Times New Roman"/>
          <w:sz w:val="20"/>
          <w:szCs w:val="20"/>
          <w:lang w:eastAsia="ru-RU"/>
        </w:rPr>
        <w:t>.</w:t>
      </w:r>
    </w:p>
    <w:p w:rsidR="00E731F8" w:rsidRDefault="00E731F8" w:rsidP="00EE29F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731F8" w:rsidRDefault="00E731F8" w:rsidP="00EE29F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731F8" w:rsidRPr="0099781A" w:rsidRDefault="00E731F8" w:rsidP="0099781A">
      <w:pPr>
        <w:pStyle w:val="NoSpacing"/>
        <w:spacing w:line="240" w:lineRule="exact"/>
        <w:rPr>
          <w:rFonts w:ascii="Arial" w:hAnsi="Arial" w:cs="Arial"/>
          <w:sz w:val="20"/>
          <w:szCs w:val="20"/>
        </w:rPr>
      </w:pPr>
    </w:p>
    <w:p w:rsidR="00E731F8" w:rsidRDefault="00E731F8" w:rsidP="009D3432">
      <w:pPr>
        <w:ind w:right="4109" w:firstLine="426"/>
        <w:jc w:val="both"/>
        <w:rPr>
          <w:rFonts w:ascii="Arno Pro Light Display" w:hAnsi="Arno Pro Light Display"/>
          <w:sz w:val="32"/>
          <w:szCs w:val="32"/>
        </w:rPr>
      </w:pPr>
    </w:p>
    <w:tbl>
      <w:tblPr>
        <w:tblW w:w="10059" w:type="dxa"/>
        <w:tblInd w:w="125" w:type="dxa"/>
        <w:tblLayout w:type="fixed"/>
        <w:tblLook w:val="01E0"/>
      </w:tblPr>
      <w:tblGrid>
        <w:gridCol w:w="4115"/>
        <w:gridCol w:w="1610"/>
        <w:gridCol w:w="4334"/>
      </w:tblGrid>
      <w:tr w:rsidR="00E731F8" w:rsidTr="009119AD">
        <w:trPr>
          <w:trHeight w:val="3547"/>
        </w:trPr>
        <w:tc>
          <w:tcPr>
            <w:tcW w:w="4115" w:type="dxa"/>
          </w:tcPr>
          <w:p w:rsidR="00E731F8" w:rsidRDefault="00E731F8" w:rsidP="009119AD">
            <w:pPr>
              <w:keepNext/>
              <w:ind w:right="142"/>
              <w:jc w:val="center"/>
              <w:outlineLvl w:val="1"/>
              <w:rPr>
                <w:rFonts w:ascii="Arial Cyr Chuv" w:hAnsi="Arial Cyr Chuv" w:cs="Arial"/>
                <w:sz w:val="26"/>
                <w:szCs w:val="26"/>
              </w:rPr>
            </w:pPr>
            <w:r>
              <w:rPr>
                <w:rFonts w:ascii="Arial Cyr Chuv" w:hAnsi="Arial Cyr Chuv" w:cs="Arial"/>
                <w:sz w:val="26"/>
                <w:szCs w:val="26"/>
              </w:rPr>
              <w:t xml:space="preserve">Чёваш </w:t>
            </w:r>
            <w:r>
              <w:rPr>
                <w:rFonts w:ascii="Arial Cyr Chuv" w:hAnsi="Arial Cyr Chuv"/>
                <w:sz w:val="26"/>
                <w:szCs w:val="26"/>
              </w:rPr>
              <w:t>Республики</w:t>
            </w:r>
          </w:p>
          <w:p w:rsidR="00E731F8" w:rsidRDefault="00E731F8" w:rsidP="009119AD">
            <w:pPr>
              <w:keepNext/>
              <w:ind w:right="72"/>
              <w:jc w:val="center"/>
              <w:outlineLvl w:val="0"/>
              <w:rPr>
                <w:rFonts w:ascii="Arial Cyr Chuv" w:hAnsi="Arial Cyr Chuv"/>
                <w:sz w:val="26"/>
                <w:szCs w:val="26"/>
              </w:rPr>
            </w:pPr>
            <w:r>
              <w:rPr>
                <w:rFonts w:ascii="Arial Cyr Chuv" w:hAnsi="Arial Cyr Chuv"/>
                <w:sz w:val="26"/>
                <w:szCs w:val="26"/>
              </w:rPr>
              <w:t>Елч.к район.</w:t>
            </w:r>
          </w:p>
          <w:p w:rsidR="00E731F8" w:rsidRDefault="00E731F8" w:rsidP="009119AD">
            <w:pPr>
              <w:rPr>
                <w:sz w:val="26"/>
                <w:szCs w:val="26"/>
              </w:rPr>
            </w:pPr>
          </w:p>
          <w:p w:rsidR="00E731F8" w:rsidRDefault="00E731F8" w:rsidP="009119AD">
            <w:pPr>
              <w:keepNext/>
              <w:ind w:right="74"/>
              <w:jc w:val="center"/>
              <w:outlineLvl w:val="0"/>
              <w:rPr>
                <w:rFonts w:ascii="Arial Cyr Chuv" w:hAnsi="Arial Cyr Chuv"/>
                <w:sz w:val="26"/>
                <w:szCs w:val="26"/>
              </w:rPr>
            </w:pPr>
            <w:r>
              <w:rPr>
                <w:rFonts w:ascii="Arial Cyr Chuv" w:hAnsi="Arial Cyr Chuv"/>
                <w:sz w:val="26"/>
                <w:szCs w:val="26"/>
              </w:rPr>
              <w:t>Елч.к</w:t>
            </w:r>
          </w:p>
          <w:p w:rsidR="00E731F8" w:rsidRDefault="00E731F8" w:rsidP="009119AD">
            <w:pPr>
              <w:keepNext/>
              <w:tabs>
                <w:tab w:val="left" w:pos="930"/>
                <w:tab w:val="center" w:pos="1980"/>
              </w:tabs>
              <w:ind w:right="74"/>
              <w:outlineLvl w:val="0"/>
              <w:rPr>
                <w:rFonts w:ascii="Arial Cyr Chuv" w:hAnsi="Arial Cyr Chuv"/>
                <w:sz w:val="26"/>
                <w:szCs w:val="26"/>
              </w:rPr>
            </w:pPr>
            <w:r>
              <w:rPr>
                <w:rFonts w:ascii="Arial Cyr Chuv" w:hAnsi="Arial Cyr Chuv"/>
                <w:sz w:val="26"/>
                <w:szCs w:val="26"/>
              </w:rPr>
              <w:tab/>
            </w:r>
            <w:r>
              <w:rPr>
                <w:rFonts w:ascii="Arial Cyr Chuv" w:hAnsi="Arial Cyr Chuv"/>
                <w:sz w:val="26"/>
                <w:szCs w:val="26"/>
              </w:rPr>
              <w:tab/>
              <w:t xml:space="preserve">ял поселений.н </w:t>
            </w:r>
          </w:p>
          <w:p w:rsidR="00E731F8" w:rsidRDefault="00E731F8" w:rsidP="009119AD">
            <w:pPr>
              <w:keepNext/>
              <w:ind w:right="74"/>
              <w:jc w:val="center"/>
              <w:outlineLvl w:val="0"/>
              <w:rPr>
                <w:rFonts w:ascii="Arial Cyr Chuv" w:hAnsi="Arial Cyr Chuv"/>
                <w:sz w:val="26"/>
                <w:szCs w:val="26"/>
              </w:rPr>
            </w:pPr>
            <w:r>
              <w:rPr>
                <w:rFonts w:ascii="Arial Cyr Chuv" w:hAnsi="Arial Cyr Chuv"/>
                <w:sz w:val="26"/>
                <w:szCs w:val="26"/>
              </w:rPr>
              <w:t>администраций.</w:t>
            </w:r>
          </w:p>
          <w:p w:rsidR="00E731F8" w:rsidRDefault="00E731F8" w:rsidP="009119AD">
            <w:pPr>
              <w:ind w:right="74"/>
              <w:jc w:val="center"/>
              <w:rPr>
                <w:rFonts w:ascii="Arial Cyr Chuv" w:hAnsi="Arial Cyr Chuv"/>
                <w:sz w:val="26"/>
                <w:szCs w:val="26"/>
              </w:rPr>
            </w:pPr>
          </w:p>
          <w:p w:rsidR="00E731F8" w:rsidRDefault="00E731F8" w:rsidP="009119AD">
            <w:pPr>
              <w:keepNext/>
              <w:ind w:right="72"/>
              <w:jc w:val="center"/>
              <w:outlineLvl w:val="2"/>
              <w:rPr>
                <w:rFonts w:ascii="Arial Cyr Chuv" w:hAnsi="Arial Cyr Chuv"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Cs/>
                <w:sz w:val="26"/>
                <w:szCs w:val="26"/>
              </w:rPr>
              <w:t>ЙЫШЁНУ</w:t>
            </w:r>
          </w:p>
          <w:p w:rsidR="00E731F8" w:rsidRDefault="00E731F8" w:rsidP="009119AD">
            <w:pPr>
              <w:ind w:left="-360" w:right="72"/>
              <w:jc w:val="center"/>
              <w:rPr>
                <w:rFonts w:ascii="Arial Cyr Chuv" w:hAnsi="Arial Cyr Chuv"/>
                <w:sz w:val="26"/>
                <w:szCs w:val="26"/>
              </w:rPr>
            </w:pPr>
          </w:p>
          <w:p w:rsidR="00E731F8" w:rsidRPr="00D82EE5" w:rsidRDefault="00E731F8" w:rsidP="009119AD">
            <w:pPr>
              <w:ind w:right="72"/>
              <w:jc w:val="center"/>
              <w:rPr>
                <w:rFonts w:ascii="Arial Cyr Chuv" w:hAnsi="Arial Cyr Chuv"/>
                <w:sz w:val="24"/>
                <w:szCs w:val="24"/>
              </w:rPr>
            </w:pPr>
            <w:r w:rsidRPr="00D82EE5">
              <w:rPr>
                <w:rFonts w:ascii="Arial Cyr Chuv" w:hAnsi="Arial Cyr Chuv"/>
                <w:sz w:val="24"/>
                <w:szCs w:val="24"/>
              </w:rPr>
              <w:t>20</w:t>
            </w:r>
            <w:r>
              <w:rPr>
                <w:rFonts w:ascii="Arial Cyr Chuv" w:hAnsi="Arial Cyr Chuv"/>
                <w:sz w:val="24"/>
                <w:szCs w:val="24"/>
              </w:rPr>
              <w:t>22</w:t>
            </w:r>
            <w:r w:rsidRPr="00D82EE5">
              <w:rPr>
                <w:rFonts w:ascii="Arial Cyr Chuv" w:hAnsi="Arial Cyr Chuv"/>
                <w:sz w:val="24"/>
                <w:szCs w:val="24"/>
              </w:rPr>
              <w:t>=</w:t>
            </w:r>
            <w:r w:rsidRPr="00D82EE5">
              <w:rPr>
                <w:sz w:val="24"/>
                <w:szCs w:val="24"/>
              </w:rPr>
              <w:t xml:space="preserve">. </w:t>
            </w:r>
            <w:r w:rsidRPr="00D82EE5">
              <w:rPr>
                <w:rFonts w:ascii="Times New Roman Chuv" w:hAnsi="Times New Roman Chuv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huv" w:hAnsi="Times New Roman Chuv"/>
                <w:color w:val="000000"/>
                <w:sz w:val="24"/>
                <w:szCs w:val="24"/>
              </w:rPr>
              <w:t>ноябр</w:t>
            </w:r>
            <w:r w:rsidRPr="00D82EE5">
              <w:rPr>
                <w:rFonts w:ascii="Arial Cyr Chuv" w:hAnsi="Arial Cyr Chuv"/>
                <w:sz w:val="24"/>
                <w:szCs w:val="24"/>
              </w:rPr>
              <w:t>.</w:t>
            </w:r>
            <w:r>
              <w:rPr>
                <w:rFonts w:ascii="Times New Roman Chuv" w:hAnsi="Times New Roman Chuv"/>
                <w:color w:val="000000"/>
                <w:sz w:val="24"/>
                <w:szCs w:val="24"/>
              </w:rPr>
              <w:t>н</w:t>
            </w:r>
            <w:r w:rsidRPr="00D82EE5">
              <w:rPr>
                <w:rFonts w:ascii="Times New Roman Chuv" w:hAnsi="Times New Roman Chuv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huv" w:hAnsi="Times New Roman Chuv"/>
                <w:color w:val="000000"/>
                <w:sz w:val="24"/>
                <w:szCs w:val="24"/>
              </w:rPr>
              <w:t>25</w:t>
            </w:r>
            <w:r w:rsidRPr="00D82EE5">
              <w:rPr>
                <w:rFonts w:ascii="Arial Cyr Chuv" w:hAnsi="Arial Cyr Chuv"/>
                <w:sz w:val="24"/>
                <w:szCs w:val="24"/>
              </w:rPr>
              <w:t xml:space="preserve">-м.ш. № </w:t>
            </w:r>
            <w:r>
              <w:rPr>
                <w:rFonts w:ascii="Arial Cyr Chuv" w:hAnsi="Arial Cyr Chuv"/>
                <w:sz w:val="24"/>
                <w:szCs w:val="24"/>
              </w:rPr>
              <w:t xml:space="preserve">102 </w:t>
            </w:r>
          </w:p>
          <w:p w:rsidR="00E731F8" w:rsidRPr="00D82EE5" w:rsidRDefault="00E731F8" w:rsidP="009119AD">
            <w:pPr>
              <w:jc w:val="center"/>
              <w:rPr>
                <w:rFonts w:ascii="Arial Cyr Chuv" w:hAnsi="Arial Cyr Chuv"/>
                <w:sz w:val="24"/>
                <w:szCs w:val="24"/>
              </w:rPr>
            </w:pPr>
          </w:p>
          <w:p w:rsidR="00E731F8" w:rsidRDefault="00E731F8" w:rsidP="009119AD">
            <w:pPr>
              <w:jc w:val="center"/>
              <w:rPr>
                <w:rFonts w:ascii="Arial Cyr Chuv" w:hAnsi="Arial Cyr Chuv"/>
              </w:rPr>
            </w:pPr>
            <w:r w:rsidRPr="00D82EE5">
              <w:rPr>
                <w:rFonts w:ascii="Arial Cyr Chuv" w:hAnsi="Arial Cyr Chuv"/>
                <w:sz w:val="24"/>
                <w:szCs w:val="24"/>
              </w:rPr>
              <w:t>Елч.к ял.</w:t>
            </w:r>
          </w:p>
        </w:tc>
        <w:tc>
          <w:tcPr>
            <w:tcW w:w="1610" w:type="dxa"/>
          </w:tcPr>
          <w:p w:rsidR="00E731F8" w:rsidRDefault="00E731F8" w:rsidP="009119AD">
            <w:pPr>
              <w:ind w:left="-506"/>
              <w:jc w:val="center"/>
            </w:pPr>
            <w:r w:rsidRPr="00127600">
              <w:rPr>
                <w:noProof/>
                <w:color w:val="000080"/>
                <w:sz w:val="28"/>
                <w:szCs w:val="28"/>
              </w:rPr>
              <w:pict>
                <v:shape id="_x0000_i1026" type="#_x0000_t75" style="width:52.5pt;height:54pt;visibility:visible">
                  <v:imagedata r:id="rId8" o:title="" gain="79922f" blacklevel="3932f"/>
                </v:shape>
              </w:pict>
            </w:r>
          </w:p>
        </w:tc>
        <w:tc>
          <w:tcPr>
            <w:tcW w:w="4334" w:type="dxa"/>
          </w:tcPr>
          <w:p w:rsidR="00E731F8" w:rsidRDefault="00E731F8" w:rsidP="009119AD">
            <w:pPr>
              <w:ind w:right="914"/>
              <w:jc w:val="center"/>
              <w:rPr>
                <w:rFonts w:ascii="Arial Cyr Chuv" w:hAnsi="Arial Cyr Chuv"/>
                <w:sz w:val="26"/>
                <w:szCs w:val="26"/>
              </w:rPr>
            </w:pPr>
            <w:r>
              <w:rPr>
                <w:rFonts w:ascii="Arial Cyr Chuv" w:hAnsi="Arial Cyr Chuv"/>
                <w:sz w:val="26"/>
                <w:szCs w:val="26"/>
              </w:rPr>
              <w:t>Чувашская Республика</w:t>
            </w:r>
          </w:p>
          <w:p w:rsidR="00E731F8" w:rsidRDefault="00E731F8" w:rsidP="009119AD">
            <w:pPr>
              <w:ind w:right="914"/>
              <w:jc w:val="center"/>
              <w:rPr>
                <w:rFonts w:ascii="Arial Cyr Chuv" w:hAnsi="Arial Cyr Chuv"/>
                <w:sz w:val="26"/>
                <w:szCs w:val="26"/>
              </w:rPr>
            </w:pPr>
            <w:r>
              <w:rPr>
                <w:rFonts w:ascii="Arial Cyr Chuv" w:hAnsi="Arial Cyr Chuv"/>
                <w:sz w:val="26"/>
                <w:szCs w:val="26"/>
              </w:rPr>
              <w:t>Яльчикский район</w:t>
            </w:r>
          </w:p>
          <w:p w:rsidR="00E731F8" w:rsidRDefault="00E731F8" w:rsidP="009119AD">
            <w:pPr>
              <w:ind w:right="914"/>
              <w:jc w:val="center"/>
              <w:rPr>
                <w:rFonts w:ascii="Arial Cyr Chuv" w:hAnsi="Arial Cyr Chuv"/>
                <w:sz w:val="26"/>
                <w:szCs w:val="26"/>
              </w:rPr>
            </w:pPr>
          </w:p>
          <w:p w:rsidR="00E731F8" w:rsidRDefault="00E731F8" w:rsidP="009119AD">
            <w:pPr>
              <w:ind w:right="914"/>
              <w:jc w:val="center"/>
              <w:rPr>
                <w:rFonts w:ascii="Arial Cyr Chuv" w:hAnsi="Arial Cyr Chuv"/>
                <w:sz w:val="26"/>
                <w:szCs w:val="26"/>
              </w:rPr>
            </w:pPr>
            <w:r>
              <w:rPr>
                <w:rFonts w:ascii="Arial Cyr Chuv" w:hAnsi="Arial Cyr Chuv"/>
                <w:sz w:val="26"/>
                <w:szCs w:val="26"/>
              </w:rPr>
              <w:t>Администрация</w:t>
            </w:r>
          </w:p>
          <w:p w:rsidR="00E731F8" w:rsidRDefault="00E731F8" w:rsidP="009119AD">
            <w:pPr>
              <w:ind w:right="914"/>
              <w:jc w:val="center"/>
              <w:rPr>
                <w:rFonts w:ascii="Arial Cyr Chuv" w:hAnsi="Arial Cyr Chuv"/>
                <w:sz w:val="26"/>
                <w:szCs w:val="26"/>
              </w:rPr>
            </w:pPr>
            <w:r>
              <w:rPr>
                <w:rFonts w:ascii="Arial Cyr Chuv" w:hAnsi="Arial Cyr Chuv"/>
                <w:sz w:val="26"/>
                <w:szCs w:val="26"/>
              </w:rPr>
              <w:t>Яльчикского</w:t>
            </w:r>
          </w:p>
          <w:p w:rsidR="00E731F8" w:rsidRDefault="00E731F8" w:rsidP="009119AD">
            <w:pPr>
              <w:ind w:right="914"/>
              <w:jc w:val="center"/>
              <w:rPr>
                <w:rFonts w:ascii="Arial Cyr Chuv" w:hAnsi="Arial Cyr Chuv"/>
                <w:sz w:val="26"/>
                <w:szCs w:val="26"/>
              </w:rPr>
            </w:pPr>
            <w:r>
              <w:rPr>
                <w:rFonts w:ascii="Arial Cyr Chuv" w:hAnsi="Arial Cyr Chuv"/>
                <w:sz w:val="26"/>
                <w:szCs w:val="26"/>
              </w:rPr>
              <w:t xml:space="preserve"> сельского поселения</w:t>
            </w:r>
          </w:p>
          <w:p w:rsidR="00E731F8" w:rsidRDefault="00E731F8" w:rsidP="009119AD">
            <w:pPr>
              <w:ind w:right="914"/>
              <w:jc w:val="center"/>
              <w:rPr>
                <w:rFonts w:ascii="Arial Cyr Chuv" w:hAnsi="Arial Cyr Chuv"/>
                <w:sz w:val="26"/>
                <w:szCs w:val="26"/>
              </w:rPr>
            </w:pPr>
          </w:p>
          <w:p w:rsidR="00E731F8" w:rsidRDefault="00E731F8" w:rsidP="009119AD">
            <w:pPr>
              <w:pStyle w:val="Heading3"/>
              <w:ind w:right="914"/>
              <w:rPr>
                <w:b w:val="0"/>
              </w:rPr>
            </w:pPr>
            <w:r>
              <w:rPr>
                <w:b w:val="0"/>
              </w:rPr>
              <w:t xml:space="preserve">      ПОСТАНОВЛЕНИЕ</w:t>
            </w:r>
          </w:p>
          <w:p w:rsidR="00E731F8" w:rsidRDefault="00E731F8" w:rsidP="009119AD">
            <w:pPr>
              <w:ind w:left="-360" w:right="914"/>
              <w:jc w:val="center"/>
              <w:rPr>
                <w:sz w:val="26"/>
                <w:szCs w:val="26"/>
              </w:rPr>
            </w:pPr>
          </w:p>
          <w:p w:rsidR="00E731F8" w:rsidRPr="00D82EE5" w:rsidRDefault="00E731F8" w:rsidP="009119AD">
            <w:pPr>
              <w:ind w:left="-111" w:right="9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ноября</w:t>
            </w:r>
            <w:r w:rsidRPr="00D82EE5">
              <w:rPr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D82EE5">
                <w:rPr>
                  <w:sz w:val="24"/>
                  <w:szCs w:val="24"/>
                </w:rPr>
                <w:t>20</w:t>
              </w:r>
              <w:r>
                <w:rPr>
                  <w:sz w:val="24"/>
                  <w:szCs w:val="24"/>
                </w:rPr>
                <w:t xml:space="preserve">22 </w:t>
              </w:r>
              <w:r w:rsidRPr="00D82EE5">
                <w:rPr>
                  <w:sz w:val="24"/>
                  <w:szCs w:val="24"/>
                </w:rPr>
                <w:t>г</w:t>
              </w:r>
            </w:smartTag>
            <w:r w:rsidRPr="00D82EE5">
              <w:rPr>
                <w:sz w:val="24"/>
                <w:szCs w:val="24"/>
              </w:rPr>
              <w:t xml:space="preserve">. № </w:t>
            </w:r>
            <w:r>
              <w:rPr>
                <w:sz w:val="24"/>
                <w:szCs w:val="24"/>
              </w:rPr>
              <w:t xml:space="preserve">102 </w:t>
            </w:r>
          </w:p>
          <w:p w:rsidR="00E731F8" w:rsidRPr="00D82EE5" w:rsidRDefault="00E731F8" w:rsidP="009119AD">
            <w:pPr>
              <w:ind w:right="914"/>
              <w:jc w:val="center"/>
              <w:rPr>
                <w:rFonts w:ascii="Arial Cyr Chuv" w:hAnsi="Arial Cyr Chuv"/>
                <w:sz w:val="24"/>
                <w:szCs w:val="24"/>
              </w:rPr>
            </w:pPr>
          </w:p>
          <w:p w:rsidR="00E731F8" w:rsidRPr="00D82EE5" w:rsidRDefault="00E731F8" w:rsidP="009119AD">
            <w:pPr>
              <w:ind w:right="914"/>
              <w:jc w:val="center"/>
              <w:rPr>
                <w:rFonts w:ascii="Arial Cyr Chuv" w:hAnsi="Arial Cyr Chuv"/>
                <w:sz w:val="24"/>
                <w:szCs w:val="24"/>
              </w:rPr>
            </w:pPr>
            <w:r w:rsidRPr="00D82EE5">
              <w:rPr>
                <w:rFonts w:ascii="Arial Cyr Chuv" w:hAnsi="Arial Cyr Chuv"/>
                <w:sz w:val="24"/>
                <w:szCs w:val="24"/>
              </w:rPr>
              <w:t>село Яльчики</w:t>
            </w:r>
          </w:p>
          <w:p w:rsidR="00E731F8" w:rsidRDefault="00E731F8" w:rsidP="009119AD">
            <w:pPr>
              <w:jc w:val="center"/>
            </w:pPr>
          </w:p>
        </w:tc>
      </w:tr>
    </w:tbl>
    <w:p w:rsidR="00E731F8" w:rsidRDefault="00E731F8" w:rsidP="009D3432">
      <w:pPr>
        <w:ind w:right="4109" w:firstLine="426"/>
        <w:jc w:val="both"/>
        <w:rPr>
          <w:rFonts w:ascii="Arno Pro Light Display" w:hAnsi="Arno Pro Light Display"/>
          <w:sz w:val="32"/>
          <w:szCs w:val="32"/>
        </w:rPr>
      </w:pPr>
    </w:p>
    <w:p w:rsidR="00E731F8" w:rsidRPr="00D82EE5" w:rsidRDefault="00E731F8" w:rsidP="009D3432">
      <w:pPr>
        <w:ind w:right="4109"/>
        <w:jc w:val="both"/>
        <w:rPr>
          <w:rStyle w:val="Strong"/>
          <w:b w:val="0"/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 Яльчикского сельского поселения от 12 мая 2020 года № 46 «</w:t>
      </w:r>
      <w:r w:rsidRPr="00D82EE5">
        <w:rPr>
          <w:sz w:val="24"/>
          <w:szCs w:val="24"/>
        </w:rPr>
        <w:t xml:space="preserve">Об утверждении долгосрочной </w:t>
      </w:r>
      <w:r w:rsidRPr="00D82EE5">
        <w:rPr>
          <w:bCs/>
          <w:sz w:val="24"/>
          <w:szCs w:val="24"/>
        </w:rPr>
        <w:t>м</w:t>
      </w:r>
      <w:r w:rsidRPr="00D82EE5">
        <w:rPr>
          <w:rStyle w:val="Strong"/>
          <w:b w:val="0"/>
          <w:sz w:val="24"/>
          <w:szCs w:val="24"/>
        </w:rPr>
        <w:t>униципальной программы «</w:t>
      </w:r>
      <w:r>
        <w:rPr>
          <w:rStyle w:val="Strong"/>
          <w:b w:val="0"/>
          <w:sz w:val="24"/>
          <w:szCs w:val="24"/>
        </w:rPr>
        <w:t>П</w:t>
      </w:r>
      <w:r w:rsidRPr="00D82EE5">
        <w:rPr>
          <w:rStyle w:val="Strong"/>
          <w:b w:val="0"/>
          <w:sz w:val="24"/>
          <w:szCs w:val="24"/>
        </w:rPr>
        <w:t>аспортизация автомобильных дорог общего пользования местного значения Яльчикского сельского поселения на 2020-2022 гг.»</w:t>
      </w:r>
    </w:p>
    <w:p w:rsidR="00E731F8" w:rsidRPr="00D82EE5" w:rsidRDefault="00E731F8" w:rsidP="009D3432">
      <w:pPr>
        <w:ind w:firstLine="720"/>
        <w:jc w:val="both"/>
        <w:rPr>
          <w:sz w:val="24"/>
          <w:szCs w:val="24"/>
        </w:rPr>
      </w:pPr>
    </w:p>
    <w:p w:rsidR="00E731F8" w:rsidRPr="00D82EE5" w:rsidRDefault="00E731F8" w:rsidP="009D3432">
      <w:pPr>
        <w:ind w:firstLine="709"/>
        <w:jc w:val="both"/>
        <w:rPr>
          <w:sz w:val="24"/>
          <w:szCs w:val="24"/>
        </w:rPr>
      </w:pPr>
      <w:r w:rsidRPr="00D82EE5">
        <w:rPr>
          <w:sz w:val="24"/>
          <w:szCs w:val="24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от 08.11.2007 г. № 257-ФЗ «Об автомобильных дорогах и о дорожной деятельности </w:t>
      </w:r>
      <w:r w:rsidRPr="00D82EE5">
        <w:rPr>
          <w:rStyle w:val="grame"/>
          <w:sz w:val="24"/>
          <w:szCs w:val="24"/>
        </w:rPr>
        <w:t>в</w:t>
      </w:r>
      <w:r w:rsidRPr="00D82EE5">
        <w:rPr>
          <w:sz w:val="24"/>
          <w:szCs w:val="24"/>
        </w:rPr>
        <w:t xml:space="preserve"> Российской Федерации и о внесении изменений в отдельные законодательные акты Российской Федерации»,  ВСН 1-83 «Типовая инструкция по техническому учету и паспортизации автомобильных дорог общего пользования», утвержденных Минавтодором РСФСР 05.02.1982 г.</w:t>
      </w:r>
      <w:r w:rsidRPr="00D82EE5">
        <w:rPr>
          <w:rStyle w:val="Strong"/>
          <w:b w:val="0"/>
          <w:bCs/>
          <w:sz w:val="24"/>
          <w:szCs w:val="24"/>
        </w:rPr>
        <w:t xml:space="preserve">, с письмом МВД РФ от 02.08.2006г. №13/6-3853, Росавтодора от 07.08.2006г. №01-29/5313 «О Порядке разработки и утверждения проектов организации дорожного движения на автомобильных дорогах», администрация </w:t>
      </w:r>
      <w:r w:rsidRPr="00D82EE5">
        <w:rPr>
          <w:sz w:val="24"/>
          <w:szCs w:val="24"/>
        </w:rPr>
        <w:t xml:space="preserve">Яльчикского сельского поселения постановляет: </w:t>
      </w:r>
    </w:p>
    <w:p w:rsidR="00E731F8" w:rsidRDefault="00E731F8" w:rsidP="009D3432">
      <w:pPr>
        <w:pStyle w:val="NormalWeb"/>
        <w:jc w:val="both"/>
      </w:pPr>
      <w:r w:rsidRPr="00D82EE5">
        <w:t xml:space="preserve">1. </w:t>
      </w:r>
      <w:r>
        <w:t xml:space="preserve">Внести изменения в абзац 2 раздела </w:t>
      </w:r>
      <w:r w:rsidRPr="00D82EE5">
        <w:rPr>
          <w:b/>
        </w:rPr>
        <w:t>2. Характеристика проблемы и обоснование необходимости ее решения программными методами</w:t>
      </w:r>
      <w:r>
        <w:rPr>
          <w:b/>
        </w:rPr>
        <w:t xml:space="preserve"> </w:t>
      </w:r>
      <w:r w:rsidRPr="00993BF8">
        <w:t>следующие изменения</w:t>
      </w:r>
      <w:r>
        <w:t>:</w:t>
      </w:r>
    </w:p>
    <w:p w:rsidR="00E731F8" w:rsidRPr="00D82EE5" w:rsidRDefault="00E731F8" w:rsidP="009D3432">
      <w:pPr>
        <w:pStyle w:val="NormalWeb"/>
        <w:jc w:val="both"/>
      </w:pPr>
      <w:r>
        <w:t>«</w:t>
      </w:r>
      <w:r w:rsidRPr="00D82EE5">
        <w:t xml:space="preserve">Сеть автомобильных дорог местного значения общего пользования  на </w:t>
      </w:r>
      <w:r>
        <w:t xml:space="preserve"> </w:t>
      </w:r>
      <w:r w:rsidRPr="00D82EE5">
        <w:t xml:space="preserve"> </w:t>
      </w:r>
      <w:r w:rsidRPr="00D94F51">
        <w:t>2020 года</w:t>
      </w:r>
      <w:r w:rsidRPr="00D82EE5">
        <w:t xml:space="preserve"> составляет </w:t>
      </w:r>
      <w:r>
        <w:rPr>
          <w:b/>
        </w:rPr>
        <w:t xml:space="preserve"> </w:t>
      </w:r>
      <w:smartTag w:uri="urn:schemas-microsoft-com:office:smarttags" w:element="metricconverter">
        <w:smartTagPr>
          <w:attr w:name="ProductID" w:val="28,91 км"/>
        </w:smartTagPr>
        <w:r>
          <w:rPr>
            <w:b/>
          </w:rPr>
          <w:t>28,91</w:t>
        </w:r>
        <w:r w:rsidRPr="00D94F51">
          <w:t xml:space="preserve"> км</w:t>
        </w:r>
      </w:smartTag>
      <w:r w:rsidRPr="00D82EE5">
        <w:t xml:space="preserve"> дорог с усовершенствованным покрытием. </w:t>
      </w:r>
      <w:r>
        <w:t xml:space="preserve"> </w:t>
      </w:r>
      <w:r w:rsidRPr="00D82EE5">
        <w:t>Недооценка роли автомобильных дорог местного значения и отставание в развитии дорожной сети являются одной из причин экономических трудностей, слабого развития социальной инфраструктуры. Неудовлетворенность населения в низком качестве автодорог является причиной целого ряда негативных социальных последствий, таких как:</w:t>
      </w:r>
      <w:r>
        <w:t>».</w:t>
      </w:r>
    </w:p>
    <w:p w:rsidR="00E731F8" w:rsidRDefault="00E731F8" w:rsidP="009D3432">
      <w:pPr>
        <w:pStyle w:val="NormalWeb"/>
        <w:jc w:val="both"/>
      </w:pPr>
      <w:r>
        <w:rPr>
          <w:b/>
        </w:rPr>
        <w:t xml:space="preserve">2. </w:t>
      </w:r>
      <w:r>
        <w:t xml:space="preserve">Раздел </w:t>
      </w:r>
      <w:r>
        <w:rPr>
          <w:b/>
        </w:rPr>
        <w:t>5</w:t>
      </w:r>
      <w:r w:rsidRPr="00D82EE5">
        <w:rPr>
          <w:b/>
        </w:rPr>
        <w:t>. Основные направления реализации Программы</w:t>
      </w:r>
      <w:r>
        <w:rPr>
          <w:b/>
        </w:rPr>
        <w:t xml:space="preserve"> </w:t>
      </w:r>
      <w:r w:rsidRPr="001019D0">
        <w:t>изложить в следующей редакции:</w:t>
      </w:r>
    </w:p>
    <w:p w:rsidR="00E731F8" w:rsidRPr="00D82EE5" w:rsidRDefault="00E731F8" w:rsidP="009D3432">
      <w:pPr>
        <w:pStyle w:val="NormalWeb"/>
        <w:jc w:val="both"/>
      </w:pPr>
      <w:r>
        <w:t>«</w:t>
      </w:r>
      <w:r w:rsidRPr="00D82EE5">
        <w:t xml:space="preserve">Инвентаризация и паспортизация автодорог необходима для приведения технической документации в соответствии с действующими нормами и правилами по ее ведению. Данная работа необходима для обследования, сбора и анализа информации о параметрах, характеристиках и условиях функционирования дорог и дорожных сооружений, наличия дефектов, причин их появления, и другой необходимой информации для оценки и прогноза состояния дорог и дорожных сооружений в процессе дальнейшей эксплуатации. Цель данной работы состоит в оценке состояния автомобильных дорог, разработке проекта организации дорожного движения. Перечень автомобильных дорог общего пользования местного значения, находящихся на территории </w:t>
      </w:r>
      <w:r>
        <w:t xml:space="preserve">Яльчикского </w:t>
      </w:r>
      <w:r w:rsidRPr="00D82EE5">
        <w:t xml:space="preserve">сельского поселения на </w:t>
      </w:r>
      <w:r>
        <w:t xml:space="preserve">ноябрь </w:t>
      </w:r>
      <w:r w:rsidRPr="00D82EE5">
        <w:t>20</w:t>
      </w:r>
      <w:r>
        <w:t>22</w:t>
      </w:r>
      <w:r w:rsidRPr="00D82EE5">
        <w:t xml:space="preserve"> года приведен в Приложении № 1</w:t>
      </w:r>
      <w:r>
        <w:t>.».</w:t>
      </w:r>
      <w:r w:rsidRPr="00D82EE5">
        <w:t xml:space="preserve"> </w:t>
      </w:r>
      <w:r>
        <w:t xml:space="preserve"> </w:t>
      </w:r>
    </w:p>
    <w:p w:rsidR="00E731F8" w:rsidRPr="00D82EE5" w:rsidRDefault="00E731F8" w:rsidP="009D3432">
      <w:pPr>
        <w:pStyle w:val="NormalWeb"/>
        <w:jc w:val="both"/>
        <w:rPr>
          <w:b/>
        </w:rPr>
      </w:pPr>
    </w:p>
    <w:p w:rsidR="00E731F8" w:rsidRPr="00594515" w:rsidRDefault="00E731F8" w:rsidP="009D3432">
      <w:pPr>
        <w:pStyle w:val="NormalWeb"/>
        <w:jc w:val="both"/>
      </w:pPr>
      <w:r>
        <w:rPr>
          <w:b/>
        </w:rPr>
        <w:t xml:space="preserve">3. </w:t>
      </w:r>
      <w:r>
        <w:t xml:space="preserve">Раздел </w:t>
      </w:r>
      <w:r>
        <w:rPr>
          <w:b/>
        </w:rPr>
        <w:t>6</w:t>
      </w:r>
      <w:r w:rsidRPr="00D82EE5">
        <w:rPr>
          <w:b/>
        </w:rPr>
        <w:t>. График паспортизации, а так же планируемые средства на выполнение работ по инвентаризации и паспортизации автомобильных дорог</w:t>
      </w:r>
      <w:r>
        <w:rPr>
          <w:b/>
        </w:rPr>
        <w:t xml:space="preserve"> </w:t>
      </w:r>
      <w:r w:rsidRPr="00594515">
        <w:t>изложить в следующей редакции:</w:t>
      </w:r>
    </w:p>
    <w:p w:rsidR="00E731F8" w:rsidRPr="00D82EE5" w:rsidRDefault="00E731F8" w:rsidP="009D3432">
      <w:pPr>
        <w:jc w:val="center"/>
        <w:rPr>
          <w:sz w:val="24"/>
          <w:szCs w:val="24"/>
        </w:rPr>
      </w:pPr>
      <w:r w:rsidRPr="00D82EE5"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D82EE5">
        <w:rPr>
          <w:sz w:val="24"/>
          <w:szCs w:val="24"/>
        </w:rPr>
        <w:t xml:space="preserve"> Таблица №1</w:t>
      </w:r>
    </w:p>
    <w:tbl>
      <w:tblPr>
        <w:tblW w:w="94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5290"/>
        <w:gridCol w:w="27"/>
        <w:gridCol w:w="1249"/>
        <w:gridCol w:w="27"/>
        <w:gridCol w:w="1107"/>
        <w:gridCol w:w="27"/>
        <w:gridCol w:w="956"/>
        <w:gridCol w:w="27"/>
      </w:tblGrid>
      <w:tr w:rsidR="00E731F8" w:rsidRPr="00D82EE5" w:rsidTr="009119AD">
        <w:trPr>
          <w:gridAfter w:val="1"/>
          <w:wAfter w:w="27" w:type="dxa"/>
          <w:trHeight w:val="7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>№ пп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>Наименование дороги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>Общая протяженность дорог   (км)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>Срок производства работ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31F8" w:rsidRPr="00D82EE5" w:rsidRDefault="00E731F8" w:rsidP="009119AD">
            <w:pPr>
              <w:snapToGrid w:val="0"/>
              <w:jc w:val="center"/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>Объем финансирования</w:t>
            </w:r>
          </w:p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>тыс.руб.</w:t>
            </w:r>
          </w:p>
        </w:tc>
      </w:tr>
      <w:tr w:rsidR="00E731F8" w:rsidRPr="00D82EE5" w:rsidTr="009119AD">
        <w:trPr>
          <w:gridAfter w:val="1"/>
          <w:wAfter w:w="27" w:type="dxa"/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> 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> </w:t>
            </w:r>
          </w:p>
        </w:tc>
      </w:tr>
      <w:tr w:rsidR="00E731F8" w:rsidRPr="00D82EE5" w:rsidTr="009119AD">
        <w:trPr>
          <w:gridAfter w:val="1"/>
          <w:wAfter w:w="27" w:type="dxa"/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>1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 xml:space="preserve">дорога </w:t>
            </w:r>
            <w:r>
              <w:rPr>
                <w:sz w:val="24"/>
                <w:szCs w:val="24"/>
              </w:rPr>
              <w:t xml:space="preserve"> ул. Восточная с.Байдеряково</w:t>
            </w:r>
            <w:r w:rsidRPr="00D82E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731F8" w:rsidRPr="00D82EE5" w:rsidTr="009119AD">
        <w:trPr>
          <w:gridAfter w:val="1"/>
          <w:wAfter w:w="27" w:type="dxa"/>
          <w:trHeight w:val="4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>2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 xml:space="preserve">дорога </w:t>
            </w:r>
            <w:r>
              <w:rPr>
                <w:sz w:val="24"/>
                <w:szCs w:val="24"/>
              </w:rPr>
              <w:t xml:space="preserve"> ул. Набережная с.Байдеряково</w:t>
            </w:r>
            <w:r w:rsidRPr="00D82E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</w:tr>
      <w:tr w:rsidR="00E731F8" w:rsidRPr="00D82EE5" w:rsidTr="009119AD">
        <w:trPr>
          <w:gridAfter w:val="1"/>
          <w:wAfter w:w="27" w:type="dxa"/>
          <w:trHeight w:val="4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>3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 xml:space="preserve">дорога </w:t>
            </w:r>
            <w:r>
              <w:rPr>
                <w:sz w:val="24"/>
                <w:szCs w:val="24"/>
              </w:rPr>
              <w:t xml:space="preserve"> ул. Новая с.Байдеряково</w:t>
            </w:r>
            <w:r w:rsidRPr="00D82E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</w:tr>
      <w:tr w:rsidR="00E731F8" w:rsidRPr="00D82EE5" w:rsidTr="009119AD">
        <w:trPr>
          <w:gridAfter w:val="1"/>
          <w:wAfter w:w="27" w:type="dxa"/>
          <w:trHeight w:val="4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>4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 xml:space="preserve">дорога </w:t>
            </w:r>
            <w:r>
              <w:rPr>
                <w:sz w:val="24"/>
                <w:szCs w:val="24"/>
              </w:rPr>
              <w:t xml:space="preserve"> ул. Северная с.Байдеряково</w:t>
            </w:r>
            <w:r w:rsidRPr="00D82E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1,2</w:t>
            </w:r>
          </w:p>
        </w:tc>
      </w:tr>
      <w:tr w:rsidR="00E731F8" w:rsidRPr="00D82EE5" w:rsidTr="009119AD">
        <w:trPr>
          <w:gridAfter w:val="1"/>
          <w:wAfter w:w="27" w:type="dxa"/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>5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 xml:space="preserve">дорога </w:t>
            </w:r>
            <w:r>
              <w:rPr>
                <w:sz w:val="24"/>
                <w:szCs w:val="24"/>
              </w:rPr>
              <w:t xml:space="preserve"> ул. Молодежная с.Новое Булаево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1,85</w:t>
            </w:r>
          </w:p>
        </w:tc>
      </w:tr>
      <w:tr w:rsidR="00E731F8" w:rsidRPr="00D82EE5" w:rsidTr="009119AD">
        <w:trPr>
          <w:gridAfter w:val="1"/>
          <w:wAfter w:w="27" w:type="dxa"/>
          <w:trHeight w:val="4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>6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 xml:space="preserve">дорога </w:t>
            </w:r>
            <w:r>
              <w:rPr>
                <w:sz w:val="24"/>
                <w:szCs w:val="24"/>
              </w:rPr>
              <w:t xml:space="preserve"> ул. Парковая с.Новое Булаево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1,85</w:t>
            </w:r>
          </w:p>
        </w:tc>
      </w:tr>
      <w:tr w:rsidR="00E731F8" w:rsidRPr="00D82EE5" w:rsidTr="009119AD">
        <w:trPr>
          <w:gridAfter w:val="1"/>
          <w:wAfter w:w="27" w:type="dxa"/>
          <w:trHeight w:val="4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>7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 xml:space="preserve">дорога </w:t>
            </w:r>
            <w:r>
              <w:rPr>
                <w:sz w:val="24"/>
                <w:szCs w:val="24"/>
              </w:rPr>
              <w:t xml:space="preserve"> ул. Центральная с.Новое Булаево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1,75</w:t>
            </w:r>
          </w:p>
        </w:tc>
      </w:tr>
      <w:tr w:rsidR="00E731F8" w:rsidRPr="00D82EE5" w:rsidTr="009119AD">
        <w:trPr>
          <w:gridAfter w:val="1"/>
          <w:wAfter w:w="27" w:type="dxa"/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>8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 xml:space="preserve">дорога </w:t>
            </w:r>
            <w:r>
              <w:rPr>
                <w:sz w:val="24"/>
                <w:szCs w:val="24"/>
              </w:rPr>
              <w:t xml:space="preserve"> ул. Мостовая с.Новое Булаево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1,6</w:t>
            </w:r>
          </w:p>
        </w:tc>
      </w:tr>
      <w:tr w:rsidR="00E731F8" w:rsidRPr="00D82EE5" w:rsidTr="009119AD">
        <w:trPr>
          <w:gridAfter w:val="1"/>
          <w:wAfter w:w="27" w:type="dxa"/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>9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 xml:space="preserve">дорога </w:t>
            </w:r>
            <w:r>
              <w:rPr>
                <w:sz w:val="24"/>
                <w:szCs w:val="24"/>
              </w:rPr>
              <w:t xml:space="preserve"> ул. Новая с.Новое Булаево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1,1</w:t>
            </w:r>
          </w:p>
        </w:tc>
      </w:tr>
      <w:tr w:rsidR="00E731F8" w:rsidRPr="00D82EE5" w:rsidTr="009119AD">
        <w:trPr>
          <w:gridAfter w:val="1"/>
          <w:wAfter w:w="27" w:type="dxa"/>
          <w:trHeight w:val="4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>10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 xml:space="preserve">дорога </w:t>
            </w:r>
            <w:r>
              <w:rPr>
                <w:sz w:val="24"/>
                <w:szCs w:val="24"/>
              </w:rPr>
              <w:t xml:space="preserve"> ул.Набережная с.Новое Булаево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1,85</w:t>
            </w:r>
          </w:p>
        </w:tc>
      </w:tr>
      <w:tr w:rsidR="00E731F8" w:rsidRPr="00D82EE5" w:rsidTr="009119AD">
        <w:trPr>
          <w:gridAfter w:val="1"/>
          <w:wAfter w:w="27" w:type="dxa"/>
          <w:trHeight w:val="4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 xml:space="preserve">дорога </w:t>
            </w:r>
            <w:r>
              <w:rPr>
                <w:sz w:val="24"/>
                <w:szCs w:val="24"/>
              </w:rPr>
              <w:t>ул. Набережная д. Апанасово Темяши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1,55</w:t>
            </w:r>
          </w:p>
        </w:tc>
      </w:tr>
      <w:tr w:rsidR="00E731F8" w:rsidRPr="00D82EE5" w:rsidTr="009119AD">
        <w:trPr>
          <w:gridAfter w:val="1"/>
          <w:wAfter w:w="27" w:type="dxa"/>
          <w:trHeight w:val="4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 xml:space="preserve">дорога </w:t>
            </w:r>
            <w:r>
              <w:rPr>
                <w:sz w:val="24"/>
                <w:szCs w:val="24"/>
              </w:rPr>
              <w:t>ул. Восточная д. Апанасово Темяши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</w:tr>
      <w:tr w:rsidR="00E731F8" w:rsidRPr="00D82EE5" w:rsidTr="009119AD">
        <w:trPr>
          <w:gridAfter w:val="1"/>
          <w:wAfter w:w="27" w:type="dxa"/>
          <w:trHeight w:val="4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 xml:space="preserve">дорога </w:t>
            </w:r>
            <w:r>
              <w:rPr>
                <w:sz w:val="24"/>
                <w:szCs w:val="24"/>
              </w:rPr>
              <w:t>ул. Центральная д. Апанасово Темяши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</w:p>
        </w:tc>
      </w:tr>
      <w:tr w:rsidR="00E731F8" w:rsidRPr="00D82EE5" w:rsidTr="009119AD">
        <w:trPr>
          <w:gridAfter w:val="1"/>
          <w:wAfter w:w="27" w:type="dxa"/>
          <w:trHeight w:val="4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 xml:space="preserve">дорога </w:t>
            </w:r>
            <w:r>
              <w:rPr>
                <w:sz w:val="24"/>
                <w:szCs w:val="24"/>
              </w:rPr>
              <w:t>ул. Заводская д. Апанасово Темяши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3,7</w:t>
            </w:r>
          </w:p>
        </w:tc>
      </w:tr>
      <w:tr w:rsidR="00E731F8" w:rsidRPr="00D82EE5" w:rsidTr="009119AD">
        <w:trPr>
          <w:gridAfter w:val="1"/>
          <w:wAfter w:w="27" w:type="dxa"/>
          <w:trHeight w:val="4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 xml:space="preserve">дорога </w:t>
            </w:r>
            <w:r>
              <w:rPr>
                <w:sz w:val="24"/>
                <w:szCs w:val="24"/>
              </w:rPr>
              <w:t>ул. Новая д. Апанасово Темяши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2,25</w:t>
            </w:r>
          </w:p>
        </w:tc>
      </w:tr>
      <w:tr w:rsidR="00E731F8" w:rsidRPr="00D82EE5" w:rsidTr="009119AD">
        <w:trPr>
          <w:gridAfter w:val="1"/>
          <w:wAfter w:w="27" w:type="dxa"/>
          <w:trHeight w:val="4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 xml:space="preserve">дорога </w:t>
            </w:r>
            <w:r>
              <w:rPr>
                <w:sz w:val="24"/>
                <w:szCs w:val="24"/>
              </w:rPr>
              <w:t>ул. Молодежная д. Апанасово Темяши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0,8</w:t>
            </w:r>
          </w:p>
        </w:tc>
      </w:tr>
      <w:tr w:rsidR="00E731F8" w:rsidRPr="00D82EE5" w:rsidTr="009119AD">
        <w:trPr>
          <w:gridAfter w:val="1"/>
          <w:wAfter w:w="27" w:type="dxa"/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 xml:space="preserve">дорога </w:t>
            </w:r>
            <w:r>
              <w:rPr>
                <w:sz w:val="24"/>
                <w:szCs w:val="24"/>
              </w:rPr>
              <w:t>ул. Новая д. Новое Тойдеряково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1,85</w:t>
            </w:r>
          </w:p>
        </w:tc>
      </w:tr>
      <w:tr w:rsidR="00E731F8" w:rsidRPr="00D82EE5" w:rsidTr="009119AD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 xml:space="preserve">дорога </w:t>
            </w:r>
            <w:r>
              <w:rPr>
                <w:sz w:val="24"/>
                <w:szCs w:val="24"/>
              </w:rPr>
              <w:t>ул. Верхняя д. Новое Тойдеряково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E731F8" w:rsidRPr="00D82EE5" w:rsidTr="009119AD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 xml:space="preserve">дорога </w:t>
            </w:r>
            <w:r>
              <w:rPr>
                <w:sz w:val="24"/>
                <w:szCs w:val="24"/>
              </w:rPr>
              <w:t>ул. Центральная д. Новое Тойдеряково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spacing w:before="100" w:beforeAutospacing="1" w:after="100" w:afterAutospacing="1"/>
              <w:ind w:left="-33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2,15</w:t>
            </w:r>
          </w:p>
        </w:tc>
      </w:tr>
      <w:tr w:rsidR="00E731F8" w:rsidRPr="00D82EE5" w:rsidTr="009119AD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 xml:space="preserve">дорога </w:t>
            </w:r>
            <w:r>
              <w:rPr>
                <w:sz w:val="24"/>
                <w:szCs w:val="24"/>
              </w:rPr>
              <w:t>ул. Нижняя д. Новое Тойдеряково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E731F8" w:rsidRPr="00D82EE5" w:rsidTr="009119AD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 xml:space="preserve">дорога </w:t>
            </w:r>
            <w:r>
              <w:rPr>
                <w:sz w:val="24"/>
                <w:szCs w:val="24"/>
              </w:rPr>
              <w:t>ул. Кладбищная д. Новое Тойдеряково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E731F8" w:rsidRPr="00D82EE5" w:rsidTr="009119AD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 xml:space="preserve">дорога </w:t>
            </w:r>
            <w:r>
              <w:rPr>
                <w:sz w:val="24"/>
                <w:szCs w:val="24"/>
              </w:rPr>
              <w:t>ул. Магазинная д. Новое Тойдеряково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</w:tr>
      <w:tr w:rsidR="00E731F8" w:rsidRPr="00D82EE5" w:rsidTr="009119AD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 xml:space="preserve">дорога </w:t>
            </w:r>
            <w:r>
              <w:rPr>
                <w:sz w:val="24"/>
                <w:szCs w:val="24"/>
              </w:rPr>
              <w:t>ул. Магазинная д. Тоскаево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1F8" w:rsidRPr="00D82EE5" w:rsidRDefault="00E731F8" w:rsidP="009119A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2,15</w:t>
            </w:r>
          </w:p>
        </w:tc>
      </w:tr>
      <w:tr w:rsidR="00E731F8" w:rsidRPr="00D82EE5" w:rsidTr="009119AD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 xml:space="preserve">дорога </w:t>
            </w:r>
            <w:r>
              <w:rPr>
                <w:sz w:val="24"/>
                <w:szCs w:val="24"/>
              </w:rPr>
              <w:t>ул. Школьная д. Тоскаево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82E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731F8" w:rsidRPr="00D82EE5" w:rsidTr="009119AD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 xml:space="preserve">дорога </w:t>
            </w:r>
            <w:r>
              <w:rPr>
                <w:sz w:val="24"/>
                <w:szCs w:val="24"/>
              </w:rPr>
              <w:t>ул. Новая д. Тоскаево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82E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E731F8" w:rsidRPr="00D82EE5" w:rsidTr="009119AD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 xml:space="preserve">дорога </w:t>
            </w:r>
            <w:r>
              <w:rPr>
                <w:sz w:val="24"/>
                <w:szCs w:val="24"/>
              </w:rPr>
              <w:t>ул. Кооперативная с. Яльчики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  <w:tr w:rsidR="00E731F8" w:rsidRPr="00D82EE5" w:rsidTr="009119AD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 xml:space="preserve">дорога </w:t>
            </w:r>
            <w:r>
              <w:rPr>
                <w:sz w:val="24"/>
                <w:szCs w:val="24"/>
              </w:rPr>
              <w:t>ул. Первомайская с. Яльчики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D82E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E731F8" w:rsidRPr="00D82EE5" w:rsidTr="009119AD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 xml:space="preserve">дорога </w:t>
            </w:r>
            <w:r>
              <w:rPr>
                <w:sz w:val="24"/>
                <w:szCs w:val="24"/>
              </w:rPr>
              <w:t>ул. Советская с. Яльчики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82E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731F8" w:rsidRPr="00D82EE5" w:rsidTr="009119AD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 xml:space="preserve">дорога </w:t>
            </w:r>
            <w:r>
              <w:rPr>
                <w:sz w:val="24"/>
                <w:szCs w:val="24"/>
              </w:rPr>
              <w:t>пер. Садовый с. Яльчики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1,05</w:t>
            </w:r>
          </w:p>
        </w:tc>
      </w:tr>
      <w:tr w:rsidR="00E731F8" w:rsidRPr="00D82EE5" w:rsidTr="009119AD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 xml:space="preserve">дорога </w:t>
            </w:r>
            <w:r>
              <w:rPr>
                <w:sz w:val="24"/>
                <w:szCs w:val="24"/>
              </w:rPr>
              <w:t>ул. Комсомольская с. Яльчики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E731F8" w:rsidRPr="00D82EE5" w:rsidTr="009119AD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 xml:space="preserve">дорога </w:t>
            </w:r>
            <w:r>
              <w:rPr>
                <w:sz w:val="24"/>
                <w:szCs w:val="24"/>
              </w:rPr>
              <w:t>ул. Беляева с. Яльчики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D82E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</w:tr>
      <w:tr w:rsidR="00E731F8" w:rsidRPr="00D82EE5" w:rsidTr="009119AD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 xml:space="preserve">дорога </w:t>
            </w:r>
            <w:r>
              <w:rPr>
                <w:sz w:val="24"/>
                <w:szCs w:val="24"/>
              </w:rPr>
              <w:t>ул. Октябрьская с. Яльчики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1,85</w:t>
            </w:r>
          </w:p>
        </w:tc>
      </w:tr>
      <w:tr w:rsidR="00E731F8" w:rsidRPr="00D82EE5" w:rsidTr="009119AD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 xml:space="preserve">дорога </w:t>
            </w:r>
            <w:r>
              <w:rPr>
                <w:sz w:val="24"/>
                <w:szCs w:val="24"/>
              </w:rPr>
              <w:t>ул. Пушкина с. Яльчики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E731F8" w:rsidRPr="00D82EE5" w:rsidTr="009119AD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 xml:space="preserve">дорога </w:t>
            </w:r>
            <w:r>
              <w:rPr>
                <w:sz w:val="24"/>
                <w:szCs w:val="24"/>
              </w:rPr>
              <w:t>ул. Больничная с. Яльчики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731F8" w:rsidRPr="00D82EE5" w:rsidTr="009119AD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 xml:space="preserve">дорога </w:t>
            </w:r>
            <w:r>
              <w:rPr>
                <w:sz w:val="24"/>
                <w:szCs w:val="24"/>
              </w:rPr>
              <w:t>ул. Новая с. Яльчики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E731F8" w:rsidRPr="00D82EE5" w:rsidTr="009119AD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 xml:space="preserve">дорога </w:t>
            </w:r>
            <w:r>
              <w:rPr>
                <w:sz w:val="24"/>
                <w:szCs w:val="24"/>
              </w:rPr>
              <w:t>ул. Восточная с. Яльчики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2,15</w:t>
            </w:r>
          </w:p>
        </w:tc>
      </w:tr>
      <w:tr w:rsidR="00E731F8" w:rsidRPr="00D82EE5" w:rsidTr="009119AD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 xml:space="preserve">дорога </w:t>
            </w:r>
            <w:r>
              <w:rPr>
                <w:sz w:val="24"/>
                <w:szCs w:val="24"/>
              </w:rPr>
              <w:t>ул. Титова с. Яльчики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731F8" w:rsidRPr="00D82EE5" w:rsidTr="009119AD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 xml:space="preserve">дорога </w:t>
            </w:r>
            <w:r>
              <w:rPr>
                <w:sz w:val="24"/>
                <w:szCs w:val="24"/>
              </w:rPr>
              <w:t>ул. Молодежная  с. Яльчики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</w:tr>
      <w:tr w:rsidR="00E731F8" w:rsidRPr="00D82EE5" w:rsidTr="009119AD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Default="00E731F8" w:rsidP="009119A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 xml:space="preserve">дорога </w:t>
            </w:r>
            <w:r>
              <w:rPr>
                <w:sz w:val="24"/>
                <w:szCs w:val="24"/>
              </w:rPr>
              <w:t>ул. Николаева   с. Яльчики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  <w:tr w:rsidR="00E731F8" w:rsidRPr="00D82EE5" w:rsidTr="009119AD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Default="00E731F8" w:rsidP="009119A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 xml:space="preserve">дорога </w:t>
            </w:r>
            <w:r>
              <w:rPr>
                <w:sz w:val="24"/>
                <w:szCs w:val="24"/>
              </w:rPr>
              <w:t>ул. Мира я  с. Яльчики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</w:tr>
      <w:tr w:rsidR="00E731F8" w:rsidRPr="00D82EE5" w:rsidTr="009119AD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Default="00E731F8" w:rsidP="009119A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 xml:space="preserve">дорога </w:t>
            </w:r>
            <w:r>
              <w:rPr>
                <w:sz w:val="24"/>
                <w:szCs w:val="24"/>
              </w:rPr>
              <w:t>ул. 50 лет победы   с. Яльчики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1,35</w:t>
            </w:r>
          </w:p>
        </w:tc>
      </w:tr>
      <w:tr w:rsidR="00E731F8" w:rsidRPr="00D82EE5" w:rsidTr="009119AD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Default="00E731F8" w:rsidP="009119A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 xml:space="preserve">дорога </w:t>
            </w:r>
            <w:r>
              <w:rPr>
                <w:sz w:val="24"/>
                <w:szCs w:val="24"/>
              </w:rPr>
              <w:t>ул. Игнатьева   с. Яльчики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E731F8" w:rsidRPr="00D82EE5" w:rsidTr="009119AD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Default="00E731F8" w:rsidP="009119A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 xml:space="preserve">дорога </w:t>
            </w:r>
            <w:r>
              <w:rPr>
                <w:sz w:val="24"/>
                <w:szCs w:val="24"/>
              </w:rPr>
              <w:t>ул. Заводская   с. Яльчики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E731F8" w:rsidRPr="00D82EE5" w:rsidTr="009119AD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Default="00E731F8" w:rsidP="009119A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 xml:space="preserve">дорога </w:t>
            </w:r>
            <w:r>
              <w:rPr>
                <w:sz w:val="24"/>
                <w:szCs w:val="24"/>
              </w:rPr>
              <w:t>ул. Андреева   с. Яльчики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</w:tr>
      <w:tr w:rsidR="00E731F8" w:rsidRPr="00D82EE5" w:rsidTr="009119AD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Default="00E731F8" w:rsidP="009119A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 xml:space="preserve">дорога </w:t>
            </w:r>
            <w:r>
              <w:rPr>
                <w:sz w:val="24"/>
                <w:szCs w:val="24"/>
              </w:rPr>
              <w:t>ул. Канашское шоссе   с. Яльчики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E731F8" w:rsidRPr="00D82EE5" w:rsidTr="009119AD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Default="00E731F8" w:rsidP="009119A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 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 xml:space="preserve">дорога </w:t>
            </w:r>
            <w:r>
              <w:rPr>
                <w:sz w:val="24"/>
                <w:szCs w:val="24"/>
              </w:rPr>
              <w:t>переулок Автопарковый   с. Яльчики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rPr>
                <w:sz w:val="24"/>
                <w:szCs w:val="24"/>
              </w:rPr>
            </w:pPr>
            <w:r w:rsidRPr="00D82EE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8" w:rsidRPr="00D82EE5" w:rsidRDefault="00E731F8" w:rsidP="009119A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2,15</w:t>
            </w:r>
          </w:p>
        </w:tc>
      </w:tr>
    </w:tbl>
    <w:p w:rsidR="00E731F8" w:rsidRPr="00D82EE5" w:rsidRDefault="00E731F8" w:rsidP="009D3432">
      <w:pPr>
        <w:pStyle w:val="NormalWeb"/>
        <w:jc w:val="both"/>
        <w:rPr>
          <w:b/>
        </w:rPr>
      </w:pPr>
      <w:r>
        <w:t xml:space="preserve">4. Раздел </w:t>
      </w:r>
      <w:r w:rsidRPr="00D82EE5">
        <w:rPr>
          <w:b/>
        </w:rPr>
        <w:t>8.</w:t>
      </w:r>
      <w:r>
        <w:rPr>
          <w:b/>
        </w:rPr>
        <w:t xml:space="preserve"> </w:t>
      </w:r>
      <w:r w:rsidRPr="00D82EE5">
        <w:rPr>
          <w:b/>
        </w:rPr>
        <w:t>Ресурсное обеспечение Программы</w:t>
      </w:r>
      <w:r>
        <w:rPr>
          <w:b/>
        </w:rPr>
        <w:t xml:space="preserve"> </w:t>
      </w:r>
      <w:r w:rsidRPr="009F11CF">
        <w:t>изложить в следующей редакции</w:t>
      </w:r>
      <w:r>
        <w:t>:</w:t>
      </w:r>
    </w:p>
    <w:p w:rsidR="00E731F8" w:rsidRPr="00D82EE5" w:rsidRDefault="00E731F8" w:rsidP="009D3432">
      <w:pPr>
        <w:pStyle w:val="NormalWeb"/>
        <w:jc w:val="both"/>
      </w:pPr>
      <w:r>
        <w:t>«</w:t>
      </w:r>
      <w:r w:rsidRPr="00D82EE5">
        <w:t xml:space="preserve">Финансирование мероприятий Программы обеспечивается за счет средств бюджета </w:t>
      </w:r>
      <w:r>
        <w:t xml:space="preserve">Яльчикского </w:t>
      </w:r>
      <w:r w:rsidRPr="00D82EE5">
        <w:t>сельского поселения.</w:t>
      </w:r>
    </w:p>
    <w:p w:rsidR="00E731F8" w:rsidRPr="00D82EE5" w:rsidRDefault="00E731F8" w:rsidP="009D3432">
      <w:pPr>
        <w:pStyle w:val="NormalWeb"/>
        <w:jc w:val="both"/>
      </w:pPr>
      <w:r w:rsidRPr="00D82EE5">
        <w:t xml:space="preserve">Общий объем финансирования Программы составляет - </w:t>
      </w:r>
      <w:r>
        <w:t xml:space="preserve"> 121,5</w:t>
      </w:r>
      <w:r w:rsidRPr="00D82EE5">
        <w:t xml:space="preserve"> </w:t>
      </w:r>
      <w:r w:rsidRPr="00C771C8">
        <w:t>тыс. руб</w:t>
      </w:r>
      <w:r w:rsidRPr="00D82EE5">
        <w:t>., в том числе:</w:t>
      </w:r>
    </w:p>
    <w:p w:rsidR="00E731F8" w:rsidRPr="00D82EE5" w:rsidRDefault="00E731F8" w:rsidP="009D3432">
      <w:pPr>
        <w:pStyle w:val="NormalWeb"/>
        <w:ind w:firstLine="357"/>
        <w:jc w:val="both"/>
      </w:pPr>
      <w:r w:rsidRPr="00D82EE5">
        <w:t>20</w:t>
      </w:r>
      <w:r>
        <w:t>20</w:t>
      </w:r>
      <w:r w:rsidRPr="00D82EE5">
        <w:t xml:space="preserve"> год - 0 тыс.руб.,</w:t>
      </w:r>
    </w:p>
    <w:p w:rsidR="00E731F8" w:rsidRPr="00D82EE5" w:rsidRDefault="00E731F8" w:rsidP="009D3432">
      <w:pPr>
        <w:pStyle w:val="NormalWeb"/>
        <w:ind w:firstLine="357"/>
        <w:jc w:val="both"/>
      </w:pPr>
      <w:r w:rsidRPr="00D82EE5">
        <w:t>202</w:t>
      </w:r>
      <w:r>
        <w:t>1</w:t>
      </w:r>
      <w:r w:rsidRPr="00D82EE5">
        <w:t xml:space="preserve"> год – </w:t>
      </w:r>
      <w:r>
        <w:t>0</w:t>
      </w:r>
      <w:r w:rsidRPr="00D82EE5">
        <w:t xml:space="preserve"> тыс.руб., </w:t>
      </w:r>
    </w:p>
    <w:p w:rsidR="00E731F8" w:rsidRPr="00D82EE5" w:rsidRDefault="00E731F8" w:rsidP="009D3432">
      <w:pPr>
        <w:pStyle w:val="NormalWeb"/>
        <w:ind w:firstLine="357"/>
        <w:jc w:val="both"/>
      </w:pPr>
      <w:r w:rsidRPr="00D82EE5">
        <w:t>202</w:t>
      </w:r>
      <w:r>
        <w:t>2</w:t>
      </w:r>
      <w:r w:rsidRPr="00D82EE5">
        <w:t xml:space="preserve"> год – </w:t>
      </w:r>
      <w:r>
        <w:t>121,5</w:t>
      </w:r>
      <w:r w:rsidRPr="00D82EE5">
        <w:t xml:space="preserve"> тыс.руб.</w:t>
      </w:r>
    </w:p>
    <w:p w:rsidR="00E731F8" w:rsidRDefault="00E731F8" w:rsidP="009D3432">
      <w:pPr>
        <w:pStyle w:val="NormalWeb"/>
        <w:jc w:val="both"/>
      </w:pPr>
      <w:r w:rsidRPr="00D82EE5">
        <w:t>В ходе реализации Программы отдельные ее мероприятия в установленном порядке могут уточняться, а объемы финансирования корректироваться с учето</w:t>
      </w:r>
      <w:r>
        <w:t>м утвержденных расходов бюджета».</w:t>
      </w:r>
    </w:p>
    <w:p w:rsidR="00E731F8" w:rsidRDefault="00E731F8" w:rsidP="009D34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82EE5">
        <w:rPr>
          <w:rFonts w:ascii="Times New Roman" w:hAnsi="Times New Roman" w:cs="Times New Roman"/>
          <w:sz w:val="24"/>
          <w:szCs w:val="24"/>
        </w:rPr>
        <w:t>. Настоящее постановление подлежит официальному опубликованию.</w:t>
      </w:r>
    </w:p>
    <w:p w:rsidR="00E731F8" w:rsidRDefault="00E731F8" w:rsidP="009D3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1F8" w:rsidRPr="00D82EE5" w:rsidRDefault="00E731F8" w:rsidP="009D3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1F8" w:rsidRPr="00D82EE5" w:rsidRDefault="00E731F8" w:rsidP="009D3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E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1F8" w:rsidRPr="00D82EE5" w:rsidRDefault="00E731F8" w:rsidP="009D34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EE5">
        <w:rPr>
          <w:rFonts w:ascii="Times New Roman" w:hAnsi="Times New Roman" w:cs="Times New Roman"/>
          <w:sz w:val="24"/>
          <w:szCs w:val="24"/>
        </w:rPr>
        <w:t>Глава Яльчикского сельского поселения</w:t>
      </w:r>
      <w:r w:rsidRPr="00D82EE5">
        <w:rPr>
          <w:rFonts w:ascii="Times New Roman" w:hAnsi="Times New Roman" w:cs="Times New Roman"/>
          <w:sz w:val="24"/>
          <w:szCs w:val="24"/>
        </w:rPr>
        <w:tab/>
      </w:r>
      <w:r w:rsidRPr="00D82EE5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82EE5">
        <w:rPr>
          <w:rFonts w:ascii="Times New Roman" w:hAnsi="Times New Roman" w:cs="Times New Roman"/>
          <w:sz w:val="24"/>
          <w:szCs w:val="24"/>
        </w:rPr>
        <w:t>А.Г. Смирнова</w:t>
      </w:r>
    </w:p>
    <w:p w:rsidR="00E731F8" w:rsidRPr="00524CC8" w:rsidRDefault="00E731F8" w:rsidP="00524CC8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E731F8" w:rsidRPr="00924F94" w:rsidRDefault="00E731F8" w:rsidP="006A552D">
      <w:pPr>
        <w:tabs>
          <w:tab w:val="left" w:pos="4110"/>
        </w:tabs>
        <w:rPr>
          <w:rFonts w:ascii="Arial" w:hAnsi="Arial" w:cs="Arial"/>
          <w:sz w:val="20"/>
          <w:szCs w:val="20"/>
        </w:rPr>
      </w:pPr>
      <w:r w:rsidRPr="00924F94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____________________________________________</w:t>
      </w:r>
      <w:r w:rsidRPr="00924F94">
        <w:rPr>
          <w:rFonts w:ascii="Arial" w:hAnsi="Arial" w:cs="Arial"/>
          <w:sz w:val="20"/>
          <w:szCs w:val="20"/>
        </w:rPr>
        <w:t>____________________</w:t>
      </w:r>
    </w:p>
    <w:p w:rsidR="00E731F8" w:rsidRPr="00924F94" w:rsidRDefault="00E731F8" w:rsidP="006A552D">
      <w:pPr>
        <w:spacing w:after="200" w:line="276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924F94">
        <w:rPr>
          <w:rFonts w:ascii="Arial" w:hAnsi="Arial" w:cs="Arial"/>
          <w:sz w:val="20"/>
          <w:szCs w:val="20"/>
          <w:lang w:eastAsia="ru-RU"/>
        </w:rPr>
        <w:t xml:space="preserve">      Информационный бюллетень «Вестник Яльчикского сельского поселения Яльчикского района Чувашской Республики» отпечатан в администрации Яльчикского сельского поселения Яльчикского района Чувашской Республики.</w:t>
      </w:r>
    </w:p>
    <w:p w:rsidR="00E731F8" w:rsidRPr="001464D0" w:rsidRDefault="00E731F8" w:rsidP="009D50D4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924F94">
        <w:rPr>
          <w:rFonts w:ascii="Arial" w:hAnsi="Arial" w:cs="Arial"/>
          <w:sz w:val="20"/>
          <w:szCs w:val="20"/>
          <w:lang w:eastAsia="ru-RU"/>
        </w:rPr>
        <w:t xml:space="preserve">      Адрес: с. Яльчики, ул. Советская, дом №2</w:t>
      </w:r>
      <w:r w:rsidRPr="001464D0">
        <w:rPr>
          <w:rFonts w:ascii="Arial" w:hAnsi="Arial" w:cs="Arial"/>
          <w:sz w:val="20"/>
          <w:szCs w:val="20"/>
          <w:lang w:eastAsia="ru-RU"/>
        </w:rPr>
        <w:t xml:space="preserve">                                                               Тираж -  10 экз.   </w:t>
      </w:r>
    </w:p>
    <w:sectPr w:rsidR="00E731F8" w:rsidRPr="001464D0" w:rsidSect="009D3432">
      <w:headerReference w:type="default" r:id="rId9"/>
      <w:pgSz w:w="11906" w:h="16838"/>
      <w:pgMar w:top="567" w:right="851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1F8" w:rsidRDefault="00E731F8" w:rsidP="00015244">
      <w:pPr>
        <w:spacing w:after="0" w:line="240" w:lineRule="auto"/>
      </w:pPr>
      <w:r>
        <w:separator/>
      </w:r>
    </w:p>
  </w:endnote>
  <w:endnote w:type="continuationSeparator" w:id="0">
    <w:p w:rsidR="00E731F8" w:rsidRDefault="00E731F8" w:rsidP="0001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no Pro Light Display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1F8" w:rsidRDefault="00E731F8" w:rsidP="00015244">
      <w:pPr>
        <w:spacing w:after="0" w:line="240" w:lineRule="auto"/>
      </w:pPr>
      <w:r>
        <w:separator/>
      </w:r>
    </w:p>
  </w:footnote>
  <w:footnote w:type="continuationSeparator" w:id="0">
    <w:p w:rsidR="00E731F8" w:rsidRDefault="00E731F8" w:rsidP="0001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1F8" w:rsidRDefault="00E731F8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E731F8" w:rsidRDefault="00E731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6E01A2"/>
    <w:multiLevelType w:val="hybridMultilevel"/>
    <w:tmpl w:val="CD525BA8"/>
    <w:lvl w:ilvl="0" w:tplc="07405E08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">
    <w:nsid w:val="03A27E44"/>
    <w:multiLevelType w:val="hybridMultilevel"/>
    <w:tmpl w:val="84424C4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1A114D"/>
    <w:multiLevelType w:val="hybridMultilevel"/>
    <w:tmpl w:val="E9C237A8"/>
    <w:lvl w:ilvl="0" w:tplc="727A2354">
      <w:numFmt w:val="bullet"/>
      <w:lvlText w:val="-"/>
      <w:lvlJc w:val="left"/>
      <w:pPr>
        <w:ind w:left="109" w:hanging="177"/>
      </w:pPr>
      <w:rPr>
        <w:rFonts w:ascii="Times New Roman" w:eastAsia="Times New Roman" w:hAnsi="Times New Roman" w:hint="default"/>
        <w:w w:val="93"/>
        <w:sz w:val="24"/>
      </w:rPr>
    </w:lvl>
    <w:lvl w:ilvl="1" w:tplc="C0ACFE88">
      <w:numFmt w:val="bullet"/>
      <w:lvlText w:val="•"/>
      <w:lvlJc w:val="left"/>
      <w:pPr>
        <w:ind w:left="400" w:hanging="177"/>
      </w:pPr>
      <w:rPr>
        <w:rFonts w:hint="default"/>
      </w:rPr>
    </w:lvl>
    <w:lvl w:ilvl="2" w:tplc="3B8E25E6">
      <w:numFmt w:val="bullet"/>
      <w:lvlText w:val="•"/>
      <w:lvlJc w:val="left"/>
      <w:pPr>
        <w:ind w:left="1457" w:hanging="177"/>
      </w:pPr>
      <w:rPr>
        <w:rFonts w:hint="default"/>
      </w:rPr>
    </w:lvl>
    <w:lvl w:ilvl="3" w:tplc="35403F84">
      <w:numFmt w:val="bullet"/>
      <w:lvlText w:val="•"/>
      <w:lvlJc w:val="left"/>
      <w:pPr>
        <w:ind w:left="2515" w:hanging="177"/>
      </w:pPr>
      <w:rPr>
        <w:rFonts w:hint="default"/>
      </w:rPr>
    </w:lvl>
    <w:lvl w:ilvl="4" w:tplc="0B82E780">
      <w:numFmt w:val="bullet"/>
      <w:lvlText w:val="•"/>
      <w:lvlJc w:val="left"/>
      <w:pPr>
        <w:ind w:left="3573" w:hanging="177"/>
      </w:pPr>
      <w:rPr>
        <w:rFonts w:hint="default"/>
      </w:rPr>
    </w:lvl>
    <w:lvl w:ilvl="5" w:tplc="D11A6632">
      <w:numFmt w:val="bullet"/>
      <w:lvlText w:val="•"/>
      <w:lvlJc w:val="left"/>
      <w:pPr>
        <w:ind w:left="4631" w:hanging="177"/>
      </w:pPr>
      <w:rPr>
        <w:rFonts w:hint="default"/>
      </w:rPr>
    </w:lvl>
    <w:lvl w:ilvl="6" w:tplc="EB2ED4D6">
      <w:numFmt w:val="bullet"/>
      <w:lvlText w:val="•"/>
      <w:lvlJc w:val="left"/>
      <w:pPr>
        <w:ind w:left="5688" w:hanging="177"/>
      </w:pPr>
      <w:rPr>
        <w:rFonts w:hint="default"/>
      </w:rPr>
    </w:lvl>
    <w:lvl w:ilvl="7" w:tplc="A4468516">
      <w:numFmt w:val="bullet"/>
      <w:lvlText w:val="•"/>
      <w:lvlJc w:val="left"/>
      <w:pPr>
        <w:ind w:left="6746" w:hanging="177"/>
      </w:pPr>
      <w:rPr>
        <w:rFonts w:hint="default"/>
      </w:rPr>
    </w:lvl>
    <w:lvl w:ilvl="8" w:tplc="1AFCA574">
      <w:numFmt w:val="bullet"/>
      <w:lvlText w:val="•"/>
      <w:lvlJc w:val="left"/>
      <w:pPr>
        <w:ind w:left="7804" w:hanging="177"/>
      </w:pPr>
      <w:rPr>
        <w:rFonts w:hint="default"/>
      </w:rPr>
    </w:lvl>
  </w:abstractNum>
  <w:abstractNum w:abstractNumId="4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5F209BF"/>
    <w:multiLevelType w:val="hybridMultilevel"/>
    <w:tmpl w:val="357A1C24"/>
    <w:lvl w:ilvl="0" w:tplc="B34E385A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8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8484DAE"/>
    <w:multiLevelType w:val="multilevel"/>
    <w:tmpl w:val="993407D2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3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98E0947"/>
    <w:multiLevelType w:val="hybridMultilevel"/>
    <w:tmpl w:val="3C202142"/>
    <w:lvl w:ilvl="0" w:tplc="57AA99DC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5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15"/>
  </w:num>
  <w:num w:numId="7">
    <w:abstractNumId w:val="8"/>
  </w:num>
  <w:num w:numId="8">
    <w:abstractNumId w:val="4"/>
  </w:num>
  <w:num w:numId="9">
    <w:abstractNumId w:val="10"/>
  </w:num>
  <w:num w:numId="10">
    <w:abstractNumId w:val="6"/>
  </w:num>
  <w:num w:numId="11">
    <w:abstractNumId w:val="9"/>
  </w:num>
  <w:num w:numId="12">
    <w:abstractNumId w:val="5"/>
  </w:num>
  <w:num w:numId="13">
    <w:abstractNumId w:val="1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7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015"/>
    <w:rsid w:val="00001A77"/>
    <w:rsid w:val="00015244"/>
    <w:rsid w:val="0001690E"/>
    <w:rsid w:val="00035CD5"/>
    <w:rsid w:val="000423EB"/>
    <w:rsid w:val="000455AB"/>
    <w:rsid w:val="00052791"/>
    <w:rsid w:val="00052C68"/>
    <w:rsid w:val="00054CE0"/>
    <w:rsid w:val="000550CD"/>
    <w:rsid w:val="000605CF"/>
    <w:rsid w:val="0007176F"/>
    <w:rsid w:val="0008795B"/>
    <w:rsid w:val="000A0B62"/>
    <w:rsid w:val="000C3473"/>
    <w:rsid w:val="000C5D0C"/>
    <w:rsid w:val="001019D0"/>
    <w:rsid w:val="0011582E"/>
    <w:rsid w:val="0012680D"/>
    <w:rsid w:val="00127600"/>
    <w:rsid w:val="00137493"/>
    <w:rsid w:val="001464D0"/>
    <w:rsid w:val="00146603"/>
    <w:rsid w:val="00154304"/>
    <w:rsid w:val="00167250"/>
    <w:rsid w:val="00172AD7"/>
    <w:rsid w:val="00173396"/>
    <w:rsid w:val="0017794D"/>
    <w:rsid w:val="0019715E"/>
    <w:rsid w:val="0019724A"/>
    <w:rsid w:val="001D29AA"/>
    <w:rsid w:val="001D2EEB"/>
    <w:rsid w:val="001E3669"/>
    <w:rsid w:val="002003A8"/>
    <w:rsid w:val="00203976"/>
    <w:rsid w:val="00207508"/>
    <w:rsid w:val="00241CA8"/>
    <w:rsid w:val="00242E19"/>
    <w:rsid w:val="00293D05"/>
    <w:rsid w:val="002C3D47"/>
    <w:rsid w:val="002E69B5"/>
    <w:rsid w:val="002E799E"/>
    <w:rsid w:val="003129E1"/>
    <w:rsid w:val="00321694"/>
    <w:rsid w:val="00336F05"/>
    <w:rsid w:val="00345918"/>
    <w:rsid w:val="00345A1E"/>
    <w:rsid w:val="003466CA"/>
    <w:rsid w:val="0035191E"/>
    <w:rsid w:val="003525C4"/>
    <w:rsid w:val="003616EB"/>
    <w:rsid w:val="00373D75"/>
    <w:rsid w:val="0037441A"/>
    <w:rsid w:val="0037767F"/>
    <w:rsid w:val="00384DCA"/>
    <w:rsid w:val="003916A4"/>
    <w:rsid w:val="0039300D"/>
    <w:rsid w:val="003B4886"/>
    <w:rsid w:val="003F11B3"/>
    <w:rsid w:val="003F609D"/>
    <w:rsid w:val="004239CA"/>
    <w:rsid w:val="0043610C"/>
    <w:rsid w:val="00445816"/>
    <w:rsid w:val="00447ED9"/>
    <w:rsid w:val="00470906"/>
    <w:rsid w:val="004B5516"/>
    <w:rsid w:val="004C3CDC"/>
    <w:rsid w:val="004E2031"/>
    <w:rsid w:val="004E7195"/>
    <w:rsid w:val="004F08C5"/>
    <w:rsid w:val="004F7DA9"/>
    <w:rsid w:val="00524CC8"/>
    <w:rsid w:val="00544DE1"/>
    <w:rsid w:val="005521EF"/>
    <w:rsid w:val="005554E9"/>
    <w:rsid w:val="00562E5C"/>
    <w:rsid w:val="005639DD"/>
    <w:rsid w:val="00565596"/>
    <w:rsid w:val="00575210"/>
    <w:rsid w:val="00594515"/>
    <w:rsid w:val="005A0933"/>
    <w:rsid w:val="005E21FF"/>
    <w:rsid w:val="005E4015"/>
    <w:rsid w:val="00607A6F"/>
    <w:rsid w:val="00622C22"/>
    <w:rsid w:val="00623EBF"/>
    <w:rsid w:val="006306B8"/>
    <w:rsid w:val="00630FD0"/>
    <w:rsid w:val="0064313B"/>
    <w:rsid w:val="00656048"/>
    <w:rsid w:val="006775BD"/>
    <w:rsid w:val="006A552D"/>
    <w:rsid w:val="006C6A1C"/>
    <w:rsid w:val="006F3F73"/>
    <w:rsid w:val="006F725D"/>
    <w:rsid w:val="00711B82"/>
    <w:rsid w:val="00717AE6"/>
    <w:rsid w:val="00723FE1"/>
    <w:rsid w:val="0073067C"/>
    <w:rsid w:val="00737797"/>
    <w:rsid w:val="007413EC"/>
    <w:rsid w:val="007600D8"/>
    <w:rsid w:val="00760860"/>
    <w:rsid w:val="00777ABD"/>
    <w:rsid w:val="00791B9E"/>
    <w:rsid w:val="007B1876"/>
    <w:rsid w:val="007B6C28"/>
    <w:rsid w:val="008012CA"/>
    <w:rsid w:val="008060AF"/>
    <w:rsid w:val="0082109C"/>
    <w:rsid w:val="00821425"/>
    <w:rsid w:val="0082196F"/>
    <w:rsid w:val="008321CC"/>
    <w:rsid w:val="008367CA"/>
    <w:rsid w:val="008533E2"/>
    <w:rsid w:val="008750C6"/>
    <w:rsid w:val="0088458A"/>
    <w:rsid w:val="00884861"/>
    <w:rsid w:val="008A2880"/>
    <w:rsid w:val="008D1710"/>
    <w:rsid w:val="008D4ACB"/>
    <w:rsid w:val="008D6511"/>
    <w:rsid w:val="00902321"/>
    <w:rsid w:val="00904B66"/>
    <w:rsid w:val="009119AD"/>
    <w:rsid w:val="009125E1"/>
    <w:rsid w:val="00915B56"/>
    <w:rsid w:val="00917357"/>
    <w:rsid w:val="00924F94"/>
    <w:rsid w:val="009626F7"/>
    <w:rsid w:val="00967DCA"/>
    <w:rsid w:val="0097668A"/>
    <w:rsid w:val="009814A5"/>
    <w:rsid w:val="00993BF8"/>
    <w:rsid w:val="0099781A"/>
    <w:rsid w:val="009A4CC7"/>
    <w:rsid w:val="009B4AB9"/>
    <w:rsid w:val="009D3432"/>
    <w:rsid w:val="009D50D4"/>
    <w:rsid w:val="009D748B"/>
    <w:rsid w:val="009F11CF"/>
    <w:rsid w:val="009F19D2"/>
    <w:rsid w:val="009F253C"/>
    <w:rsid w:val="00A27CCF"/>
    <w:rsid w:val="00A42BE8"/>
    <w:rsid w:val="00A4516E"/>
    <w:rsid w:val="00A51A6F"/>
    <w:rsid w:val="00A614FF"/>
    <w:rsid w:val="00A65970"/>
    <w:rsid w:val="00A85296"/>
    <w:rsid w:val="00AA26E0"/>
    <w:rsid w:val="00AC2BDA"/>
    <w:rsid w:val="00AC3A23"/>
    <w:rsid w:val="00AD0EE1"/>
    <w:rsid w:val="00AF47A2"/>
    <w:rsid w:val="00B06B5D"/>
    <w:rsid w:val="00B25634"/>
    <w:rsid w:val="00B26563"/>
    <w:rsid w:val="00B35AB1"/>
    <w:rsid w:val="00B43AB2"/>
    <w:rsid w:val="00B51F20"/>
    <w:rsid w:val="00B52569"/>
    <w:rsid w:val="00B55F63"/>
    <w:rsid w:val="00B6009E"/>
    <w:rsid w:val="00B60426"/>
    <w:rsid w:val="00B767F3"/>
    <w:rsid w:val="00B80D7B"/>
    <w:rsid w:val="00B941CA"/>
    <w:rsid w:val="00BB142E"/>
    <w:rsid w:val="00BD1633"/>
    <w:rsid w:val="00BE3DC5"/>
    <w:rsid w:val="00BE68A8"/>
    <w:rsid w:val="00BF03EB"/>
    <w:rsid w:val="00C11086"/>
    <w:rsid w:val="00C20F06"/>
    <w:rsid w:val="00C21906"/>
    <w:rsid w:val="00C221E6"/>
    <w:rsid w:val="00C25544"/>
    <w:rsid w:val="00C5200D"/>
    <w:rsid w:val="00C73165"/>
    <w:rsid w:val="00C771C8"/>
    <w:rsid w:val="00C910EF"/>
    <w:rsid w:val="00C977F4"/>
    <w:rsid w:val="00CB6010"/>
    <w:rsid w:val="00CC269D"/>
    <w:rsid w:val="00CF50C6"/>
    <w:rsid w:val="00D018AB"/>
    <w:rsid w:val="00D0376A"/>
    <w:rsid w:val="00D1556C"/>
    <w:rsid w:val="00D20634"/>
    <w:rsid w:val="00D241BB"/>
    <w:rsid w:val="00D65C7C"/>
    <w:rsid w:val="00D82EE5"/>
    <w:rsid w:val="00D8456D"/>
    <w:rsid w:val="00D91FF9"/>
    <w:rsid w:val="00D94F51"/>
    <w:rsid w:val="00DA5085"/>
    <w:rsid w:val="00DA6C71"/>
    <w:rsid w:val="00DA77CF"/>
    <w:rsid w:val="00DC78FC"/>
    <w:rsid w:val="00DD42D5"/>
    <w:rsid w:val="00E045A9"/>
    <w:rsid w:val="00E05F44"/>
    <w:rsid w:val="00E13C0A"/>
    <w:rsid w:val="00E3230B"/>
    <w:rsid w:val="00E3262C"/>
    <w:rsid w:val="00E353EB"/>
    <w:rsid w:val="00E37C11"/>
    <w:rsid w:val="00E55EEA"/>
    <w:rsid w:val="00E6354D"/>
    <w:rsid w:val="00E731F8"/>
    <w:rsid w:val="00E81F8B"/>
    <w:rsid w:val="00E86C71"/>
    <w:rsid w:val="00E95A8C"/>
    <w:rsid w:val="00EA7713"/>
    <w:rsid w:val="00EB103F"/>
    <w:rsid w:val="00EC16AB"/>
    <w:rsid w:val="00ED56FC"/>
    <w:rsid w:val="00EE2323"/>
    <w:rsid w:val="00EE29FD"/>
    <w:rsid w:val="00F10EF1"/>
    <w:rsid w:val="00F12C02"/>
    <w:rsid w:val="00F14864"/>
    <w:rsid w:val="00F17B57"/>
    <w:rsid w:val="00F260C6"/>
    <w:rsid w:val="00F308AA"/>
    <w:rsid w:val="00F34005"/>
    <w:rsid w:val="00F427B5"/>
    <w:rsid w:val="00F53F10"/>
    <w:rsid w:val="00F649C7"/>
    <w:rsid w:val="00F96A01"/>
    <w:rsid w:val="00F97568"/>
    <w:rsid w:val="00FA20D7"/>
    <w:rsid w:val="00FA5D11"/>
    <w:rsid w:val="00FB54E2"/>
    <w:rsid w:val="00FC1358"/>
    <w:rsid w:val="00FD3177"/>
    <w:rsid w:val="00FD4A6F"/>
    <w:rsid w:val="00FE035B"/>
    <w:rsid w:val="00FE3413"/>
    <w:rsid w:val="00FE7DA9"/>
    <w:rsid w:val="00FF0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9D2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60C6"/>
    <w:pPr>
      <w:keepNext/>
      <w:numPr>
        <w:numId w:val="1"/>
      </w:numPr>
      <w:spacing w:after="0" w:line="240" w:lineRule="auto"/>
      <w:jc w:val="center"/>
      <w:outlineLvl w:val="0"/>
    </w:pPr>
    <w:rPr>
      <w:rFonts w:ascii="Arial Cyr Chuv" w:hAnsi="Arial Cyr Chuv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60C6"/>
    <w:pPr>
      <w:keepNext/>
      <w:numPr>
        <w:ilvl w:val="1"/>
        <w:numId w:val="1"/>
      </w:numPr>
      <w:spacing w:before="240" w:after="60" w:line="240" w:lineRule="auto"/>
      <w:ind w:firstLine="567"/>
      <w:jc w:val="both"/>
      <w:outlineLvl w:val="1"/>
    </w:pPr>
    <w:rPr>
      <w:rFonts w:ascii="Arial" w:hAnsi="Arial"/>
      <w:b/>
      <w:bCs/>
      <w:i/>
      <w:iCs/>
      <w:sz w:val="28"/>
      <w:szCs w:val="28"/>
      <w:lang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60C6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Arial Cyr Chuv" w:hAnsi="Arial Cyr Chuv"/>
      <w:b/>
      <w:bCs/>
      <w:sz w:val="24"/>
      <w:szCs w:val="24"/>
      <w:lang w:eastAsia="zh-C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A26E0"/>
    <w:pPr>
      <w:keepNext/>
      <w:numPr>
        <w:ilvl w:val="3"/>
        <w:numId w:val="1"/>
      </w:numPr>
      <w:suppressAutoHyphens/>
      <w:spacing w:after="0" w:line="360" w:lineRule="auto"/>
      <w:ind w:left="-357" w:right="74"/>
      <w:jc w:val="center"/>
      <w:outlineLvl w:val="3"/>
    </w:pPr>
    <w:rPr>
      <w:rFonts w:ascii="Times New Roman Chuv" w:hAnsi="Times New Roman Chuv"/>
      <w:b/>
      <w:bCs/>
      <w:sz w:val="26"/>
      <w:szCs w:val="26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60C6"/>
    <w:rPr>
      <w:rFonts w:ascii="Arial Cyr Chuv" w:hAnsi="Arial Cyr Chuv" w:cs="Times New Roman"/>
      <w:sz w:val="2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260C6"/>
    <w:rPr>
      <w:rFonts w:ascii="Arial" w:hAnsi="Arial" w:cs="Times New Roman"/>
      <w:b/>
      <w:i/>
      <w:sz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260C6"/>
    <w:rPr>
      <w:rFonts w:ascii="Arial Cyr Chuv" w:hAnsi="Arial Cyr Chuv" w:cs="Times New Roman"/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A26E0"/>
    <w:rPr>
      <w:rFonts w:ascii="Times New Roman Chuv" w:hAnsi="Times New Roman Chuv" w:cs="Times New Roman"/>
      <w:b/>
      <w:sz w:val="26"/>
      <w:lang w:eastAsia="zh-CN"/>
    </w:rPr>
  </w:style>
  <w:style w:type="paragraph" w:customStyle="1" w:styleId="s74">
    <w:name w:val="s_74"/>
    <w:basedOn w:val="Normal"/>
    <w:uiPriority w:val="99"/>
    <w:rsid w:val="005639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uiPriority w:val="99"/>
    <w:rsid w:val="005639DD"/>
  </w:style>
  <w:style w:type="paragraph" w:customStyle="1" w:styleId="s1">
    <w:name w:val="s_1"/>
    <w:basedOn w:val="Normal"/>
    <w:uiPriority w:val="99"/>
    <w:rsid w:val="005639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5639D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137493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7493"/>
    <w:rPr>
      <w:rFonts w:ascii="Segoe UI" w:hAnsi="Segoe UI" w:cs="Times New Roman"/>
      <w:sz w:val="18"/>
    </w:rPr>
  </w:style>
  <w:style w:type="paragraph" w:styleId="NormalWeb">
    <w:name w:val="Normal (Web)"/>
    <w:basedOn w:val="Normal"/>
    <w:uiPriority w:val="99"/>
    <w:rsid w:val="00374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744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54CE0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54CE0"/>
    <w:rPr>
      <w:rFonts w:ascii="Times New Roman" w:hAnsi="Times New Roman" w:cs="Times New Roman"/>
      <w:sz w:val="24"/>
      <w:lang w:eastAsia="ru-RU"/>
    </w:rPr>
  </w:style>
  <w:style w:type="paragraph" w:customStyle="1" w:styleId="a">
    <w:name w:val="Прижатый влево"/>
    <w:basedOn w:val="Normal"/>
    <w:next w:val="Normal"/>
    <w:uiPriority w:val="99"/>
    <w:rsid w:val="00054C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0">
    <w:name w:val="Гипертекстовая ссылка"/>
    <w:uiPriority w:val="99"/>
    <w:rsid w:val="00054CE0"/>
    <w:rPr>
      <w:color w:val="106BBE"/>
    </w:rPr>
  </w:style>
  <w:style w:type="paragraph" w:customStyle="1" w:styleId="1">
    <w:name w:val="Абзац списка1"/>
    <w:basedOn w:val="Normal"/>
    <w:uiPriority w:val="99"/>
    <w:rsid w:val="00054CE0"/>
    <w:pPr>
      <w:spacing w:after="200" w:line="276" w:lineRule="auto"/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01524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152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1524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15244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37767F"/>
    <w:rPr>
      <w:rFonts w:cs="Times New Roman"/>
      <w:color w:val="954F72"/>
      <w:u w:val="single"/>
    </w:rPr>
  </w:style>
  <w:style w:type="paragraph" w:customStyle="1" w:styleId="xl65">
    <w:name w:val="xl65"/>
    <w:basedOn w:val="Normal"/>
    <w:uiPriority w:val="99"/>
    <w:rsid w:val="0037767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66">
    <w:name w:val="xl66"/>
    <w:basedOn w:val="Normal"/>
    <w:uiPriority w:val="99"/>
    <w:rsid w:val="00377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377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37767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37767F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3776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37767F"/>
    <w:pPr>
      <w:shd w:val="clear" w:color="FFFFCC" w:fill="FFFFFF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37767F"/>
    <w:pPr>
      <w:shd w:val="clear" w:color="FFFFCC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37767F"/>
    <w:pPr>
      <w:shd w:val="clear" w:color="FFFFCC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37767F"/>
    <w:pPr>
      <w:shd w:val="clear" w:color="FFFFCC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37767F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37767F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Normal"/>
    <w:uiPriority w:val="99"/>
    <w:rsid w:val="0037767F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Normal"/>
    <w:uiPriority w:val="99"/>
    <w:rsid w:val="003776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3776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37767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377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Normal"/>
    <w:uiPriority w:val="99"/>
    <w:rsid w:val="0090232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64">
    <w:name w:val="xl64"/>
    <w:basedOn w:val="Normal"/>
    <w:uiPriority w:val="99"/>
    <w:rsid w:val="009023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1z0">
    <w:name w:val="WW8Num1z0"/>
    <w:uiPriority w:val="99"/>
    <w:rsid w:val="00AA26E0"/>
  </w:style>
  <w:style w:type="character" w:customStyle="1" w:styleId="WW8Num1z1">
    <w:name w:val="WW8Num1z1"/>
    <w:uiPriority w:val="99"/>
    <w:rsid w:val="00AA26E0"/>
  </w:style>
  <w:style w:type="character" w:customStyle="1" w:styleId="WW8Num1z2">
    <w:name w:val="WW8Num1z2"/>
    <w:uiPriority w:val="99"/>
    <w:rsid w:val="00AA26E0"/>
  </w:style>
  <w:style w:type="character" w:customStyle="1" w:styleId="WW8Num1z3">
    <w:name w:val="WW8Num1z3"/>
    <w:uiPriority w:val="99"/>
    <w:rsid w:val="00AA26E0"/>
  </w:style>
  <w:style w:type="character" w:customStyle="1" w:styleId="WW8Num1z4">
    <w:name w:val="WW8Num1z4"/>
    <w:uiPriority w:val="99"/>
    <w:rsid w:val="00AA26E0"/>
  </w:style>
  <w:style w:type="character" w:customStyle="1" w:styleId="WW8Num1z5">
    <w:name w:val="WW8Num1z5"/>
    <w:uiPriority w:val="99"/>
    <w:rsid w:val="00AA26E0"/>
  </w:style>
  <w:style w:type="character" w:customStyle="1" w:styleId="WW8Num1z6">
    <w:name w:val="WW8Num1z6"/>
    <w:uiPriority w:val="99"/>
    <w:rsid w:val="00AA26E0"/>
  </w:style>
  <w:style w:type="character" w:customStyle="1" w:styleId="WW8Num1z7">
    <w:name w:val="WW8Num1z7"/>
    <w:uiPriority w:val="99"/>
    <w:rsid w:val="00AA26E0"/>
  </w:style>
  <w:style w:type="character" w:customStyle="1" w:styleId="WW8Num1z8">
    <w:name w:val="WW8Num1z8"/>
    <w:uiPriority w:val="99"/>
    <w:rsid w:val="00AA26E0"/>
  </w:style>
  <w:style w:type="character" w:customStyle="1" w:styleId="10">
    <w:name w:val="Основной шрифт абзаца1"/>
    <w:uiPriority w:val="99"/>
    <w:rsid w:val="00AA26E0"/>
  </w:style>
  <w:style w:type="paragraph" w:customStyle="1" w:styleId="a1">
    <w:name w:val="Заголовок"/>
    <w:basedOn w:val="Normal"/>
    <w:next w:val="BodyText"/>
    <w:uiPriority w:val="99"/>
    <w:rsid w:val="00AA26E0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List">
    <w:name w:val="List"/>
    <w:basedOn w:val="BodyText"/>
    <w:uiPriority w:val="99"/>
    <w:rsid w:val="00AA26E0"/>
    <w:pPr>
      <w:suppressAutoHyphens/>
      <w:spacing w:after="140" w:line="288" w:lineRule="auto"/>
    </w:pPr>
    <w:rPr>
      <w:rFonts w:cs="Mangal"/>
      <w:lang w:eastAsia="zh-CN"/>
    </w:rPr>
  </w:style>
  <w:style w:type="paragraph" w:styleId="Caption">
    <w:name w:val="caption"/>
    <w:basedOn w:val="Normal"/>
    <w:uiPriority w:val="99"/>
    <w:qFormat/>
    <w:rsid w:val="00AA26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1">
    <w:name w:val="Указатель1"/>
    <w:basedOn w:val="Normal"/>
    <w:uiPriority w:val="99"/>
    <w:rsid w:val="00AA26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2">
    <w:name w:val="Содержимое таблицы"/>
    <w:basedOn w:val="Normal"/>
    <w:uiPriority w:val="99"/>
    <w:rsid w:val="00AA26E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3">
    <w:name w:val="Заголовок таблицы"/>
    <w:basedOn w:val="a2"/>
    <w:uiPriority w:val="99"/>
    <w:rsid w:val="00AA26E0"/>
    <w:pPr>
      <w:jc w:val="center"/>
    </w:pPr>
    <w:rPr>
      <w:b/>
      <w:bCs/>
    </w:rPr>
  </w:style>
  <w:style w:type="character" w:customStyle="1" w:styleId="2">
    <w:name w:val="Основной текст (2)_"/>
    <w:link w:val="20"/>
    <w:uiPriority w:val="99"/>
    <w:locked/>
    <w:rsid w:val="001D2EEB"/>
    <w:rPr>
      <w:sz w:val="28"/>
      <w:shd w:val="clear" w:color="auto" w:fill="FFFFFF"/>
    </w:rPr>
  </w:style>
  <w:style w:type="paragraph" w:styleId="PlainText">
    <w:name w:val="Plain Text"/>
    <w:basedOn w:val="Normal"/>
    <w:link w:val="PlainTextChar"/>
    <w:uiPriority w:val="99"/>
    <w:rsid w:val="001D2EEB"/>
    <w:pPr>
      <w:spacing w:after="0" w:line="240" w:lineRule="auto"/>
    </w:pPr>
    <w:rPr>
      <w:rFonts w:ascii="Consolas" w:hAnsi="Consolas"/>
      <w:sz w:val="21"/>
      <w:szCs w:val="21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D2EEB"/>
    <w:rPr>
      <w:rFonts w:ascii="Consolas" w:hAnsi="Consolas" w:cs="Times New Roman"/>
      <w:sz w:val="21"/>
    </w:rPr>
  </w:style>
  <w:style w:type="character" w:customStyle="1" w:styleId="a4">
    <w:name w:val="Текст Знак"/>
    <w:uiPriority w:val="99"/>
    <w:rsid w:val="001D2EEB"/>
    <w:rPr>
      <w:rFonts w:ascii="Courier New" w:hAnsi="Courier New"/>
      <w:lang w:eastAsia="en-US"/>
    </w:rPr>
  </w:style>
  <w:style w:type="paragraph" w:customStyle="1" w:styleId="20">
    <w:name w:val="Основной текст (2)"/>
    <w:basedOn w:val="Normal"/>
    <w:link w:val="2"/>
    <w:uiPriority w:val="99"/>
    <w:rsid w:val="001D2EEB"/>
    <w:pPr>
      <w:widowControl w:val="0"/>
      <w:shd w:val="clear" w:color="auto" w:fill="FFFFFF"/>
      <w:spacing w:after="0" w:line="254" w:lineRule="exact"/>
      <w:jc w:val="both"/>
    </w:pPr>
    <w:rPr>
      <w:sz w:val="28"/>
      <w:szCs w:val="20"/>
      <w:lang w:eastAsia="ru-RU"/>
    </w:rPr>
  </w:style>
  <w:style w:type="character" w:customStyle="1" w:styleId="5">
    <w:name w:val="Основной текст (5)_"/>
    <w:link w:val="50"/>
    <w:uiPriority w:val="99"/>
    <w:locked/>
    <w:rsid w:val="00D0376A"/>
    <w:rPr>
      <w:b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D0376A"/>
    <w:rPr>
      <w:b/>
      <w:sz w:val="32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D0376A"/>
    <w:rPr>
      <w:b/>
      <w:sz w:val="32"/>
      <w:shd w:val="clear" w:color="auto" w:fill="FFFFFF"/>
    </w:rPr>
  </w:style>
  <w:style w:type="character" w:customStyle="1" w:styleId="21pt">
    <w:name w:val="Основной текст (2) + Интервал 1 pt"/>
    <w:uiPriority w:val="99"/>
    <w:rsid w:val="00D0376A"/>
    <w:rPr>
      <w:color w:val="000000"/>
      <w:spacing w:val="30"/>
      <w:w w:val="100"/>
      <w:position w:val="0"/>
      <w:sz w:val="24"/>
      <w:shd w:val="clear" w:color="auto" w:fill="FFFFFF"/>
      <w:lang w:val="ru-RU" w:eastAsia="ru-RU"/>
    </w:rPr>
  </w:style>
  <w:style w:type="character" w:customStyle="1" w:styleId="7">
    <w:name w:val="Основной текст (7)_"/>
    <w:link w:val="70"/>
    <w:uiPriority w:val="99"/>
    <w:locked/>
    <w:rsid w:val="00D0376A"/>
    <w:rPr>
      <w:b/>
      <w:sz w:val="22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D0376A"/>
    <w:rPr>
      <w:shd w:val="clear" w:color="auto" w:fill="FFFFFF"/>
    </w:rPr>
  </w:style>
  <w:style w:type="character" w:customStyle="1" w:styleId="812pt">
    <w:name w:val="Основной текст (8) + 12 pt"/>
    <w:uiPriority w:val="99"/>
    <w:rsid w:val="00D0376A"/>
    <w:rPr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3">
    <w:name w:val="Подпись к таблице (2)_"/>
    <w:link w:val="24"/>
    <w:uiPriority w:val="99"/>
    <w:locked/>
    <w:rsid w:val="00D0376A"/>
    <w:rPr>
      <w:b/>
      <w:sz w:val="22"/>
      <w:shd w:val="clear" w:color="auto" w:fill="FFFFFF"/>
    </w:rPr>
  </w:style>
  <w:style w:type="character" w:customStyle="1" w:styleId="a5">
    <w:name w:val="Подпись к таблице_"/>
    <w:link w:val="a6"/>
    <w:uiPriority w:val="99"/>
    <w:locked/>
    <w:rsid w:val="00D0376A"/>
    <w:rPr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D0376A"/>
    <w:pPr>
      <w:widowControl w:val="0"/>
      <w:shd w:val="clear" w:color="auto" w:fill="FFFFFF"/>
      <w:spacing w:before="180" w:after="180" w:line="274" w:lineRule="exact"/>
      <w:jc w:val="both"/>
    </w:pPr>
    <w:rPr>
      <w:b/>
      <w:sz w:val="20"/>
      <w:szCs w:val="20"/>
      <w:lang w:eastAsia="ru-RU"/>
    </w:rPr>
  </w:style>
  <w:style w:type="paragraph" w:customStyle="1" w:styleId="210">
    <w:name w:val="Основной текст (2)1"/>
    <w:basedOn w:val="Normal"/>
    <w:uiPriority w:val="99"/>
    <w:rsid w:val="00D0376A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60">
    <w:name w:val="Основной текст (6)"/>
    <w:basedOn w:val="Normal"/>
    <w:link w:val="6"/>
    <w:uiPriority w:val="99"/>
    <w:rsid w:val="00D0376A"/>
    <w:pPr>
      <w:widowControl w:val="0"/>
      <w:shd w:val="clear" w:color="auto" w:fill="FFFFFF"/>
      <w:spacing w:before="300" w:after="0" w:line="365" w:lineRule="exact"/>
      <w:jc w:val="center"/>
    </w:pPr>
    <w:rPr>
      <w:b/>
      <w:sz w:val="32"/>
      <w:szCs w:val="20"/>
      <w:lang w:eastAsia="ru-RU"/>
    </w:rPr>
  </w:style>
  <w:style w:type="paragraph" w:customStyle="1" w:styleId="22">
    <w:name w:val="Заголовок №2"/>
    <w:basedOn w:val="Normal"/>
    <w:link w:val="21"/>
    <w:uiPriority w:val="99"/>
    <w:rsid w:val="00D0376A"/>
    <w:pPr>
      <w:widowControl w:val="0"/>
      <w:shd w:val="clear" w:color="auto" w:fill="FFFFFF"/>
      <w:spacing w:before="300" w:after="300" w:line="240" w:lineRule="atLeast"/>
      <w:jc w:val="both"/>
      <w:outlineLvl w:val="1"/>
    </w:pPr>
    <w:rPr>
      <w:b/>
      <w:sz w:val="32"/>
      <w:szCs w:val="20"/>
      <w:lang w:eastAsia="ru-RU"/>
    </w:rPr>
  </w:style>
  <w:style w:type="paragraph" w:customStyle="1" w:styleId="70">
    <w:name w:val="Основной текст (7)"/>
    <w:basedOn w:val="Normal"/>
    <w:link w:val="7"/>
    <w:uiPriority w:val="99"/>
    <w:rsid w:val="00D0376A"/>
    <w:pPr>
      <w:widowControl w:val="0"/>
      <w:shd w:val="clear" w:color="auto" w:fill="FFFFFF"/>
      <w:spacing w:before="240" w:after="60" w:line="240" w:lineRule="atLeast"/>
      <w:jc w:val="center"/>
    </w:pPr>
    <w:rPr>
      <w:b/>
      <w:szCs w:val="20"/>
      <w:lang w:eastAsia="ru-RU"/>
    </w:rPr>
  </w:style>
  <w:style w:type="paragraph" w:customStyle="1" w:styleId="80">
    <w:name w:val="Основной текст (8)"/>
    <w:basedOn w:val="Normal"/>
    <w:link w:val="8"/>
    <w:uiPriority w:val="99"/>
    <w:rsid w:val="00D0376A"/>
    <w:pPr>
      <w:widowControl w:val="0"/>
      <w:shd w:val="clear" w:color="auto" w:fill="FFFFFF"/>
      <w:spacing w:before="60" w:after="0" w:line="250" w:lineRule="exact"/>
    </w:pPr>
    <w:rPr>
      <w:sz w:val="20"/>
      <w:szCs w:val="20"/>
      <w:lang w:eastAsia="ru-RU"/>
    </w:rPr>
  </w:style>
  <w:style w:type="paragraph" w:customStyle="1" w:styleId="24">
    <w:name w:val="Подпись к таблице (2)"/>
    <w:basedOn w:val="Normal"/>
    <w:link w:val="23"/>
    <w:uiPriority w:val="99"/>
    <w:rsid w:val="00D0376A"/>
    <w:pPr>
      <w:widowControl w:val="0"/>
      <w:shd w:val="clear" w:color="auto" w:fill="FFFFFF"/>
      <w:spacing w:after="60" w:line="240" w:lineRule="atLeast"/>
      <w:jc w:val="both"/>
    </w:pPr>
    <w:rPr>
      <w:b/>
      <w:szCs w:val="20"/>
      <w:lang w:eastAsia="ru-RU"/>
    </w:rPr>
  </w:style>
  <w:style w:type="paragraph" w:customStyle="1" w:styleId="a6">
    <w:name w:val="Подпись к таблице"/>
    <w:basedOn w:val="Normal"/>
    <w:link w:val="a5"/>
    <w:uiPriority w:val="99"/>
    <w:rsid w:val="00D0376A"/>
    <w:pPr>
      <w:widowControl w:val="0"/>
      <w:shd w:val="clear" w:color="auto" w:fill="FFFFFF"/>
      <w:spacing w:before="60" w:after="0" w:line="240" w:lineRule="atLeast"/>
      <w:jc w:val="both"/>
    </w:pPr>
    <w:rPr>
      <w:sz w:val="20"/>
      <w:szCs w:val="20"/>
      <w:lang w:eastAsia="ru-RU"/>
    </w:rPr>
  </w:style>
  <w:style w:type="paragraph" w:customStyle="1" w:styleId="12">
    <w:name w:val="Без интервала1"/>
    <w:uiPriority w:val="99"/>
    <w:rsid w:val="00D0376A"/>
    <w:pPr>
      <w:widowControl w:val="0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FORMATTEXT">
    <w:name w:val=".FORMATTEXT"/>
    <w:uiPriority w:val="99"/>
    <w:rsid w:val="00D0376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FB54E2"/>
    <w:rPr>
      <w:rFonts w:cs="Times New Roman"/>
      <w:b/>
    </w:rPr>
  </w:style>
  <w:style w:type="paragraph" w:customStyle="1" w:styleId="formattexttopleveltextindenttext">
    <w:name w:val="formattext topleveltext indenttext"/>
    <w:basedOn w:val="Normal"/>
    <w:uiPriority w:val="99"/>
    <w:rsid w:val="00FB54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8533E2"/>
    <w:rPr>
      <w:rFonts w:cs="Times New Roman"/>
    </w:rPr>
  </w:style>
  <w:style w:type="character" w:customStyle="1" w:styleId="13">
    <w:name w:val="Знак Знак1"/>
    <w:uiPriority w:val="99"/>
    <w:rsid w:val="008533E2"/>
    <w:rPr>
      <w:sz w:val="24"/>
    </w:rPr>
  </w:style>
  <w:style w:type="character" w:customStyle="1" w:styleId="a7">
    <w:name w:val="Знак Знак"/>
    <w:uiPriority w:val="99"/>
    <w:rsid w:val="008533E2"/>
    <w:rPr>
      <w:sz w:val="16"/>
    </w:rPr>
  </w:style>
  <w:style w:type="paragraph" w:styleId="BodyTextIndent">
    <w:name w:val="Body Text Indent"/>
    <w:basedOn w:val="Normal"/>
    <w:link w:val="BodyTextIndentChar"/>
    <w:uiPriority w:val="99"/>
    <w:rsid w:val="008533E2"/>
    <w:pPr>
      <w:suppressAutoHyphens/>
      <w:spacing w:after="0" w:line="240" w:lineRule="auto"/>
      <w:ind w:firstLine="567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533E2"/>
    <w:rPr>
      <w:rFonts w:ascii="Times New Roman" w:hAnsi="Times New Roman" w:cs="Times New Roman"/>
      <w:sz w:val="24"/>
      <w:lang w:eastAsia="zh-CN"/>
    </w:rPr>
  </w:style>
  <w:style w:type="paragraph" w:customStyle="1" w:styleId="a8">
    <w:name w:val="Верхний и нижний колонтитулы"/>
    <w:basedOn w:val="Normal"/>
    <w:uiPriority w:val="99"/>
    <w:rsid w:val="008533E2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11">
    <w:name w:val="Основной текст с отступом 21"/>
    <w:basedOn w:val="Normal"/>
    <w:uiPriority w:val="99"/>
    <w:rsid w:val="008533E2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31">
    <w:name w:val="Основной текст с отступом 31"/>
    <w:basedOn w:val="Normal"/>
    <w:uiPriority w:val="99"/>
    <w:rsid w:val="008533E2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CharChar">
    <w:name w:val="Char Char"/>
    <w:basedOn w:val="Normal"/>
    <w:uiPriority w:val="99"/>
    <w:rsid w:val="008533E2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310">
    <w:name w:val="Основной текст 31"/>
    <w:basedOn w:val="Normal"/>
    <w:uiPriority w:val="99"/>
    <w:rsid w:val="008533E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21"/>
    <w:basedOn w:val="Normal"/>
    <w:uiPriority w:val="99"/>
    <w:rsid w:val="008533E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9">
    <w:name w:val="Заголовок статьи"/>
    <w:basedOn w:val="Normal"/>
    <w:next w:val="Normal"/>
    <w:uiPriority w:val="99"/>
    <w:rsid w:val="008533E2"/>
    <w:pPr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a">
    <w:name w:val="Содержимое врезки"/>
    <w:basedOn w:val="Normal"/>
    <w:uiPriority w:val="99"/>
    <w:rsid w:val="008533E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8533E2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D3177"/>
    <w:pPr>
      <w:widowControl w:val="0"/>
      <w:autoSpaceDE w:val="0"/>
      <w:autoSpaceDN w:val="0"/>
      <w:spacing w:after="0" w:line="240" w:lineRule="auto"/>
      <w:ind w:left="107" w:right="360" w:firstLine="704"/>
      <w:jc w:val="both"/>
    </w:pPr>
    <w:rPr>
      <w:rFonts w:ascii="Times New Roman" w:eastAsia="Times New Roman" w:hAnsi="Times New Roman"/>
    </w:rPr>
  </w:style>
  <w:style w:type="paragraph" w:customStyle="1" w:styleId="25">
    <w:name w:val="Без интервала2"/>
    <w:uiPriority w:val="99"/>
    <w:rsid w:val="003129E1"/>
    <w:pPr>
      <w:suppressAutoHyphens/>
    </w:pPr>
    <w:rPr>
      <w:rFonts w:eastAsia="Times New Roman" w:cs="Calibri"/>
      <w:lang w:eastAsia="zh-CN"/>
    </w:rPr>
  </w:style>
  <w:style w:type="paragraph" w:customStyle="1" w:styleId="xl106">
    <w:name w:val="xl106"/>
    <w:basedOn w:val="Normal"/>
    <w:uiPriority w:val="99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07">
    <w:name w:val="xl107"/>
    <w:basedOn w:val="Normal"/>
    <w:uiPriority w:val="99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uiPriority w:val="99"/>
    <w:rsid w:val="003129E1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9">
    <w:name w:val="xl109"/>
    <w:basedOn w:val="Normal"/>
    <w:uiPriority w:val="99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0">
    <w:name w:val="xl110"/>
    <w:basedOn w:val="Normal"/>
    <w:uiPriority w:val="99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uiPriority w:val="99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uiPriority w:val="99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3">
    <w:name w:val="xl113"/>
    <w:basedOn w:val="Normal"/>
    <w:uiPriority w:val="99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4">
    <w:name w:val="xl114"/>
    <w:basedOn w:val="Normal"/>
    <w:uiPriority w:val="99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15">
    <w:name w:val="xl115"/>
    <w:basedOn w:val="Normal"/>
    <w:uiPriority w:val="99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16">
    <w:name w:val="xl116"/>
    <w:basedOn w:val="Normal"/>
    <w:uiPriority w:val="99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17">
    <w:name w:val="xl117"/>
    <w:basedOn w:val="Normal"/>
    <w:uiPriority w:val="99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8">
    <w:name w:val="xl118"/>
    <w:basedOn w:val="Normal"/>
    <w:uiPriority w:val="99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9">
    <w:name w:val="xl119"/>
    <w:basedOn w:val="Normal"/>
    <w:uiPriority w:val="99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20">
    <w:name w:val="xl120"/>
    <w:basedOn w:val="Normal"/>
    <w:uiPriority w:val="99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1">
    <w:name w:val="xl121"/>
    <w:basedOn w:val="Normal"/>
    <w:uiPriority w:val="99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2">
    <w:name w:val="xl122"/>
    <w:basedOn w:val="Normal"/>
    <w:uiPriority w:val="99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3">
    <w:name w:val="xl123"/>
    <w:basedOn w:val="Normal"/>
    <w:uiPriority w:val="99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4">
    <w:name w:val="xl124"/>
    <w:basedOn w:val="Normal"/>
    <w:uiPriority w:val="99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25">
    <w:name w:val="xl125"/>
    <w:basedOn w:val="Normal"/>
    <w:uiPriority w:val="99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26">
    <w:name w:val="xl126"/>
    <w:basedOn w:val="Normal"/>
    <w:uiPriority w:val="99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27">
    <w:name w:val="xl127"/>
    <w:basedOn w:val="Normal"/>
    <w:uiPriority w:val="99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28">
    <w:name w:val="xl128"/>
    <w:basedOn w:val="Normal"/>
    <w:uiPriority w:val="99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zh-CN"/>
    </w:rPr>
  </w:style>
  <w:style w:type="paragraph" w:customStyle="1" w:styleId="xl129">
    <w:name w:val="xl129"/>
    <w:basedOn w:val="Normal"/>
    <w:uiPriority w:val="99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zh-CN"/>
    </w:rPr>
  </w:style>
  <w:style w:type="paragraph" w:customStyle="1" w:styleId="xl130">
    <w:name w:val="xl130"/>
    <w:basedOn w:val="Normal"/>
    <w:uiPriority w:val="99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1">
    <w:name w:val="xl131"/>
    <w:basedOn w:val="Normal"/>
    <w:uiPriority w:val="99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2">
    <w:name w:val="xl132"/>
    <w:basedOn w:val="Normal"/>
    <w:uiPriority w:val="99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3">
    <w:name w:val="xl133"/>
    <w:basedOn w:val="Normal"/>
    <w:uiPriority w:val="99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4">
    <w:name w:val="xl134"/>
    <w:basedOn w:val="Normal"/>
    <w:uiPriority w:val="99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35">
    <w:name w:val="xl135"/>
    <w:basedOn w:val="Normal"/>
    <w:uiPriority w:val="99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6">
    <w:name w:val="xl136"/>
    <w:basedOn w:val="Normal"/>
    <w:uiPriority w:val="99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7">
    <w:name w:val="xl137"/>
    <w:basedOn w:val="Normal"/>
    <w:uiPriority w:val="99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8">
    <w:name w:val="xl138"/>
    <w:basedOn w:val="Normal"/>
    <w:uiPriority w:val="99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9">
    <w:name w:val="xl139"/>
    <w:basedOn w:val="Normal"/>
    <w:uiPriority w:val="99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40">
    <w:name w:val="xl140"/>
    <w:basedOn w:val="Normal"/>
    <w:uiPriority w:val="99"/>
    <w:rsid w:val="003129E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41">
    <w:name w:val="xl141"/>
    <w:basedOn w:val="Normal"/>
    <w:uiPriority w:val="99"/>
    <w:rsid w:val="003129E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4">
    <w:name w:val="Нижний колонтитул Знак1"/>
    <w:uiPriority w:val="99"/>
    <w:semiHidden/>
    <w:locked/>
    <w:rsid w:val="003129E1"/>
    <w:rPr>
      <w:rFonts w:ascii="Times New Roman" w:hAnsi="Times New Roman"/>
      <w:sz w:val="24"/>
      <w:lang w:eastAsia="zh-CN"/>
    </w:rPr>
  </w:style>
  <w:style w:type="paragraph" w:styleId="NoSpacing">
    <w:name w:val="No Spacing"/>
    <w:uiPriority w:val="99"/>
    <w:qFormat/>
    <w:rsid w:val="00F308AA"/>
    <w:rPr>
      <w:lang w:eastAsia="en-US"/>
    </w:rPr>
  </w:style>
  <w:style w:type="paragraph" w:customStyle="1" w:styleId="26">
    <w:name w:val="Абзац списка2"/>
    <w:basedOn w:val="Normal"/>
    <w:uiPriority w:val="99"/>
    <w:rsid w:val="007413EC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ru-RU"/>
    </w:rPr>
  </w:style>
  <w:style w:type="paragraph" w:customStyle="1" w:styleId="xl195">
    <w:name w:val="xl195"/>
    <w:basedOn w:val="Normal"/>
    <w:uiPriority w:val="99"/>
    <w:rsid w:val="0019715E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Normal"/>
    <w:uiPriority w:val="99"/>
    <w:rsid w:val="001971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197">
    <w:name w:val="xl197"/>
    <w:basedOn w:val="Normal"/>
    <w:uiPriority w:val="99"/>
    <w:rsid w:val="0019715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198">
    <w:name w:val="xl198"/>
    <w:basedOn w:val="Normal"/>
    <w:uiPriority w:val="99"/>
    <w:rsid w:val="001971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199">
    <w:name w:val="xl199"/>
    <w:basedOn w:val="Normal"/>
    <w:uiPriority w:val="99"/>
    <w:rsid w:val="0019715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00">
    <w:name w:val="xl200"/>
    <w:basedOn w:val="Normal"/>
    <w:uiPriority w:val="99"/>
    <w:rsid w:val="0019715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01">
    <w:name w:val="xl201"/>
    <w:basedOn w:val="Normal"/>
    <w:uiPriority w:val="99"/>
    <w:rsid w:val="0019715E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02">
    <w:name w:val="xl202"/>
    <w:basedOn w:val="Normal"/>
    <w:uiPriority w:val="99"/>
    <w:rsid w:val="0019715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03">
    <w:name w:val="xl203"/>
    <w:basedOn w:val="Normal"/>
    <w:uiPriority w:val="99"/>
    <w:rsid w:val="0019715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04">
    <w:name w:val="xl204"/>
    <w:basedOn w:val="Normal"/>
    <w:uiPriority w:val="99"/>
    <w:rsid w:val="0019715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05">
    <w:name w:val="xl205"/>
    <w:basedOn w:val="Normal"/>
    <w:uiPriority w:val="99"/>
    <w:rsid w:val="0019715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06">
    <w:name w:val="xl206"/>
    <w:basedOn w:val="Normal"/>
    <w:uiPriority w:val="99"/>
    <w:rsid w:val="0019715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07">
    <w:name w:val="xl207"/>
    <w:basedOn w:val="Normal"/>
    <w:uiPriority w:val="99"/>
    <w:rsid w:val="0019715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08">
    <w:name w:val="xl208"/>
    <w:basedOn w:val="Normal"/>
    <w:uiPriority w:val="99"/>
    <w:rsid w:val="0019715E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09">
    <w:name w:val="xl209"/>
    <w:basedOn w:val="Normal"/>
    <w:uiPriority w:val="99"/>
    <w:rsid w:val="0019715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10">
    <w:name w:val="xl210"/>
    <w:basedOn w:val="Normal"/>
    <w:uiPriority w:val="99"/>
    <w:rsid w:val="0019715E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11">
    <w:name w:val="xl211"/>
    <w:basedOn w:val="Normal"/>
    <w:uiPriority w:val="99"/>
    <w:rsid w:val="0019715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12">
    <w:name w:val="xl212"/>
    <w:basedOn w:val="Normal"/>
    <w:uiPriority w:val="99"/>
    <w:rsid w:val="0019715E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13">
    <w:name w:val="xl213"/>
    <w:basedOn w:val="Normal"/>
    <w:uiPriority w:val="99"/>
    <w:rsid w:val="0019715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14">
    <w:name w:val="xl214"/>
    <w:basedOn w:val="Normal"/>
    <w:uiPriority w:val="99"/>
    <w:rsid w:val="0019715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15">
    <w:name w:val="xl215"/>
    <w:basedOn w:val="Normal"/>
    <w:uiPriority w:val="99"/>
    <w:rsid w:val="0019715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16">
    <w:name w:val="xl216"/>
    <w:basedOn w:val="Normal"/>
    <w:uiPriority w:val="99"/>
    <w:rsid w:val="001971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17">
    <w:name w:val="xl217"/>
    <w:basedOn w:val="Normal"/>
    <w:uiPriority w:val="99"/>
    <w:rsid w:val="0019715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18">
    <w:name w:val="xl218"/>
    <w:basedOn w:val="Normal"/>
    <w:uiPriority w:val="99"/>
    <w:rsid w:val="0019715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19">
    <w:name w:val="xl219"/>
    <w:basedOn w:val="Normal"/>
    <w:uiPriority w:val="99"/>
    <w:rsid w:val="0019715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20">
    <w:name w:val="xl220"/>
    <w:basedOn w:val="Normal"/>
    <w:uiPriority w:val="99"/>
    <w:rsid w:val="0019715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21">
    <w:name w:val="xl221"/>
    <w:basedOn w:val="Normal"/>
    <w:uiPriority w:val="99"/>
    <w:rsid w:val="001971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22">
    <w:name w:val="xl222"/>
    <w:basedOn w:val="Normal"/>
    <w:uiPriority w:val="99"/>
    <w:rsid w:val="001971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23">
    <w:name w:val="xl223"/>
    <w:basedOn w:val="Normal"/>
    <w:uiPriority w:val="99"/>
    <w:rsid w:val="0019715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/>
      <w:b/>
      <w:bCs/>
      <w:color w:val="000000"/>
      <w:sz w:val="24"/>
      <w:szCs w:val="24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99781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9781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grame">
    <w:name w:val="grame"/>
    <w:basedOn w:val="DefaultParagraphFont"/>
    <w:uiPriority w:val="99"/>
    <w:rsid w:val="009D343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90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1074</Words>
  <Characters>6126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Специалист</cp:lastModifiedBy>
  <cp:revision>7</cp:revision>
  <cp:lastPrinted>2022-11-03T08:41:00Z</cp:lastPrinted>
  <dcterms:created xsi:type="dcterms:W3CDTF">2022-11-03T06:26:00Z</dcterms:created>
  <dcterms:modified xsi:type="dcterms:W3CDTF">2022-12-01T12:09:00Z</dcterms:modified>
</cp:coreProperties>
</file>