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3C" w:rsidRDefault="0020443A" w:rsidP="0020443A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20443A">
        <w:rPr>
          <w:sz w:val="28"/>
          <w:szCs w:val="28"/>
        </w:rPr>
        <w:t>онфликт интересов на государственной гражданской (муниципальной) службе</w:t>
      </w:r>
    </w:p>
    <w:p w:rsidR="0020443A" w:rsidRDefault="0020443A" w:rsidP="0020443A">
      <w:pPr>
        <w:jc w:val="center"/>
        <w:rPr>
          <w:sz w:val="28"/>
          <w:szCs w:val="28"/>
        </w:rPr>
      </w:pPr>
    </w:p>
    <w:p w:rsidR="0020443A" w:rsidRPr="0020443A" w:rsidRDefault="0020443A" w:rsidP="0020443A">
      <w:pPr>
        <w:ind w:firstLine="708"/>
        <w:jc w:val="both"/>
        <w:rPr>
          <w:sz w:val="28"/>
          <w:szCs w:val="28"/>
        </w:rPr>
      </w:pPr>
      <w:r w:rsidRPr="0020443A">
        <w:rPr>
          <w:sz w:val="28"/>
          <w:szCs w:val="28"/>
        </w:rPr>
        <w:t>Согласно статье 19 Федерального закона от 27 июля 2004 г. N 79-ФЗ "О государственной гражданск</w:t>
      </w:r>
      <w:r>
        <w:rPr>
          <w:sz w:val="28"/>
          <w:szCs w:val="28"/>
        </w:rPr>
        <w:t xml:space="preserve">ой службе Российской Федерации" </w:t>
      </w:r>
      <w:r w:rsidRPr="0020443A">
        <w:rPr>
          <w:sz w:val="28"/>
          <w:szCs w:val="28"/>
        </w:rPr>
        <w:t>конфликт интересов представляет собой ситуацию, при которой личная заинтересованность государственного гражданского служащего Российской Федерации (далее - государственный служащий)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государственного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</w:p>
    <w:p w:rsidR="00E74A3C" w:rsidRDefault="0020443A" w:rsidP="0020443A">
      <w:pPr>
        <w:ind w:firstLine="708"/>
        <w:jc w:val="both"/>
        <w:rPr>
          <w:sz w:val="28"/>
          <w:szCs w:val="28"/>
        </w:rPr>
      </w:pPr>
      <w:r w:rsidRPr="0020443A">
        <w:rPr>
          <w:sz w:val="28"/>
          <w:szCs w:val="28"/>
        </w:rPr>
        <w:t>При этом под личной заинтересованностью государственного служащего, которая влияет или может повлиять на объективное исполнение им должностных обязанностей, понимается возможность получения государственным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государственного служащего, членов его семьи или лиц, указанных в статье 16 Федерального закон</w:t>
      </w:r>
      <w:r>
        <w:rPr>
          <w:sz w:val="28"/>
          <w:szCs w:val="28"/>
        </w:rPr>
        <w:t>а №79-ФЗ</w:t>
      </w:r>
      <w:bookmarkStart w:id="0" w:name="_GoBack"/>
      <w:bookmarkEnd w:id="0"/>
      <w:r w:rsidRPr="0020443A">
        <w:rPr>
          <w:sz w:val="28"/>
          <w:szCs w:val="28"/>
        </w:rPr>
        <w:t>, а также для граждан или организаций, с которыми государственный служащий связан финансовыми или иными обязательствами.</w:t>
      </w:r>
    </w:p>
    <w:p w:rsidR="0020443A" w:rsidRDefault="0020443A" w:rsidP="0020443A">
      <w:pPr>
        <w:jc w:val="both"/>
        <w:rPr>
          <w:sz w:val="28"/>
          <w:szCs w:val="28"/>
        </w:rPr>
      </w:pPr>
    </w:p>
    <w:p w:rsidR="00C77058" w:rsidRPr="00C77058" w:rsidRDefault="0020443A" w:rsidP="0020443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района                                         М.В. Смирнова</w:t>
      </w:r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58"/>
    <w:rsid w:val="00126D9C"/>
    <w:rsid w:val="001453B8"/>
    <w:rsid w:val="00196CCC"/>
    <w:rsid w:val="001B125F"/>
    <w:rsid w:val="001C0298"/>
    <w:rsid w:val="0020443A"/>
    <w:rsid w:val="002E1FD3"/>
    <w:rsid w:val="002F6C84"/>
    <w:rsid w:val="003657FF"/>
    <w:rsid w:val="003A1C9B"/>
    <w:rsid w:val="00400DD0"/>
    <w:rsid w:val="00441032"/>
    <w:rsid w:val="00461E93"/>
    <w:rsid w:val="004D566D"/>
    <w:rsid w:val="006E6C08"/>
    <w:rsid w:val="00B26DDC"/>
    <w:rsid w:val="00BA11CB"/>
    <w:rsid w:val="00BB57EE"/>
    <w:rsid w:val="00C77058"/>
    <w:rsid w:val="00CD2961"/>
    <w:rsid w:val="00D01569"/>
    <w:rsid w:val="00D267C5"/>
    <w:rsid w:val="00E74A3C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1D44E"/>
  <w15:docId w15:val="{3668718A-4031-486F-A668-9F4649D0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Мария Валериевна</cp:lastModifiedBy>
  <cp:revision>2</cp:revision>
  <dcterms:created xsi:type="dcterms:W3CDTF">2022-11-25T15:04:00Z</dcterms:created>
  <dcterms:modified xsi:type="dcterms:W3CDTF">2022-11-25T15:04:00Z</dcterms:modified>
</cp:coreProperties>
</file>