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8D" w:rsidRPr="00FE3147" w:rsidRDefault="00444354" w:rsidP="00FE31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E3147">
        <w:rPr>
          <w:rFonts w:ascii="Times New Roman" w:hAnsi="Times New Roman"/>
          <w:b/>
          <w:sz w:val="24"/>
          <w:szCs w:val="24"/>
        </w:rPr>
        <w:t>З</w:t>
      </w:r>
      <w:r w:rsidR="0058238D" w:rsidRPr="00FE3147">
        <w:rPr>
          <w:rFonts w:ascii="Times New Roman" w:hAnsi="Times New Roman"/>
          <w:b/>
          <w:sz w:val="24"/>
          <w:szCs w:val="24"/>
        </w:rPr>
        <w:t>АКЛЮЧЕНИЕ</w:t>
      </w:r>
    </w:p>
    <w:p w:rsidR="00810509" w:rsidRPr="00FE3147" w:rsidRDefault="00444354" w:rsidP="00FE31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E3147">
        <w:rPr>
          <w:rFonts w:ascii="Times New Roman" w:hAnsi="Times New Roman"/>
          <w:b/>
          <w:sz w:val="24"/>
          <w:szCs w:val="24"/>
        </w:rPr>
        <w:t>о результатах</w:t>
      </w:r>
      <w:r w:rsidR="00810509" w:rsidRPr="00FE3147">
        <w:rPr>
          <w:rFonts w:ascii="Times New Roman" w:hAnsi="Times New Roman"/>
          <w:b/>
          <w:sz w:val="24"/>
          <w:szCs w:val="24"/>
        </w:rPr>
        <w:t xml:space="preserve"> публичных слушаний по </w:t>
      </w:r>
      <w:r w:rsidR="00284B05" w:rsidRPr="00284B05">
        <w:rPr>
          <w:rFonts w:ascii="Times New Roman" w:hAnsi="Times New Roman"/>
          <w:b/>
          <w:sz w:val="24"/>
          <w:szCs w:val="24"/>
        </w:rPr>
        <w:t>вопросу о преобразовании муниципальных образований путем объединения всех поселений, входящих в состав</w:t>
      </w:r>
      <w:r w:rsidR="00E219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195C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="00E2195C">
        <w:rPr>
          <w:rFonts w:ascii="Times New Roman" w:hAnsi="Times New Roman"/>
          <w:b/>
          <w:sz w:val="24"/>
          <w:szCs w:val="24"/>
        </w:rPr>
        <w:t xml:space="preserve"> </w:t>
      </w:r>
      <w:r w:rsidR="00284B05" w:rsidRPr="00284B05">
        <w:rPr>
          <w:rFonts w:ascii="Times New Roman" w:hAnsi="Times New Roman"/>
          <w:b/>
          <w:sz w:val="24"/>
          <w:szCs w:val="24"/>
        </w:rPr>
        <w:t xml:space="preserve">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 w:rsidR="00F779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779D4">
        <w:rPr>
          <w:rFonts w:ascii="Times New Roman" w:hAnsi="Times New Roman"/>
          <w:b/>
          <w:sz w:val="24"/>
          <w:szCs w:val="24"/>
        </w:rPr>
        <w:t>Цивильский</w:t>
      </w:r>
      <w:proofErr w:type="spellEnd"/>
      <w:r w:rsidR="00284B05" w:rsidRPr="00284B05">
        <w:rPr>
          <w:rFonts w:ascii="Times New Roman" w:hAnsi="Times New Roman"/>
          <w:b/>
          <w:sz w:val="24"/>
          <w:szCs w:val="24"/>
        </w:rPr>
        <w:t xml:space="preserve"> муниципальный округ Чувашской Республики с административным центром:</w:t>
      </w:r>
      <w:r w:rsidR="00F779D4">
        <w:rPr>
          <w:rFonts w:ascii="Times New Roman" w:hAnsi="Times New Roman"/>
          <w:b/>
          <w:sz w:val="24"/>
          <w:szCs w:val="24"/>
        </w:rPr>
        <w:t xml:space="preserve"> город Цивильск</w:t>
      </w:r>
      <w:r w:rsidR="00284B05" w:rsidRPr="00284B05">
        <w:rPr>
          <w:rFonts w:ascii="Times New Roman" w:hAnsi="Times New Roman"/>
          <w:b/>
          <w:sz w:val="24"/>
          <w:szCs w:val="24"/>
        </w:rPr>
        <w:t xml:space="preserve"> </w:t>
      </w:r>
    </w:p>
    <w:p w:rsidR="00810509" w:rsidRPr="00FE3147" w:rsidRDefault="00810509" w:rsidP="00FE314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10509" w:rsidRPr="00284B05" w:rsidRDefault="00F779D4" w:rsidP="00FE3147">
      <w:pPr>
        <w:pStyle w:val="a4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>д. Михайловка</w:t>
      </w:r>
      <w:r w:rsidR="0058238D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                                       </w:t>
      </w:r>
      <w:r w:rsidR="00284B05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</w:t>
      </w:r>
      <w:r w:rsidR="0058238D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      </w:t>
      </w:r>
      <w:r w:rsidR="00BA1B1E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        </w:t>
      </w:r>
      <w:r w:rsidR="0058238D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  </w:t>
      </w:r>
      <w:r w:rsidR="00C81A8B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>12 января 2022</w:t>
      </w:r>
      <w:r w:rsidR="00284B05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</w:t>
      </w:r>
      <w:r w:rsidR="0058238D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>года</w:t>
      </w:r>
    </w:p>
    <w:p w:rsidR="00810509" w:rsidRPr="00FE3147" w:rsidRDefault="00810509" w:rsidP="00FE3147">
      <w:pPr>
        <w:pStyle w:val="a4"/>
        <w:jc w:val="center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284B05" w:rsidRDefault="0058238D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B1E">
        <w:rPr>
          <w:rFonts w:ascii="Times New Roman" w:hAnsi="Times New Roman"/>
          <w:sz w:val="24"/>
          <w:szCs w:val="24"/>
        </w:rPr>
        <w:t>Публичные</w:t>
      </w:r>
      <w:r w:rsidR="00BA1B1E"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>слушания</w:t>
      </w:r>
      <w:r w:rsidR="00BA1B1E" w:rsidRPr="00BA1B1E">
        <w:rPr>
          <w:rFonts w:ascii="Times New Roman" w:hAnsi="Times New Roman"/>
          <w:b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 xml:space="preserve">назначены </w:t>
      </w:r>
      <w:r w:rsidR="00284B05" w:rsidRPr="00284B05">
        <w:rPr>
          <w:rFonts w:ascii="Times New Roman" w:hAnsi="Times New Roman"/>
          <w:sz w:val="24"/>
          <w:szCs w:val="24"/>
        </w:rPr>
        <w:t>решение</w:t>
      </w:r>
      <w:r w:rsidR="00284B05">
        <w:rPr>
          <w:rFonts w:ascii="Times New Roman" w:hAnsi="Times New Roman"/>
          <w:sz w:val="24"/>
          <w:szCs w:val="24"/>
        </w:rPr>
        <w:t>м</w:t>
      </w:r>
      <w:r w:rsidR="00284B05" w:rsidRPr="00284B05">
        <w:rPr>
          <w:rFonts w:ascii="Times New Roman" w:hAnsi="Times New Roman"/>
          <w:sz w:val="24"/>
          <w:szCs w:val="24"/>
        </w:rPr>
        <w:t xml:space="preserve"> </w:t>
      </w:r>
      <w:r w:rsidR="00C81A8B" w:rsidRPr="00C81A8B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F779D4">
        <w:rPr>
          <w:rFonts w:ascii="Times New Roman" w:hAnsi="Times New Roman"/>
          <w:sz w:val="24"/>
          <w:szCs w:val="24"/>
        </w:rPr>
        <w:t xml:space="preserve">Михайловского </w:t>
      </w:r>
      <w:r w:rsidR="00C81A8B" w:rsidRPr="00C81A8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779D4">
        <w:rPr>
          <w:rFonts w:ascii="Times New Roman" w:hAnsi="Times New Roman"/>
          <w:sz w:val="24"/>
          <w:szCs w:val="24"/>
        </w:rPr>
        <w:t>Михайловского</w:t>
      </w:r>
      <w:r w:rsidR="00C81A8B" w:rsidRPr="00C81A8B">
        <w:rPr>
          <w:rFonts w:ascii="Times New Roman" w:hAnsi="Times New Roman"/>
          <w:sz w:val="24"/>
          <w:szCs w:val="24"/>
        </w:rPr>
        <w:t xml:space="preserve"> района Чувашской Республики от </w:t>
      </w:r>
      <w:r w:rsidR="00F779D4">
        <w:rPr>
          <w:rFonts w:ascii="Times New Roman" w:hAnsi="Times New Roman"/>
          <w:sz w:val="24"/>
          <w:szCs w:val="24"/>
        </w:rPr>
        <w:t>20 декабря  2021 года №20/06</w:t>
      </w:r>
      <w:r w:rsidR="00C81A8B">
        <w:rPr>
          <w:rFonts w:ascii="Times New Roman" w:hAnsi="Times New Roman"/>
          <w:sz w:val="24"/>
          <w:szCs w:val="24"/>
        </w:rPr>
        <w:t xml:space="preserve"> </w:t>
      </w:r>
      <w:r w:rsidR="00284B05" w:rsidRPr="00284B05">
        <w:rPr>
          <w:rFonts w:ascii="Times New Roman" w:hAnsi="Times New Roman"/>
          <w:sz w:val="24"/>
          <w:szCs w:val="24"/>
        </w:rPr>
        <w:t xml:space="preserve">«О назначении публичных слушаний по вопросу о преобразовании муниципальных образований путем объединения всех поселений, входящих в состав </w:t>
      </w:r>
      <w:proofErr w:type="spellStart"/>
      <w:r w:rsidR="00F779D4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284B05" w:rsidRPr="00284B05">
        <w:rPr>
          <w:rFonts w:ascii="Times New Roman" w:hAnsi="Times New Roman"/>
          <w:sz w:val="24"/>
          <w:szCs w:val="24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F779D4">
        <w:rPr>
          <w:rFonts w:ascii="Times New Roman" w:hAnsi="Times New Roman"/>
          <w:sz w:val="24"/>
          <w:szCs w:val="24"/>
        </w:rPr>
        <w:t>Цивильский</w:t>
      </w:r>
      <w:proofErr w:type="spellEnd"/>
      <w:r w:rsidR="00284B05" w:rsidRPr="00284B05">
        <w:rPr>
          <w:rFonts w:ascii="Times New Roman" w:hAnsi="Times New Roman"/>
          <w:sz w:val="24"/>
          <w:szCs w:val="24"/>
        </w:rPr>
        <w:t xml:space="preserve"> муниципальный округ Чувашской Республики с административным центром</w:t>
      </w:r>
      <w:proofErr w:type="gramEnd"/>
      <w:r w:rsidR="00284B05" w:rsidRPr="00284B05">
        <w:rPr>
          <w:rFonts w:ascii="Times New Roman" w:hAnsi="Times New Roman"/>
          <w:sz w:val="24"/>
          <w:szCs w:val="24"/>
        </w:rPr>
        <w:t xml:space="preserve">: </w:t>
      </w:r>
      <w:r w:rsidR="00F779D4">
        <w:rPr>
          <w:rFonts w:ascii="Times New Roman" w:hAnsi="Times New Roman"/>
          <w:sz w:val="24"/>
          <w:szCs w:val="24"/>
        </w:rPr>
        <w:t>город Цивильск</w:t>
      </w:r>
      <w:r w:rsidR="00284B05" w:rsidRPr="00284B05">
        <w:rPr>
          <w:rFonts w:ascii="Times New Roman" w:hAnsi="Times New Roman"/>
          <w:sz w:val="24"/>
          <w:szCs w:val="24"/>
        </w:rPr>
        <w:t>».</w:t>
      </w:r>
    </w:p>
    <w:p w:rsidR="00C81A8B" w:rsidRPr="00E2195C" w:rsidRDefault="0058238D" w:rsidP="00BA1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>О</w:t>
      </w:r>
      <w:r w:rsidR="00FE3147">
        <w:rPr>
          <w:rFonts w:ascii="Times New Roman" w:hAnsi="Times New Roman"/>
          <w:sz w:val="24"/>
          <w:szCs w:val="24"/>
        </w:rPr>
        <w:t xml:space="preserve">повещение </w:t>
      </w:r>
      <w:r w:rsidRPr="00BA1B1E">
        <w:rPr>
          <w:rFonts w:ascii="Times New Roman" w:hAnsi="Times New Roman"/>
          <w:sz w:val="24"/>
          <w:szCs w:val="24"/>
        </w:rPr>
        <w:t>о  проведении  публичных  слушаний</w:t>
      </w:r>
      <w:r w:rsidR="00BA1B1E">
        <w:rPr>
          <w:rFonts w:ascii="Times New Roman" w:hAnsi="Times New Roman"/>
          <w:sz w:val="24"/>
          <w:szCs w:val="24"/>
        </w:rPr>
        <w:t xml:space="preserve"> и проектные материалы </w:t>
      </w:r>
      <w:r w:rsidR="00225B41" w:rsidRPr="00225B41">
        <w:rPr>
          <w:rFonts w:ascii="Times New Roman" w:hAnsi="Times New Roman"/>
          <w:sz w:val="24"/>
          <w:szCs w:val="24"/>
        </w:rPr>
        <w:t xml:space="preserve">опубликованы </w:t>
      </w:r>
      <w:r w:rsidR="00284B05" w:rsidRPr="00284B05">
        <w:rPr>
          <w:rFonts w:ascii="Times New Roman" w:hAnsi="Times New Roman"/>
          <w:sz w:val="24"/>
          <w:szCs w:val="24"/>
        </w:rPr>
        <w:t xml:space="preserve">в </w:t>
      </w:r>
      <w:r w:rsidR="00C81A8B" w:rsidRPr="00C81A8B">
        <w:rPr>
          <w:rFonts w:ascii="Times New Roman" w:hAnsi="Times New Roman"/>
          <w:sz w:val="24"/>
          <w:szCs w:val="24"/>
        </w:rPr>
        <w:t>периодическом печатном издании «</w:t>
      </w:r>
      <w:r w:rsidR="00F779D4">
        <w:rPr>
          <w:rFonts w:ascii="Times New Roman" w:hAnsi="Times New Roman"/>
          <w:sz w:val="24"/>
          <w:szCs w:val="24"/>
        </w:rPr>
        <w:t>Михайловски</w:t>
      </w:r>
      <w:r w:rsidR="00C81A8B" w:rsidRPr="00C81A8B">
        <w:rPr>
          <w:rFonts w:ascii="Times New Roman" w:hAnsi="Times New Roman"/>
          <w:sz w:val="24"/>
          <w:szCs w:val="24"/>
        </w:rPr>
        <w:t xml:space="preserve">й вестник» от </w:t>
      </w:r>
      <w:r w:rsidR="00F779D4">
        <w:rPr>
          <w:rFonts w:ascii="Times New Roman" w:hAnsi="Times New Roman"/>
          <w:sz w:val="24"/>
          <w:szCs w:val="24"/>
        </w:rPr>
        <w:t>21 декабря</w:t>
      </w:r>
      <w:r w:rsidR="00C81A8B" w:rsidRPr="00C81A8B">
        <w:rPr>
          <w:rFonts w:ascii="Times New Roman" w:hAnsi="Times New Roman"/>
          <w:sz w:val="24"/>
          <w:szCs w:val="24"/>
        </w:rPr>
        <w:t xml:space="preserve"> 2021 года № </w:t>
      </w:r>
      <w:r w:rsidR="00F779D4">
        <w:rPr>
          <w:rFonts w:ascii="Times New Roman" w:hAnsi="Times New Roman"/>
          <w:sz w:val="24"/>
          <w:szCs w:val="24"/>
        </w:rPr>
        <w:t>34(275)</w:t>
      </w:r>
      <w:r w:rsidR="00C81A8B" w:rsidRPr="00C81A8B">
        <w:rPr>
          <w:rFonts w:ascii="Times New Roman" w:hAnsi="Times New Roman"/>
          <w:sz w:val="24"/>
          <w:szCs w:val="24"/>
        </w:rPr>
        <w:t xml:space="preserve">, </w:t>
      </w:r>
      <w:r w:rsidR="00E2195C" w:rsidRPr="00E2195C">
        <w:rPr>
          <w:rFonts w:ascii="Times New Roman" w:hAnsi="Times New Roman"/>
          <w:sz w:val="24"/>
          <w:szCs w:val="24"/>
        </w:rPr>
        <w:t xml:space="preserve">размещены 21 декабря </w:t>
      </w:r>
      <w:r w:rsidR="00C81A8B" w:rsidRPr="00E2195C">
        <w:rPr>
          <w:rFonts w:ascii="Times New Roman" w:hAnsi="Times New Roman"/>
          <w:sz w:val="24"/>
          <w:szCs w:val="24"/>
        </w:rPr>
        <w:t xml:space="preserve"> 2021 года на официальном сайте </w:t>
      </w:r>
      <w:r w:rsidR="00F779D4" w:rsidRPr="00E2195C">
        <w:rPr>
          <w:rFonts w:ascii="Times New Roman" w:hAnsi="Times New Roman"/>
          <w:sz w:val="24"/>
          <w:szCs w:val="24"/>
        </w:rPr>
        <w:t>Михайловского</w:t>
      </w:r>
      <w:r w:rsidR="00C81A8B" w:rsidRPr="00E2195C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  сети  «Интернет» в </w:t>
      </w:r>
      <w:r w:rsidR="00E2195C">
        <w:rPr>
          <w:rFonts w:ascii="Times New Roman" w:hAnsi="Times New Roman"/>
          <w:sz w:val="24"/>
          <w:szCs w:val="24"/>
        </w:rPr>
        <w:t xml:space="preserve"> разделе «Объявления», </w:t>
      </w:r>
      <w:r w:rsidR="00C81A8B" w:rsidRPr="00E2195C">
        <w:rPr>
          <w:rFonts w:ascii="Times New Roman" w:hAnsi="Times New Roman"/>
          <w:sz w:val="24"/>
          <w:szCs w:val="24"/>
        </w:rPr>
        <w:t xml:space="preserve"> на  информационных стендах,  оборудованных  около  администрации </w:t>
      </w:r>
      <w:r w:rsidR="00F779D4" w:rsidRPr="00E2195C">
        <w:rPr>
          <w:rFonts w:ascii="Times New Roman" w:hAnsi="Times New Roman"/>
          <w:sz w:val="24"/>
          <w:szCs w:val="24"/>
        </w:rPr>
        <w:t>Михайловского</w:t>
      </w:r>
      <w:r w:rsidR="00C81A8B" w:rsidRPr="00E2195C">
        <w:rPr>
          <w:rFonts w:ascii="Times New Roman" w:hAnsi="Times New Roman"/>
          <w:sz w:val="24"/>
          <w:szCs w:val="24"/>
        </w:rPr>
        <w:t xml:space="preserve"> сельского поселения, в местах массового скопления граждан. </w:t>
      </w:r>
    </w:p>
    <w:p w:rsidR="005B4BBE" w:rsidRPr="006220CA" w:rsidRDefault="0058238D" w:rsidP="005B4BB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E2195C">
        <w:rPr>
          <w:rFonts w:ascii="Times New Roman" w:hAnsi="Times New Roman"/>
          <w:sz w:val="24"/>
          <w:szCs w:val="24"/>
        </w:rPr>
        <w:t xml:space="preserve">Предмет публичных слушаний: </w:t>
      </w:r>
      <w:r w:rsidR="00BA1B1E" w:rsidRPr="00E2195C">
        <w:rPr>
          <w:rFonts w:ascii="Times New Roman" w:hAnsi="Times New Roman"/>
          <w:sz w:val="24"/>
          <w:szCs w:val="24"/>
        </w:rPr>
        <w:t>рассмотрение</w:t>
      </w:r>
      <w:r w:rsidR="00BA1B1E" w:rsidRPr="00BA1B1E">
        <w:rPr>
          <w:rFonts w:ascii="Times New Roman" w:hAnsi="Times New Roman"/>
          <w:sz w:val="24"/>
          <w:szCs w:val="24"/>
        </w:rPr>
        <w:t xml:space="preserve"> </w:t>
      </w:r>
      <w:r w:rsidR="00284B05">
        <w:rPr>
          <w:rFonts w:ascii="Times New Roman" w:hAnsi="Times New Roman"/>
          <w:sz w:val="24"/>
          <w:szCs w:val="24"/>
        </w:rPr>
        <w:t>в</w:t>
      </w:r>
      <w:r w:rsidR="00284B05" w:rsidRPr="00284B05">
        <w:rPr>
          <w:rFonts w:ascii="Times New Roman" w:hAnsi="Times New Roman"/>
          <w:sz w:val="24"/>
          <w:szCs w:val="24"/>
        </w:rPr>
        <w:t>опрос</w:t>
      </w:r>
      <w:r w:rsidR="00284B05">
        <w:rPr>
          <w:rFonts w:ascii="Times New Roman" w:hAnsi="Times New Roman"/>
          <w:sz w:val="24"/>
          <w:szCs w:val="24"/>
        </w:rPr>
        <w:t>а</w:t>
      </w:r>
      <w:r w:rsidR="00284B05" w:rsidRPr="00284B05">
        <w:rPr>
          <w:rFonts w:ascii="Times New Roman" w:hAnsi="Times New Roman"/>
          <w:sz w:val="24"/>
          <w:szCs w:val="24"/>
        </w:rPr>
        <w:t xml:space="preserve"> о преобразовании муниципальных образований </w:t>
      </w:r>
      <w:r w:rsidR="0029251D" w:rsidRPr="0029251D">
        <w:rPr>
          <w:rFonts w:ascii="Times New Roman" w:hAnsi="Times New Roman"/>
          <w:sz w:val="24"/>
          <w:szCs w:val="24"/>
        </w:rPr>
        <w:t xml:space="preserve">путем объединения всех поселений, входящих в состав </w:t>
      </w:r>
      <w:r w:rsidR="00F779D4">
        <w:rPr>
          <w:rFonts w:ascii="Times New Roman" w:hAnsi="Times New Roman"/>
          <w:sz w:val="24"/>
          <w:szCs w:val="24"/>
        </w:rPr>
        <w:t>Михайловского</w:t>
      </w:r>
      <w:r w:rsidR="0029251D" w:rsidRPr="0029251D">
        <w:rPr>
          <w:rFonts w:ascii="Times New Roman" w:hAnsi="Times New Roman"/>
          <w:sz w:val="24"/>
          <w:szCs w:val="24"/>
        </w:rPr>
        <w:t xml:space="preserve"> района Чувашской Республики: </w:t>
      </w:r>
      <w:proofErr w:type="spellStart"/>
      <w:proofErr w:type="gramStart"/>
      <w:r w:rsidR="005B4BBE" w:rsidRPr="006220CA">
        <w:rPr>
          <w:rFonts w:ascii="Times New Roman" w:hAnsi="Times New Roman"/>
          <w:color w:val="000000"/>
          <w:sz w:val="24"/>
          <w:szCs w:val="24"/>
        </w:rPr>
        <w:t>Богатыревского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Булдеевского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Второвурманкасинского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Игорварского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Конарского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Малоянгорчинского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Медикасинского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Михайловского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Опытного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proofErr w:type="gram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Первостепановского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Поваркасинского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Рындинского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Таушкасинского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 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Тувсинского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Чиричкасинского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Чурачикского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 сельского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 и</w:t>
      </w:r>
      <w:proofErr w:type="gram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 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5B4BBE" w:rsidRPr="006220CA">
        <w:rPr>
          <w:rFonts w:ascii="Times New Roman" w:hAnsi="Times New Roman"/>
          <w:color w:val="000000"/>
          <w:sz w:val="24"/>
          <w:szCs w:val="24"/>
        </w:rPr>
        <w:t>Цивильский</w:t>
      </w:r>
      <w:proofErr w:type="spellEnd"/>
      <w:r w:rsidR="005B4BBE" w:rsidRPr="006220CA">
        <w:rPr>
          <w:rFonts w:ascii="Times New Roman" w:hAnsi="Times New Roman"/>
          <w:color w:val="000000"/>
          <w:sz w:val="24"/>
          <w:szCs w:val="24"/>
        </w:rPr>
        <w:t xml:space="preserve"> муниципальный округ Чувашской Республики с административным центром: город Цивильск.</w:t>
      </w:r>
    </w:p>
    <w:p w:rsidR="0058238D" w:rsidRPr="00BA1B1E" w:rsidRDefault="0058238D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 xml:space="preserve">Организатор публичных слушаний: </w:t>
      </w:r>
      <w:r w:rsidR="00C81A8B" w:rsidRPr="00C81A8B">
        <w:rPr>
          <w:rFonts w:ascii="Times New Roman" w:hAnsi="Times New Roman"/>
          <w:sz w:val="24"/>
          <w:szCs w:val="24"/>
        </w:rPr>
        <w:t xml:space="preserve">Собрание депутатов </w:t>
      </w:r>
      <w:r w:rsidR="00F779D4">
        <w:rPr>
          <w:rFonts w:ascii="Times New Roman" w:hAnsi="Times New Roman"/>
          <w:sz w:val="24"/>
          <w:szCs w:val="24"/>
        </w:rPr>
        <w:t>Михайловского</w:t>
      </w:r>
      <w:r w:rsidR="00C81A8B" w:rsidRPr="00C81A8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779D4">
        <w:rPr>
          <w:rFonts w:ascii="Times New Roman" w:hAnsi="Times New Roman"/>
          <w:sz w:val="24"/>
          <w:szCs w:val="24"/>
        </w:rPr>
        <w:t>Михайловского</w:t>
      </w:r>
      <w:r w:rsidR="00C81A8B" w:rsidRPr="00C81A8B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58238D" w:rsidRPr="00BA1B1E" w:rsidRDefault="0058238D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 xml:space="preserve">В публичных слушаниях приняли участие </w:t>
      </w:r>
      <w:r w:rsidR="00D57930">
        <w:rPr>
          <w:rFonts w:ascii="Times New Roman" w:hAnsi="Times New Roman"/>
          <w:sz w:val="24"/>
          <w:szCs w:val="24"/>
        </w:rPr>
        <w:t>20</w:t>
      </w:r>
      <w:r w:rsidR="00BA1B1E" w:rsidRPr="00BA1B1E">
        <w:rPr>
          <w:rFonts w:ascii="Times New Roman" w:hAnsi="Times New Roman"/>
          <w:sz w:val="24"/>
          <w:szCs w:val="24"/>
        </w:rPr>
        <w:t xml:space="preserve"> граждан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58238D" w:rsidRPr="00BA1B1E" w:rsidRDefault="00FE3147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Публичные слушания были проведены </w:t>
      </w:r>
      <w:r w:rsidR="005B4BBE">
        <w:rPr>
          <w:rFonts w:ascii="Times New Roman" w:hAnsi="Times New Roman"/>
          <w:sz w:val="24"/>
          <w:szCs w:val="24"/>
        </w:rPr>
        <w:t>12 января 2022</w:t>
      </w:r>
      <w:r w:rsidR="00A75748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с</w:t>
      </w:r>
      <w:r w:rsidR="005B4BBE">
        <w:rPr>
          <w:rFonts w:ascii="Times New Roman" w:hAnsi="Times New Roman"/>
          <w:sz w:val="24"/>
          <w:szCs w:val="24"/>
        </w:rPr>
        <w:t xml:space="preserve"> 18</w:t>
      </w:r>
      <w:r w:rsidR="00A75748">
        <w:rPr>
          <w:rFonts w:ascii="Times New Roman" w:hAnsi="Times New Roman"/>
          <w:sz w:val="24"/>
          <w:szCs w:val="24"/>
        </w:rPr>
        <w:t xml:space="preserve"> часов </w:t>
      </w:r>
      <w:r w:rsidR="001B7E04">
        <w:rPr>
          <w:rFonts w:ascii="Times New Roman" w:hAnsi="Times New Roman"/>
          <w:sz w:val="24"/>
          <w:szCs w:val="24"/>
        </w:rPr>
        <w:t>0</w:t>
      </w:r>
      <w:r w:rsidR="00A75748">
        <w:rPr>
          <w:rFonts w:ascii="Times New Roman" w:hAnsi="Times New Roman"/>
          <w:sz w:val="24"/>
          <w:szCs w:val="24"/>
        </w:rPr>
        <w:t xml:space="preserve">0 минут </w:t>
      </w:r>
      <w:r>
        <w:rPr>
          <w:rFonts w:ascii="Times New Roman" w:hAnsi="Times New Roman"/>
          <w:sz w:val="24"/>
          <w:szCs w:val="24"/>
        </w:rPr>
        <w:t xml:space="preserve">до  </w:t>
      </w:r>
      <w:r w:rsidR="00E2195C">
        <w:rPr>
          <w:rFonts w:ascii="Times New Roman" w:hAnsi="Times New Roman"/>
          <w:sz w:val="24"/>
          <w:szCs w:val="24"/>
        </w:rPr>
        <w:t xml:space="preserve">19 часов </w:t>
      </w:r>
      <w:r w:rsidR="001B7E04">
        <w:rPr>
          <w:rFonts w:ascii="Times New Roman" w:hAnsi="Times New Roman"/>
          <w:sz w:val="24"/>
          <w:szCs w:val="24"/>
        </w:rPr>
        <w:t xml:space="preserve">в </w:t>
      </w:r>
      <w:r w:rsidR="00281953">
        <w:rPr>
          <w:rFonts w:ascii="Times New Roman" w:hAnsi="Times New Roman"/>
          <w:sz w:val="24"/>
          <w:szCs w:val="24"/>
        </w:rPr>
        <w:t>Михайловском сельском Доме культуры</w:t>
      </w:r>
      <w:r w:rsidR="00C81A8B" w:rsidRPr="00C81A8B">
        <w:rPr>
          <w:rFonts w:ascii="Times New Roman" w:hAnsi="Times New Roman"/>
          <w:sz w:val="24"/>
          <w:szCs w:val="24"/>
        </w:rPr>
        <w:t xml:space="preserve"> по адресу: Чувашская Республика, </w:t>
      </w:r>
      <w:proofErr w:type="spellStart"/>
      <w:r w:rsidR="00281953">
        <w:rPr>
          <w:rFonts w:ascii="Times New Roman" w:hAnsi="Times New Roman"/>
          <w:sz w:val="24"/>
          <w:szCs w:val="24"/>
        </w:rPr>
        <w:t>Цивильский</w:t>
      </w:r>
      <w:proofErr w:type="spellEnd"/>
      <w:r w:rsidR="00C81A8B" w:rsidRPr="00C81A8B">
        <w:rPr>
          <w:rFonts w:ascii="Times New Roman" w:hAnsi="Times New Roman"/>
          <w:sz w:val="24"/>
          <w:szCs w:val="24"/>
        </w:rPr>
        <w:t xml:space="preserve"> район, </w:t>
      </w:r>
      <w:r w:rsidR="00281953">
        <w:rPr>
          <w:rFonts w:ascii="Times New Roman" w:hAnsi="Times New Roman"/>
          <w:sz w:val="24"/>
          <w:szCs w:val="24"/>
        </w:rPr>
        <w:t>д. Михайловка</w:t>
      </w:r>
      <w:r w:rsidR="00A75748" w:rsidRPr="00A75748">
        <w:rPr>
          <w:rFonts w:ascii="Times New Roman" w:hAnsi="Times New Roman"/>
          <w:sz w:val="24"/>
          <w:szCs w:val="24"/>
        </w:rPr>
        <w:t>.</w:t>
      </w:r>
    </w:p>
    <w:p w:rsidR="0058238D" w:rsidRPr="00BA1B1E" w:rsidRDefault="0058238D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>Заключение  о  результатах  публичных  слушаний</w:t>
      </w:r>
      <w:r w:rsidR="00A75748"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>подготовлено на основе протокола публичных слушаний</w:t>
      </w:r>
      <w:r w:rsidR="00281953">
        <w:rPr>
          <w:rFonts w:ascii="Times New Roman" w:hAnsi="Times New Roman"/>
          <w:sz w:val="24"/>
          <w:szCs w:val="24"/>
        </w:rPr>
        <w:t xml:space="preserve"> от 12 января 2022</w:t>
      </w:r>
      <w:r w:rsidR="00A75748">
        <w:rPr>
          <w:rFonts w:ascii="Times New Roman" w:hAnsi="Times New Roman"/>
          <w:sz w:val="24"/>
          <w:szCs w:val="24"/>
        </w:rPr>
        <w:t xml:space="preserve"> года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58238D" w:rsidRPr="00BA1B1E" w:rsidRDefault="0058238D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>В ходе публичных слушаний</w:t>
      </w:r>
      <w:r w:rsidR="00A75748"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 xml:space="preserve">предложения и замечания </w:t>
      </w:r>
      <w:r w:rsidR="00A75748">
        <w:rPr>
          <w:rFonts w:ascii="Times New Roman" w:hAnsi="Times New Roman"/>
          <w:sz w:val="24"/>
          <w:szCs w:val="24"/>
        </w:rPr>
        <w:t>не поступили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A75748" w:rsidRDefault="00A75748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38D" w:rsidRPr="00A75748" w:rsidRDefault="0058238D" w:rsidP="00BA1B1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5748">
        <w:rPr>
          <w:rFonts w:ascii="Times New Roman" w:hAnsi="Times New Roman"/>
          <w:b/>
          <w:sz w:val="24"/>
          <w:szCs w:val="24"/>
        </w:rPr>
        <w:t>Выводы:</w:t>
      </w:r>
    </w:p>
    <w:p w:rsidR="00654568" w:rsidRPr="00654568" w:rsidRDefault="00654568" w:rsidP="0065456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54568">
        <w:rPr>
          <w:rFonts w:ascii="Times New Roman" w:hAnsi="Times New Roman"/>
          <w:sz w:val="24"/>
          <w:szCs w:val="24"/>
        </w:rPr>
        <w:t xml:space="preserve">Одобрить проект решения Собрания депутатов </w:t>
      </w:r>
      <w:r w:rsidR="00F779D4">
        <w:rPr>
          <w:rFonts w:ascii="Times New Roman" w:hAnsi="Times New Roman"/>
          <w:sz w:val="24"/>
          <w:szCs w:val="24"/>
        </w:rPr>
        <w:t>Михайловского</w:t>
      </w:r>
      <w:r w:rsidR="00C81A8B" w:rsidRPr="00C81A8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819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953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281953">
        <w:rPr>
          <w:rFonts w:ascii="Times New Roman" w:hAnsi="Times New Roman"/>
          <w:sz w:val="24"/>
          <w:szCs w:val="24"/>
        </w:rPr>
        <w:t xml:space="preserve"> </w:t>
      </w:r>
      <w:r w:rsidRPr="00654568">
        <w:rPr>
          <w:rFonts w:ascii="Times New Roman" w:hAnsi="Times New Roman"/>
          <w:sz w:val="24"/>
          <w:szCs w:val="24"/>
        </w:rPr>
        <w:t xml:space="preserve"> района Чувашской Республики «О согласии на преобразование муниципальных образований путем объединения всех поселений, входящих в состав </w:t>
      </w:r>
      <w:r w:rsidR="002819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953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281953">
        <w:rPr>
          <w:rFonts w:ascii="Times New Roman" w:hAnsi="Times New Roman"/>
          <w:sz w:val="24"/>
          <w:szCs w:val="24"/>
        </w:rPr>
        <w:t xml:space="preserve"> </w:t>
      </w:r>
      <w:r w:rsidRPr="00654568">
        <w:rPr>
          <w:rFonts w:ascii="Times New Roman" w:hAnsi="Times New Roman"/>
          <w:sz w:val="24"/>
          <w:szCs w:val="24"/>
        </w:rPr>
        <w:t xml:space="preserve">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281953">
        <w:rPr>
          <w:rFonts w:ascii="Times New Roman" w:hAnsi="Times New Roman"/>
          <w:sz w:val="24"/>
          <w:szCs w:val="24"/>
        </w:rPr>
        <w:t>Цивильский</w:t>
      </w:r>
      <w:proofErr w:type="spellEnd"/>
      <w:r w:rsidRPr="00654568">
        <w:rPr>
          <w:rFonts w:ascii="Times New Roman" w:hAnsi="Times New Roman"/>
          <w:sz w:val="24"/>
          <w:szCs w:val="24"/>
        </w:rPr>
        <w:t xml:space="preserve"> муниципальный округ Чувашской Республики с административным центром: </w:t>
      </w:r>
      <w:r w:rsidR="00281953">
        <w:rPr>
          <w:rFonts w:ascii="Times New Roman" w:hAnsi="Times New Roman"/>
          <w:sz w:val="24"/>
          <w:szCs w:val="24"/>
        </w:rPr>
        <w:t>город Цивильск</w:t>
      </w:r>
      <w:r w:rsidRPr="00654568">
        <w:rPr>
          <w:rFonts w:ascii="Times New Roman" w:hAnsi="Times New Roman"/>
          <w:sz w:val="24"/>
          <w:szCs w:val="24"/>
        </w:rPr>
        <w:t>».</w:t>
      </w:r>
    </w:p>
    <w:p w:rsidR="00281953" w:rsidRPr="006220CA" w:rsidRDefault="00281953" w:rsidP="00281953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54568" w:rsidRPr="00654568">
        <w:rPr>
          <w:rFonts w:ascii="Times New Roman" w:hAnsi="Times New Roman"/>
          <w:sz w:val="24"/>
          <w:szCs w:val="24"/>
        </w:rPr>
        <w:t xml:space="preserve">По     результатам     публичных    слушаний рекомендовать Собранию депутатов </w:t>
      </w:r>
      <w:r w:rsidR="00F779D4">
        <w:rPr>
          <w:rFonts w:ascii="Times New Roman" w:hAnsi="Times New Roman"/>
          <w:sz w:val="24"/>
          <w:szCs w:val="24"/>
        </w:rPr>
        <w:t>Михайловского</w:t>
      </w:r>
      <w:r w:rsidR="00C81A8B" w:rsidRPr="00C81A8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54568" w:rsidRPr="00654568">
        <w:rPr>
          <w:rFonts w:ascii="Times New Roman" w:hAnsi="Times New Roman"/>
          <w:sz w:val="24"/>
          <w:szCs w:val="24"/>
        </w:rPr>
        <w:t xml:space="preserve"> района Чувашской Республики согласиться на преобразование муниципальных образований </w:t>
      </w:r>
      <w:r w:rsidR="0029251D" w:rsidRPr="0029251D">
        <w:rPr>
          <w:rFonts w:ascii="Times New Roman" w:hAnsi="Times New Roman"/>
          <w:sz w:val="24"/>
          <w:szCs w:val="24"/>
        </w:rPr>
        <w:t xml:space="preserve">путем объединения всех поселений, входящих в состав </w:t>
      </w:r>
      <w:proofErr w:type="spellStart"/>
      <w:r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29251D" w:rsidRPr="0029251D">
        <w:rPr>
          <w:rFonts w:ascii="Times New Roman" w:hAnsi="Times New Roman"/>
          <w:sz w:val="24"/>
          <w:szCs w:val="24"/>
        </w:rPr>
        <w:t xml:space="preserve"> района Чувашской Республики: </w:t>
      </w:r>
      <w:proofErr w:type="spellStart"/>
      <w:proofErr w:type="gramStart"/>
      <w:r w:rsidRPr="006220CA">
        <w:rPr>
          <w:rFonts w:ascii="Times New Roman" w:hAnsi="Times New Roman"/>
          <w:color w:val="000000"/>
          <w:sz w:val="24"/>
          <w:szCs w:val="24"/>
        </w:rPr>
        <w:t>Богатыревского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Булдеевского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Второвурманкасинского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Игорварского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Конарского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Малоянгорчинского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Медикасинского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Михайловского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Опытного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proofErr w:type="gramEnd"/>
      <w:r w:rsidRPr="006220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220CA">
        <w:rPr>
          <w:rFonts w:ascii="Times New Roman" w:hAnsi="Times New Roman"/>
          <w:color w:val="000000"/>
          <w:sz w:val="24"/>
          <w:szCs w:val="24"/>
        </w:rPr>
        <w:t xml:space="preserve">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Первостепановского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Поваркасинского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Рындинского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Таушкасинского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 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Тувсинского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Чиричкасинского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Чурачикского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 сельского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Республики,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 и</w:t>
      </w:r>
      <w:proofErr w:type="gramEnd"/>
      <w:r w:rsidRPr="006220CA">
        <w:rPr>
          <w:rFonts w:ascii="Times New Roman" w:hAnsi="Times New Roman"/>
          <w:color w:val="000000"/>
          <w:sz w:val="24"/>
          <w:szCs w:val="24"/>
        </w:rPr>
        <w:t xml:space="preserve">  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6220CA">
        <w:rPr>
          <w:rFonts w:ascii="Times New Roman" w:hAnsi="Times New Roman"/>
          <w:color w:val="000000"/>
          <w:sz w:val="24"/>
          <w:szCs w:val="24"/>
        </w:rPr>
        <w:t>Цивильский</w:t>
      </w:r>
      <w:proofErr w:type="spellEnd"/>
      <w:r w:rsidRPr="006220CA">
        <w:rPr>
          <w:rFonts w:ascii="Times New Roman" w:hAnsi="Times New Roman"/>
          <w:color w:val="000000"/>
          <w:sz w:val="24"/>
          <w:szCs w:val="24"/>
        </w:rPr>
        <w:t xml:space="preserve"> муниципальный округ Чувашской Республики с административным центром: город Цивильск.</w:t>
      </w:r>
    </w:p>
    <w:p w:rsidR="00A75748" w:rsidRDefault="0058238D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>Заключение  о результатах публичных слушаний</w:t>
      </w:r>
      <w:r w:rsidR="00A75748">
        <w:rPr>
          <w:rFonts w:ascii="Times New Roman" w:hAnsi="Times New Roman"/>
          <w:sz w:val="24"/>
          <w:szCs w:val="24"/>
        </w:rPr>
        <w:t xml:space="preserve"> </w:t>
      </w:r>
      <w:r w:rsidR="00A75748" w:rsidRPr="00A75748">
        <w:rPr>
          <w:rFonts w:ascii="Times New Roman" w:hAnsi="Times New Roman"/>
          <w:sz w:val="24"/>
          <w:szCs w:val="24"/>
        </w:rPr>
        <w:t xml:space="preserve">подлежит размещению на официальном сайте </w:t>
      </w:r>
      <w:r w:rsidR="00F779D4">
        <w:rPr>
          <w:rFonts w:ascii="Times New Roman" w:hAnsi="Times New Roman"/>
          <w:sz w:val="24"/>
          <w:szCs w:val="24"/>
        </w:rPr>
        <w:t>Михайловского</w:t>
      </w:r>
      <w:r w:rsidR="00C81A8B" w:rsidRPr="00C81A8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75748" w:rsidRPr="00A75748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и опубликованию  </w:t>
      </w:r>
      <w:r w:rsidR="007557B5" w:rsidRPr="007557B5">
        <w:rPr>
          <w:rFonts w:ascii="Times New Roman" w:hAnsi="Times New Roman"/>
          <w:sz w:val="24"/>
          <w:szCs w:val="24"/>
        </w:rPr>
        <w:t>в периодическом печатном</w:t>
      </w:r>
      <w:r w:rsidR="007557B5">
        <w:rPr>
          <w:rFonts w:ascii="Times New Roman" w:hAnsi="Times New Roman"/>
          <w:sz w:val="24"/>
          <w:szCs w:val="24"/>
        </w:rPr>
        <w:t xml:space="preserve"> издании «</w:t>
      </w:r>
      <w:r w:rsidR="00281953">
        <w:rPr>
          <w:rFonts w:ascii="Times New Roman" w:hAnsi="Times New Roman"/>
          <w:sz w:val="24"/>
          <w:szCs w:val="24"/>
        </w:rPr>
        <w:t>Михайловский</w:t>
      </w:r>
      <w:r w:rsidR="007557B5">
        <w:rPr>
          <w:rFonts w:ascii="Times New Roman" w:hAnsi="Times New Roman"/>
          <w:sz w:val="24"/>
          <w:szCs w:val="24"/>
        </w:rPr>
        <w:t xml:space="preserve"> вестник»</w:t>
      </w:r>
      <w:r w:rsidR="00A75748" w:rsidRPr="00A75748">
        <w:rPr>
          <w:rFonts w:ascii="Times New Roman" w:hAnsi="Times New Roman"/>
          <w:sz w:val="24"/>
          <w:szCs w:val="24"/>
        </w:rPr>
        <w:t>.</w:t>
      </w:r>
    </w:p>
    <w:p w:rsidR="00A75748" w:rsidRDefault="00A75748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5B6E" w:rsidRDefault="005C5B6E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4568" w:rsidRDefault="00654568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7B5" w:rsidRPr="007557B5" w:rsidRDefault="007557B5" w:rsidP="007557B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557B5">
        <w:rPr>
          <w:rFonts w:ascii="Times New Roman" w:hAnsi="Times New Roman"/>
          <w:b/>
          <w:sz w:val="24"/>
          <w:szCs w:val="24"/>
        </w:rPr>
        <w:t xml:space="preserve">Председательствующий                                                        </w:t>
      </w:r>
      <w:r w:rsidR="00281953">
        <w:rPr>
          <w:rFonts w:ascii="Times New Roman" w:hAnsi="Times New Roman"/>
          <w:b/>
          <w:sz w:val="24"/>
          <w:szCs w:val="24"/>
        </w:rPr>
        <w:t>Ю.Л.Александров</w:t>
      </w:r>
    </w:p>
    <w:p w:rsidR="007557B5" w:rsidRPr="007557B5" w:rsidRDefault="007557B5" w:rsidP="007557B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557B5" w:rsidRDefault="007557B5" w:rsidP="007557B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557B5">
        <w:rPr>
          <w:rFonts w:ascii="Times New Roman" w:hAnsi="Times New Roman"/>
          <w:b/>
          <w:sz w:val="24"/>
          <w:szCs w:val="24"/>
        </w:rPr>
        <w:t xml:space="preserve">Секретарь                                                                           </w:t>
      </w:r>
      <w:r w:rsidR="0029251D">
        <w:rPr>
          <w:rFonts w:ascii="Times New Roman" w:hAnsi="Times New Roman"/>
          <w:b/>
          <w:sz w:val="24"/>
          <w:szCs w:val="24"/>
        </w:rPr>
        <w:t xml:space="preserve"> </w:t>
      </w:r>
      <w:r w:rsidRPr="007557B5">
        <w:rPr>
          <w:rFonts w:ascii="Times New Roman" w:hAnsi="Times New Roman"/>
          <w:b/>
          <w:sz w:val="24"/>
          <w:szCs w:val="24"/>
        </w:rPr>
        <w:t xml:space="preserve">    Л.</w:t>
      </w:r>
      <w:r w:rsidR="00281953">
        <w:rPr>
          <w:rFonts w:ascii="Times New Roman" w:hAnsi="Times New Roman"/>
          <w:b/>
          <w:sz w:val="24"/>
          <w:szCs w:val="24"/>
        </w:rPr>
        <w:t>Г. Антонова</w:t>
      </w:r>
    </w:p>
    <w:sectPr w:rsidR="007557B5" w:rsidSect="001C432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C06D6"/>
    <w:multiLevelType w:val="hybridMultilevel"/>
    <w:tmpl w:val="C82CC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509"/>
    <w:rsid w:val="000040CD"/>
    <w:rsid w:val="00023249"/>
    <w:rsid w:val="000364DE"/>
    <w:rsid w:val="000665CA"/>
    <w:rsid w:val="000841DE"/>
    <w:rsid w:val="000D0652"/>
    <w:rsid w:val="000D5AAA"/>
    <w:rsid w:val="000F2EEB"/>
    <w:rsid w:val="00173491"/>
    <w:rsid w:val="001846DC"/>
    <w:rsid w:val="001857AE"/>
    <w:rsid w:val="001B7E04"/>
    <w:rsid w:val="001C4326"/>
    <w:rsid w:val="0021076A"/>
    <w:rsid w:val="002109B1"/>
    <w:rsid w:val="00225B41"/>
    <w:rsid w:val="00235A62"/>
    <w:rsid w:val="00235B14"/>
    <w:rsid w:val="00281953"/>
    <w:rsid w:val="00284B05"/>
    <w:rsid w:val="0029251D"/>
    <w:rsid w:val="002A2885"/>
    <w:rsid w:val="002A29ED"/>
    <w:rsid w:val="003547F1"/>
    <w:rsid w:val="00365917"/>
    <w:rsid w:val="00380440"/>
    <w:rsid w:val="00386617"/>
    <w:rsid w:val="00387E62"/>
    <w:rsid w:val="003D1170"/>
    <w:rsid w:val="00444354"/>
    <w:rsid w:val="004748DA"/>
    <w:rsid w:val="004A76A6"/>
    <w:rsid w:val="004A7EA6"/>
    <w:rsid w:val="004B14C0"/>
    <w:rsid w:val="004E3DE0"/>
    <w:rsid w:val="004E4D60"/>
    <w:rsid w:val="005219B7"/>
    <w:rsid w:val="00552A2E"/>
    <w:rsid w:val="0058238D"/>
    <w:rsid w:val="00582742"/>
    <w:rsid w:val="0059444F"/>
    <w:rsid w:val="005B4BBE"/>
    <w:rsid w:val="005C5B6E"/>
    <w:rsid w:val="00613EB9"/>
    <w:rsid w:val="00615E68"/>
    <w:rsid w:val="00625EE7"/>
    <w:rsid w:val="00637D56"/>
    <w:rsid w:val="00654568"/>
    <w:rsid w:val="006E0B9D"/>
    <w:rsid w:val="00752190"/>
    <w:rsid w:val="007557B5"/>
    <w:rsid w:val="00755872"/>
    <w:rsid w:val="00755FD0"/>
    <w:rsid w:val="0079159D"/>
    <w:rsid w:val="00795706"/>
    <w:rsid w:val="007C43BB"/>
    <w:rsid w:val="00810509"/>
    <w:rsid w:val="0083628D"/>
    <w:rsid w:val="00841E77"/>
    <w:rsid w:val="00846966"/>
    <w:rsid w:val="008A06DC"/>
    <w:rsid w:val="008D0C57"/>
    <w:rsid w:val="008D75FB"/>
    <w:rsid w:val="00903916"/>
    <w:rsid w:val="00930B22"/>
    <w:rsid w:val="009435A4"/>
    <w:rsid w:val="00960DC0"/>
    <w:rsid w:val="00971FC6"/>
    <w:rsid w:val="00975437"/>
    <w:rsid w:val="00990DEF"/>
    <w:rsid w:val="009B75F9"/>
    <w:rsid w:val="009B7D12"/>
    <w:rsid w:val="00A22A44"/>
    <w:rsid w:val="00A43E25"/>
    <w:rsid w:val="00A5202E"/>
    <w:rsid w:val="00A6184A"/>
    <w:rsid w:val="00A70A00"/>
    <w:rsid w:val="00A75748"/>
    <w:rsid w:val="00A90CE3"/>
    <w:rsid w:val="00A90D4E"/>
    <w:rsid w:val="00AE6D95"/>
    <w:rsid w:val="00B17BDA"/>
    <w:rsid w:val="00B60A43"/>
    <w:rsid w:val="00B97230"/>
    <w:rsid w:val="00BA1B1E"/>
    <w:rsid w:val="00BC1360"/>
    <w:rsid w:val="00C81A8B"/>
    <w:rsid w:val="00CD6BB4"/>
    <w:rsid w:val="00D205A1"/>
    <w:rsid w:val="00D30945"/>
    <w:rsid w:val="00D36BF0"/>
    <w:rsid w:val="00D40641"/>
    <w:rsid w:val="00D44B97"/>
    <w:rsid w:val="00D46685"/>
    <w:rsid w:val="00D57930"/>
    <w:rsid w:val="00D63FBE"/>
    <w:rsid w:val="00DD1CAD"/>
    <w:rsid w:val="00DE31EA"/>
    <w:rsid w:val="00DE4812"/>
    <w:rsid w:val="00E02093"/>
    <w:rsid w:val="00E06229"/>
    <w:rsid w:val="00E13729"/>
    <w:rsid w:val="00E2195C"/>
    <w:rsid w:val="00E84657"/>
    <w:rsid w:val="00E87BD8"/>
    <w:rsid w:val="00E978BB"/>
    <w:rsid w:val="00EE47E0"/>
    <w:rsid w:val="00F00894"/>
    <w:rsid w:val="00F12023"/>
    <w:rsid w:val="00F1500A"/>
    <w:rsid w:val="00F26384"/>
    <w:rsid w:val="00F604F9"/>
    <w:rsid w:val="00F71232"/>
    <w:rsid w:val="00F779D4"/>
    <w:rsid w:val="00F97C93"/>
    <w:rsid w:val="00FB4106"/>
    <w:rsid w:val="00FE3147"/>
    <w:rsid w:val="00FF1CE7"/>
    <w:rsid w:val="00FF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09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10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10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 + Курсив"/>
    <w:rsid w:val="008105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rsid w:val="00810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39"/>
    <w:rsid w:val="00D4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54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754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BA1B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3C5D-BFBE-4505-8234-28B9E937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МихСП</cp:lastModifiedBy>
  <cp:revision>5</cp:revision>
  <cp:lastPrinted>2022-01-12T15:33:00Z</cp:lastPrinted>
  <dcterms:created xsi:type="dcterms:W3CDTF">2022-01-12T09:02:00Z</dcterms:created>
  <dcterms:modified xsi:type="dcterms:W3CDTF">2022-01-15T07:57:00Z</dcterms:modified>
</cp:coreProperties>
</file>