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F03BB0" w:rsidRPr="00B259EE" w:rsidTr="00976C8D">
        <w:tc>
          <w:tcPr>
            <w:tcW w:w="9468" w:type="dxa"/>
            <w:tcBorders>
              <w:left w:val="nil"/>
              <w:right w:val="nil"/>
            </w:tcBorders>
          </w:tcPr>
          <w:p w:rsidR="00F03BB0" w:rsidRPr="00B259EE" w:rsidRDefault="00F03BB0" w:rsidP="00976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03BB0" w:rsidRPr="00B259EE" w:rsidRDefault="00F03BB0" w:rsidP="0097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03BB0" w:rsidRPr="00B259EE" w:rsidRDefault="00F03BB0" w:rsidP="0097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03BB0" w:rsidRPr="00B259EE" w:rsidRDefault="00F03BB0" w:rsidP="0097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 Н Ф О Р М А Ц И О Н </w:t>
            </w:r>
            <w:proofErr w:type="spellStart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proofErr w:type="spellEnd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Ы Й   Б Ю Л </w:t>
            </w:r>
            <w:proofErr w:type="spellStart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  <w:proofErr w:type="spellEnd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Е Т Е Н Ь</w:t>
            </w:r>
          </w:p>
        </w:tc>
      </w:tr>
    </w:tbl>
    <w:p w:rsidR="00F03BB0" w:rsidRPr="00B259EE" w:rsidRDefault="00F03BB0" w:rsidP="00F03BB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259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«ВЕСТНИК КОМСОМОЛЬСКОГО СЕЛЬСКОГО ПОСЕЛЕНИЯ»</w:t>
      </w:r>
    </w:p>
    <w:tbl>
      <w:tblPr>
        <w:tblW w:w="96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1"/>
        <w:gridCol w:w="5291"/>
      </w:tblGrid>
      <w:tr w:rsidR="00F03BB0" w:rsidRPr="00B259EE" w:rsidTr="00976C8D">
        <w:trPr>
          <w:trHeight w:val="327"/>
        </w:trPr>
        <w:tc>
          <w:tcPr>
            <w:tcW w:w="439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03BB0" w:rsidRPr="00B259EE" w:rsidRDefault="00F03BB0" w:rsidP="00F03BB0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.11.</w:t>
            </w: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 год</w:t>
            </w:r>
            <w:proofErr w:type="gramEnd"/>
          </w:p>
        </w:tc>
        <w:tc>
          <w:tcPr>
            <w:tcW w:w="529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03BB0" w:rsidRPr="00B259EE" w:rsidRDefault="00F03BB0" w:rsidP="00976C8D">
            <w:pPr>
              <w:tabs>
                <w:tab w:val="left" w:pos="5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Издание администрации Комсомольского</w:t>
            </w:r>
          </w:p>
          <w:p w:rsidR="00F03BB0" w:rsidRPr="00B259EE" w:rsidRDefault="00F03BB0" w:rsidP="00976C8D">
            <w:pPr>
              <w:tabs>
                <w:tab w:val="left" w:pos="5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</w:tbl>
    <w:p w:rsidR="00F03BB0" w:rsidRDefault="00F03BB0" w:rsidP="00F03BB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0</wp:posOffset>
            </wp:positionV>
            <wp:extent cx="781050" cy="93345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F03BB0" w:rsidRPr="00F03BB0" w:rsidRDefault="00F03BB0" w:rsidP="00F03BB0">
      <w:pPr>
        <w:spacing w:after="0"/>
        <w:jc w:val="both"/>
        <w:rPr>
          <w:sz w:val="20"/>
          <w:szCs w:val="20"/>
        </w:rPr>
      </w:pPr>
      <w:r w:rsidRPr="00F03BB0">
        <w:rPr>
          <w:sz w:val="20"/>
          <w:szCs w:val="20"/>
        </w:rPr>
        <w:t xml:space="preserve">     ЧАВАШ РЕСПУБЛИКИ                                       </w:t>
      </w:r>
      <w:bookmarkStart w:id="0" w:name="_GoBack"/>
      <w:bookmarkEnd w:id="0"/>
      <w:r w:rsidRPr="00F03BB0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    </w:t>
      </w:r>
      <w:r w:rsidRPr="00F03BB0">
        <w:rPr>
          <w:sz w:val="20"/>
          <w:szCs w:val="20"/>
        </w:rPr>
        <w:t xml:space="preserve">     ЧУВАШСКАЯ РЕСПУБЛИКА</w:t>
      </w:r>
    </w:p>
    <w:p w:rsidR="00F03BB0" w:rsidRPr="00F03BB0" w:rsidRDefault="00F03BB0" w:rsidP="00F03BB0">
      <w:pPr>
        <w:spacing w:after="0"/>
        <w:jc w:val="both"/>
        <w:rPr>
          <w:sz w:val="20"/>
          <w:szCs w:val="20"/>
        </w:rPr>
      </w:pPr>
      <w:r w:rsidRPr="00F03BB0">
        <w:rPr>
          <w:sz w:val="20"/>
          <w:szCs w:val="20"/>
        </w:rPr>
        <w:t xml:space="preserve">КОМСОМОЛЬСКИ РАЙОНЕ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F03BB0">
        <w:rPr>
          <w:sz w:val="20"/>
          <w:szCs w:val="20"/>
        </w:rPr>
        <w:t xml:space="preserve">   КОМСОМОЛЬСКИЙ РАЙОН                                                         </w:t>
      </w:r>
    </w:p>
    <w:p w:rsidR="00F03BB0" w:rsidRPr="00F03BB0" w:rsidRDefault="00F03BB0" w:rsidP="00F03BB0">
      <w:pPr>
        <w:spacing w:after="0"/>
        <w:jc w:val="both"/>
        <w:rPr>
          <w:sz w:val="20"/>
          <w:szCs w:val="20"/>
        </w:rPr>
      </w:pPr>
      <w:r w:rsidRPr="00F03BB0">
        <w:rPr>
          <w:sz w:val="20"/>
          <w:szCs w:val="20"/>
        </w:rPr>
        <w:t xml:space="preserve">    </w:t>
      </w:r>
      <w:proofErr w:type="gramStart"/>
      <w:r w:rsidRPr="00F03BB0">
        <w:rPr>
          <w:sz w:val="20"/>
          <w:szCs w:val="20"/>
        </w:rPr>
        <w:t>КОМСОМОЛЬСКИ  ЯЛ</w:t>
      </w:r>
      <w:proofErr w:type="gramEnd"/>
      <w:r w:rsidRPr="00F03BB0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Pr="00F03BB0">
        <w:rPr>
          <w:sz w:val="20"/>
          <w:szCs w:val="20"/>
        </w:rPr>
        <w:t xml:space="preserve">    АДМИНИСТРАЦИЯ</w:t>
      </w:r>
    </w:p>
    <w:p w:rsidR="00F03BB0" w:rsidRPr="00F03BB0" w:rsidRDefault="00F03BB0" w:rsidP="00F03BB0">
      <w:pPr>
        <w:spacing w:after="0"/>
        <w:jc w:val="both"/>
        <w:rPr>
          <w:sz w:val="20"/>
          <w:szCs w:val="20"/>
        </w:rPr>
      </w:pPr>
      <w:r w:rsidRPr="00F03BB0">
        <w:rPr>
          <w:sz w:val="20"/>
          <w:szCs w:val="20"/>
        </w:rPr>
        <w:t xml:space="preserve">ТАРАХЕН АДМИНИСТРАЦИЙЕ   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F03BB0">
        <w:rPr>
          <w:sz w:val="20"/>
          <w:szCs w:val="20"/>
        </w:rPr>
        <w:t xml:space="preserve">КОМСОМОЛЬСКОГО                                                                                                                                         </w:t>
      </w:r>
    </w:p>
    <w:p w:rsidR="00F03BB0" w:rsidRPr="00F03BB0" w:rsidRDefault="00F03BB0" w:rsidP="00F03BB0">
      <w:pPr>
        <w:spacing w:after="0"/>
        <w:jc w:val="both"/>
        <w:outlineLvl w:val="0"/>
        <w:rPr>
          <w:sz w:val="20"/>
          <w:szCs w:val="20"/>
        </w:rPr>
      </w:pPr>
      <w:r w:rsidRPr="00F03BB0"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F03BB0">
        <w:rPr>
          <w:sz w:val="20"/>
          <w:szCs w:val="20"/>
        </w:rPr>
        <w:t xml:space="preserve">    СЕЛЬСКОГО ПОСЕЛЕНИЯ</w:t>
      </w:r>
    </w:p>
    <w:p w:rsidR="00F03BB0" w:rsidRPr="00F03BB0" w:rsidRDefault="00F03BB0" w:rsidP="00F03BB0">
      <w:pPr>
        <w:spacing w:after="0"/>
        <w:jc w:val="both"/>
        <w:rPr>
          <w:sz w:val="20"/>
          <w:szCs w:val="20"/>
        </w:rPr>
      </w:pPr>
      <w:r w:rsidRPr="00F03BB0">
        <w:rPr>
          <w:sz w:val="20"/>
          <w:szCs w:val="20"/>
        </w:rPr>
        <w:t xml:space="preserve">              ЙЫШАНУ                                                                     </w:t>
      </w:r>
      <w:r>
        <w:rPr>
          <w:sz w:val="20"/>
          <w:szCs w:val="20"/>
        </w:rPr>
        <w:t xml:space="preserve">                                                </w:t>
      </w:r>
      <w:r w:rsidRPr="00F03BB0">
        <w:rPr>
          <w:sz w:val="20"/>
          <w:szCs w:val="20"/>
        </w:rPr>
        <w:t xml:space="preserve">   ПОСТАНОВЛЕНИЕ</w:t>
      </w:r>
    </w:p>
    <w:p w:rsidR="00F03BB0" w:rsidRPr="00F03BB0" w:rsidRDefault="00F03BB0" w:rsidP="00F03BB0">
      <w:pPr>
        <w:tabs>
          <w:tab w:val="left" w:pos="975"/>
        </w:tabs>
        <w:spacing w:after="0"/>
        <w:jc w:val="both"/>
        <w:rPr>
          <w:sz w:val="20"/>
          <w:szCs w:val="20"/>
        </w:rPr>
      </w:pPr>
      <w:r w:rsidRPr="00F03BB0">
        <w:rPr>
          <w:color w:val="FF0000"/>
          <w:sz w:val="20"/>
          <w:szCs w:val="20"/>
        </w:rPr>
        <w:t xml:space="preserve">          </w:t>
      </w:r>
      <w:r w:rsidRPr="00F03BB0">
        <w:rPr>
          <w:sz w:val="20"/>
          <w:szCs w:val="20"/>
        </w:rPr>
        <w:t xml:space="preserve">16.11.2021  №  113                      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F03BB0">
        <w:rPr>
          <w:sz w:val="20"/>
          <w:szCs w:val="20"/>
        </w:rPr>
        <w:t xml:space="preserve">      16.11.2021  № 113</w:t>
      </w:r>
    </w:p>
    <w:p w:rsidR="00F03BB0" w:rsidRPr="00F03BB0" w:rsidRDefault="00F03BB0" w:rsidP="00F03BB0">
      <w:pPr>
        <w:spacing w:after="0"/>
        <w:rPr>
          <w:sz w:val="20"/>
          <w:szCs w:val="20"/>
        </w:rPr>
      </w:pPr>
      <w:r w:rsidRPr="00F03BB0">
        <w:rPr>
          <w:sz w:val="20"/>
          <w:szCs w:val="20"/>
        </w:rPr>
        <w:t xml:space="preserve">        </w:t>
      </w:r>
      <w:proofErr w:type="spellStart"/>
      <w:proofErr w:type="gramStart"/>
      <w:r w:rsidRPr="00F03BB0">
        <w:rPr>
          <w:sz w:val="20"/>
          <w:szCs w:val="20"/>
        </w:rPr>
        <w:t>Комсомольски</w:t>
      </w:r>
      <w:proofErr w:type="spellEnd"/>
      <w:r w:rsidRPr="00F03BB0">
        <w:rPr>
          <w:sz w:val="20"/>
          <w:szCs w:val="20"/>
        </w:rPr>
        <w:t xml:space="preserve">  яле</w:t>
      </w:r>
      <w:proofErr w:type="gramEnd"/>
      <w:r w:rsidRPr="00F03BB0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F03BB0">
        <w:rPr>
          <w:sz w:val="20"/>
          <w:szCs w:val="20"/>
        </w:rPr>
        <w:t xml:space="preserve"> с. Комсомольское  </w:t>
      </w:r>
    </w:p>
    <w:p w:rsidR="00F03BB0" w:rsidRDefault="00F03BB0" w:rsidP="00F03BB0"/>
    <w:p w:rsidR="00F03BB0" w:rsidRPr="00B9680E" w:rsidRDefault="00F03BB0" w:rsidP="00F03BB0">
      <w:pPr>
        <w:pStyle w:val="4"/>
        <w:spacing w:before="0" w:beforeAutospacing="0" w:after="0" w:afterAutospacing="0"/>
        <w:ind w:right="3235"/>
        <w:jc w:val="both"/>
        <w:rPr>
          <w:rFonts w:ascii="Times New Roman" w:hAnsi="Times New Roman" w:cs="Times New Roman"/>
          <w:sz w:val="26"/>
          <w:szCs w:val="26"/>
        </w:rPr>
      </w:pPr>
    </w:p>
    <w:p w:rsidR="00F03BB0" w:rsidRDefault="00F03BB0" w:rsidP="00F03BB0">
      <w:pPr>
        <w:pStyle w:val="4"/>
        <w:tabs>
          <w:tab w:val="left" w:pos="4962"/>
        </w:tabs>
        <w:spacing w:before="0" w:beforeAutospacing="0" w:after="0" w:afterAutospacing="0"/>
        <w:ind w:right="4959"/>
        <w:jc w:val="both"/>
        <w:rPr>
          <w:rFonts w:ascii="Times New Roman" w:hAnsi="Times New Roman" w:cs="Times New Roman"/>
          <w:sz w:val="26"/>
          <w:szCs w:val="26"/>
        </w:rPr>
      </w:pPr>
      <w:r w:rsidRPr="00B9680E">
        <w:rPr>
          <w:rFonts w:ascii="Times New Roman" w:hAnsi="Times New Roman" w:cs="Times New Roman"/>
          <w:sz w:val="26"/>
          <w:szCs w:val="26"/>
        </w:rPr>
        <w:t xml:space="preserve">О назначении публичных слушаний по проекту решения Собрания депутатов </w:t>
      </w:r>
      <w:r>
        <w:rPr>
          <w:rFonts w:ascii="Times New Roman" w:hAnsi="Times New Roman" w:cs="Times New Roman"/>
          <w:sz w:val="26"/>
          <w:szCs w:val="26"/>
        </w:rPr>
        <w:t xml:space="preserve">Комсомольского сельского поселения </w:t>
      </w:r>
      <w:r w:rsidRPr="00B9680E">
        <w:rPr>
          <w:rFonts w:ascii="Times New Roman" w:hAnsi="Times New Roman" w:cs="Times New Roman"/>
          <w:sz w:val="26"/>
          <w:szCs w:val="26"/>
        </w:rPr>
        <w:t xml:space="preserve">Комсомольского района Чувашской Республики «О бюджете </w:t>
      </w:r>
      <w:r>
        <w:rPr>
          <w:rFonts w:ascii="Times New Roman" w:hAnsi="Times New Roman" w:cs="Times New Roman"/>
          <w:sz w:val="26"/>
          <w:szCs w:val="26"/>
        </w:rPr>
        <w:t xml:space="preserve">Комсомольского сельского поселения </w:t>
      </w:r>
      <w:r w:rsidRPr="00B9680E">
        <w:rPr>
          <w:rFonts w:ascii="Times New Roman" w:hAnsi="Times New Roman" w:cs="Times New Roman"/>
          <w:sz w:val="26"/>
          <w:szCs w:val="26"/>
        </w:rPr>
        <w:t>Комсомольского района Чувашской Республики на 20</w:t>
      </w:r>
      <w:r w:rsidRPr="00C62AA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9680E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Pr="00C62AA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9680E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B9680E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F03BB0" w:rsidRPr="00F03BB0" w:rsidRDefault="00F03BB0" w:rsidP="00F03BB0">
      <w:pPr>
        <w:pStyle w:val="4"/>
        <w:tabs>
          <w:tab w:val="left" w:pos="4962"/>
        </w:tabs>
        <w:spacing w:before="0" w:beforeAutospacing="0" w:after="0" w:afterAutospacing="0"/>
        <w:ind w:right="49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</w:p>
    <w:p w:rsidR="00F03BB0" w:rsidRDefault="00F03BB0" w:rsidP="00F03BB0">
      <w:pPr>
        <w:pStyle w:val="a3"/>
        <w:ind w:firstLine="709"/>
        <w:rPr>
          <w:sz w:val="26"/>
          <w:szCs w:val="26"/>
        </w:rPr>
      </w:pPr>
      <w:r w:rsidRPr="00936E50">
        <w:rPr>
          <w:sz w:val="26"/>
          <w:szCs w:val="26"/>
        </w:rPr>
        <w:t xml:space="preserve">В соответствии со статьей 14 Устава </w:t>
      </w:r>
      <w:r>
        <w:rPr>
          <w:sz w:val="26"/>
          <w:szCs w:val="26"/>
        </w:rPr>
        <w:t>Комсомольского</w:t>
      </w:r>
      <w:r w:rsidRPr="00936E50">
        <w:rPr>
          <w:sz w:val="26"/>
          <w:szCs w:val="26"/>
        </w:rPr>
        <w:t xml:space="preserve"> сельского поселения Комсомольско</w:t>
      </w:r>
      <w:r>
        <w:rPr>
          <w:sz w:val="26"/>
          <w:szCs w:val="26"/>
        </w:rPr>
        <w:t xml:space="preserve">го района Чувашской Республики </w:t>
      </w:r>
      <w:r w:rsidRPr="00936E50">
        <w:rPr>
          <w:sz w:val="26"/>
          <w:szCs w:val="26"/>
        </w:rPr>
        <w:t xml:space="preserve">п о с </w:t>
      </w:r>
      <w:proofErr w:type="gramStart"/>
      <w:r w:rsidRPr="00936E50">
        <w:rPr>
          <w:sz w:val="26"/>
          <w:szCs w:val="26"/>
        </w:rPr>
        <w:t>т</w:t>
      </w:r>
      <w:proofErr w:type="gramEnd"/>
      <w:r w:rsidRPr="00936E50">
        <w:rPr>
          <w:sz w:val="26"/>
          <w:szCs w:val="26"/>
        </w:rPr>
        <w:t xml:space="preserve"> а н о в л я </w:t>
      </w:r>
      <w:r>
        <w:rPr>
          <w:sz w:val="26"/>
          <w:szCs w:val="26"/>
        </w:rPr>
        <w:t>е т</w:t>
      </w:r>
      <w:r w:rsidRPr="00936E50">
        <w:rPr>
          <w:sz w:val="26"/>
          <w:szCs w:val="26"/>
        </w:rPr>
        <w:t>:</w:t>
      </w:r>
    </w:p>
    <w:p w:rsidR="00F03BB0" w:rsidRDefault="00F03BB0" w:rsidP="00F03BB0">
      <w:pPr>
        <w:pStyle w:val="a3"/>
        <w:ind w:firstLine="709"/>
        <w:rPr>
          <w:sz w:val="26"/>
          <w:szCs w:val="26"/>
        </w:rPr>
      </w:pPr>
      <w:r w:rsidRPr="00936E50">
        <w:rPr>
          <w:sz w:val="26"/>
          <w:szCs w:val="26"/>
        </w:rPr>
        <w:t xml:space="preserve">1. Назначить публичные слушания по проекту решения Собрания депутатов </w:t>
      </w:r>
      <w:r>
        <w:rPr>
          <w:sz w:val="26"/>
          <w:szCs w:val="26"/>
        </w:rPr>
        <w:t>Комсомольского</w:t>
      </w:r>
      <w:r w:rsidRPr="00936E50">
        <w:rPr>
          <w:sz w:val="26"/>
          <w:szCs w:val="26"/>
        </w:rPr>
        <w:t xml:space="preserve"> сельского поселения Комсомольского района Чувашской Республики «О бюджете </w:t>
      </w:r>
      <w:r>
        <w:rPr>
          <w:sz w:val="26"/>
          <w:szCs w:val="26"/>
        </w:rPr>
        <w:t>Комсомольского</w:t>
      </w:r>
      <w:r w:rsidRPr="00936E50">
        <w:rPr>
          <w:sz w:val="26"/>
          <w:szCs w:val="26"/>
        </w:rPr>
        <w:t xml:space="preserve"> сельского поселения Комсомольского района Чувашской Республики на 20</w:t>
      </w:r>
      <w:r w:rsidRPr="00C62AA5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936E50">
        <w:rPr>
          <w:sz w:val="26"/>
          <w:szCs w:val="26"/>
        </w:rPr>
        <w:t xml:space="preserve"> год и на плановый период 20</w:t>
      </w:r>
      <w:r w:rsidRPr="003A2355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936E50">
        <w:rPr>
          <w:sz w:val="26"/>
          <w:szCs w:val="26"/>
        </w:rPr>
        <w:t xml:space="preserve"> и 20</w:t>
      </w:r>
      <w:r>
        <w:rPr>
          <w:sz w:val="26"/>
          <w:szCs w:val="26"/>
        </w:rPr>
        <w:t>24</w:t>
      </w:r>
      <w:r w:rsidRPr="00936E50">
        <w:rPr>
          <w:sz w:val="26"/>
          <w:szCs w:val="26"/>
        </w:rPr>
        <w:t xml:space="preserve"> годов» на 2</w:t>
      </w:r>
      <w:r>
        <w:rPr>
          <w:sz w:val="26"/>
          <w:szCs w:val="26"/>
        </w:rPr>
        <w:t>9</w:t>
      </w:r>
      <w:r w:rsidRPr="00936E50">
        <w:rPr>
          <w:sz w:val="26"/>
          <w:szCs w:val="26"/>
        </w:rPr>
        <w:t xml:space="preserve"> ноября 20</w:t>
      </w:r>
      <w:r>
        <w:rPr>
          <w:sz w:val="26"/>
          <w:szCs w:val="26"/>
        </w:rPr>
        <w:t>21</w:t>
      </w:r>
      <w:r w:rsidRPr="00936E50">
        <w:rPr>
          <w:sz w:val="26"/>
          <w:szCs w:val="26"/>
        </w:rPr>
        <w:t xml:space="preserve"> года в </w:t>
      </w:r>
      <w:r>
        <w:rPr>
          <w:sz w:val="26"/>
          <w:szCs w:val="26"/>
        </w:rPr>
        <w:t>здании администрации Комсомольского сельского поселения Комсомольского района</w:t>
      </w:r>
      <w:r w:rsidRPr="00936E50">
        <w:rPr>
          <w:sz w:val="26"/>
          <w:szCs w:val="26"/>
        </w:rPr>
        <w:t xml:space="preserve">, начало в </w:t>
      </w:r>
      <w:r>
        <w:rPr>
          <w:sz w:val="26"/>
          <w:szCs w:val="26"/>
        </w:rPr>
        <w:t>10</w:t>
      </w:r>
      <w:r w:rsidRPr="00936E50">
        <w:rPr>
          <w:sz w:val="26"/>
          <w:szCs w:val="26"/>
        </w:rPr>
        <w:t xml:space="preserve"> часов.</w:t>
      </w:r>
    </w:p>
    <w:p w:rsidR="00F03BB0" w:rsidRPr="00936E50" w:rsidRDefault="00F03BB0" w:rsidP="00F03BB0">
      <w:pPr>
        <w:pStyle w:val="a3"/>
        <w:ind w:firstLine="709"/>
        <w:rPr>
          <w:sz w:val="26"/>
          <w:szCs w:val="26"/>
        </w:rPr>
      </w:pPr>
      <w:r w:rsidRPr="00936E50">
        <w:rPr>
          <w:sz w:val="26"/>
          <w:szCs w:val="26"/>
        </w:rPr>
        <w:t xml:space="preserve">2. Контроль за исполнением настоящего постановления возложить на </w:t>
      </w:r>
      <w:r>
        <w:rPr>
          <w:sz w:val="26"/>
          <w:szCs w:val="26"/>
        </w:rPr>
        <w:t>заместителя главы администрации Комсомольского сельского поселения Абросимова О.Г.</w:t>
      </w:r>
    </w:p>
    <w:p w:rsidR="00F03BB0" w:rsidRDefault="00F03BB0" w:rsidP="00F03BB0">
      <w:pPr>
        <w:rPr>
          <w:sz w:val="26"/>
          <w:szCs w:val="26"/>
        </w:rPr>
      </w:pPr>
    </w:p>
    <w:p w:rsidR="00F03BB0" w:rsidRDefault="00F03BB0" w:rsidP="00F03BB0">
      <w:pPr>
        <w:rPr>
          <w:sz w:val="26"/>
          <w:szCs w:val="26"/>
        </w:rPr>
      </w:pPr>
    </w:p>
    <w:p w:rsidR="00F03BB0" w:rsidRDefault="00F03BB0" w:rsidP="00F03BB0">
      <w:pPr>
        <w:rPr>
          <w:sz w:val="26"/>
          <w:szCs w:val="26"/>
        </w:rPr>
      </w:pPr>
    </w:p>
    <w:p w:rsidR="00F03BB0" w:rsidRDefault="00F03BB0" w:rsidP="00F03BB0">
      <w:pPr>
        <w:rPr>
          <w:sz w:val="26"/>
          <w:szCs w:val="26"/>
        </w:rPr>
      </w:pPr>
      <w:r w:rsidRPr="00936E50">
        <w:rPr>
          <w:sz w:val="26"/>
          <w:szCs w:val="26"/>
        </w:rPr>
        <w:lastRenderedPageBreak/>
        <w:t xml:space="preserve">Глава </w:t>
      </w:r>
      <w:r>
        <w:rPr>
          <w:sz w:val="26"/>
          <w:szCs w:val="26"/>
        </w:rPr>
        <w:t>Комсомольского</w:t>
      </w:r>
    </w:p>
    <w:p w:rsidR="00F03BB0" w:rsidRPr="00936E50" w:rsidRDefault="00F03BB0" w:rsidP="00F03BB0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М.А. Илларионова</w:t>
      </w:r>
    </w:p>
    <w:p w:rsidR="00F03BB0" w:rsidRPr="00B9680E" w:rsidRDefault="00F03BB0" w:rsidP="00F03BB0">
      <w:pPr>
        <w:jc w:val="both"/>
        <w:rPr>
          <w:sz w:val="26"/>
          <w:szCs w:val="26"/>
        </w:rPr>
      </w:pPr>
    </w:p>
    <w:tbl>
      <w:tblPr>
        <w:tblW w:w="1029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2"/>
        <w:gridCol w:w="2340"/>
        <w:gridCol w:w="1980"/>
        <w:gridCol w:w="2160"/>
      </w:tblGrid>
      <w:tr w:rsidR="00F03BB0" w:rsidRPr="00B324B5" w:rsidTr="00976C8D">
        <w:tc>
          <w:tcPr>
            <w:tcW w:w="3812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3BB0" w:rsidRPr="00B324B5" w:rsidRDefault="00F03BB0" w:rsidP="00976C8D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>Учредитель и издатель:</w:t>
            </w:r>
          </w:p>
          <w:p w:rsidR="00F03BB0" w:rsidRPr="00B324B5" w:rsidRDefault="00F03BB0" w:rsidP="00976C8D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Администрация </w:t>
            </w:r>
          </w:p>
          <w:p w:rsidR="00F03BB0" w:rsidRPr="00B324B5" w:rsidRDefault="00F03BB0" w:rsidP="00976C8D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Комсомольского сельского поселения </w:t>
            </w:r>
          </w:p>
          <w:p w:rsidR="00F03BB0" w:rsidRPr="00B324B5" w:rsidRDefault="00F03BB0" w:rsidP="00976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Комсомольского района</w:t>
            </w:r>
          </w:p>
          <w:p w:rsidR="00F03BB0" w:rsidRPr="00B324B5" w:rsidRDefault="00F03BB0" w:rsidP="00976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34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3BB0" w:rsidRPr="00B324B5" w:rsidRDefault="00F03BB0" w:rsidP="00976C8D">
            <w:pPr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Адрес: 429140, </w:t>
            </w:r>
            <w:proofErr w:type="spellStart"/>
            <w:r w:rsidRPr="00B324B5">
              <w:rPr>
                <w:b/>
                <w:sz w:val="18"/>
                <w:szCs w:val="18"/>
              </w:rPr>
              <w:t>с.Комсомольское</w:t>
            </w:r>
            <w:proofErr w:type="spellEnd"/>
            <w:r w:rsidRPr="00B324B5">
              <w:rPr>
                <w:b/>
                <w:sz w:val="18"/>
                <w:szCs w:val="18"/>
              </w:rPr>
              <w:t xml:space="preserve">, </w:t>
            </w:r>
          </w:p>
          <w:p w:rsidR="00F03BB0" w:rsidRPr="00B324B5" w:rsidRDefault="00F03BB0" w:rsidP="00976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ул.Канашская</w:t>
            </w:r>
            <w:proofErr w:type="spellEnd"/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д.22</w:t>
            </w:r>
          </w:p>
          <w:p w:rsidR="00F03BB0" w:rsidRPr="00B324B5" w:rsidRDefault="00F03BB0" w:rsidP="00976C8D">
            <w:pPr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>Телефон: 8(83539)</w:t>
            </w:r>
          </w:p>
          <w:p w:rsidR="00F03BB0" w:rsidRPr="00B324B5" w:rsidRDefault="00F03BB0" w:rsidP="00976C8D">
            <w:pPr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>5-22-74,  5-22-75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3BB0" w:rsidRPr="00B324B5" w:rsidRDefault="00F03BB0" w:rsidP="00976C8D">
            <w:pPr>
              <w:spacing w:after="0" w:line="240" w:lineRule="auto"/>
              <w:ind w:right="684"/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  <w:t>Тираж:</w:t>
            </w:r>
          </w:p>
          <w:p w:rsidR="00F03BB0" w:rsidRPr="00B324B5" w:rsidRDefault="00F03BB0" w:rsidP="00976C8D">
            <w:pPr>
              <w:spacing w:after="0" w:line="240" w:lineRule="auto"/>
              <w:ind w:right="684"/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  <w:t>25 экз.</w:t>
            </w:r>
          </w:p>
          <w:p w:rsidR="00F03BB0" w:rsidRPr="00B324B5" w:rsidRDefault="00F03BB0" w:rsidP="00976C8D">
            <w:pPr>
              <w:ind w:firstLine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3BB0" w:rsidRPr="00B324B5" w:rsidRDefault="00F03BB0" w:rsidP="00976C8D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 Отв. за выпуск:</w:t>
            </w:r>
          </w:p>
          <w:p w:rsidR="00F03BB0" w:rsidRPr="00B324B5" w:rsidRDefault="00F03BB0" w:rsidP="00976C8D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 Зайкова Е.Н.</w:t>
            </w:r>
          </w:p>
        </w:tc>
      </w:tr>
    </w:tbl>
    <w:p w:rsidR="00F03BB0" w:rsidRPr="00B9680E" w:rsidRDefault="00F03BB0" w:rsidP="00F03BB0">
      <w:pPr>
        <w:jc w:val="both"/>
        <w:rPr>
          <w:sz w:val="26"/>
          <w:szCs w:val="26"/>
        </w:rPr>
      </w:pPr>
    </w:p>
    <w:p w:rsidR="00F03BB0" w:rsidRDefault="00F03BB0" w:rsidP="00F03BB0"/>
    <w:p w:rsidR="00F03BB0" w:rsidRDefault="00F03BB0" w:rsidP="00F03BB0"/>
    <w:p w:rsidR="000C30A8" w:rsidRDefault="000C30A8"/>
    <w:sectPr w:rsidR="000C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B0"/>
    <w:rsid w:val="000C30A8"/>
    <w:rsid w:val="00F0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EAF37-DE98-4B8C-89C7-0CAEA089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BB0"/>
  </w:style>
  <w:style w:type="paragraph" w:styleId="4">
    <w:name w:val="heading 4"/>
    <w:basedOn w:val="a"/>
    <w:link w:val="40"/>
    <w:qFormat/>
    <w:rsid w:val="00F03BB0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3BB0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03B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03B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2021-11-18T05:01:00Z</dcterms:created>
  <dcterms:modified xsi:type="dcterms:W3CDTF">2021-11-18T05:07:00Z</dcterms:modified>
</cp:coreProperties>
</file>