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20" w:rsidRDefault="004B3A20" w:rsidP="004B3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63E3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63E3A"/>
          <w:sz w:val="30"/>
          <w:szCs w:val="30"/>
          <w:lang w:eastAsia="ru-RU"/>
        </w:rPr>
        <w:t>Экологические сайты</w:t>
      </w:r>
    </w:p>
    <w:p w:rsidR="004B3A20" w:rsidRDefault="004B3A20" w:rsidP="004B3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63E3A"/>
          <w:sz w:val="30"/>
          <w:szCs w:val="30"/>
          <w:lang w:eastAsia="ru-RU"/>
        </w:rPr>
      </w:pP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hyperlink r:id="rId4" w:tgtFrame="_blank" w:history="1">
        <w:r>
          <w:rPr>
            <w:rStyle w:val="a3"/>
            <w:rFonts w:ascii="Arial" w:eastAsia="Times New Roman" w:hAnsi="Arial" w:cs="Arial"/>
            <w:color w:val="DE5021"/>
            <w:sz w:val="26"/>
            <w:szCs w:val="26"/>
            <w:bdr w:val="none" w:sz="0" w:space="0" w:color="auto" w:frame="1"/>
            <w:lang w:eastAsia="ru-RU"/>
          </w:rPr>
          <w:t>http://ecoportal.su</w:t>
        </w:r>
      </w:hyperlink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t> - Всероссийский Экологический Портал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t>Некоммерческий общеобразовательный информационный сайт.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707070"/>
          <w:sz w:val="26"/>
          <w:szCs w:val="26"/>
          <w:lang w:eastAsia="ru-RU"/>
        </w:rPr>
        <w:t> 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hyperlink r:id="rId5" w:tgtFrame="_blank" w:history="1">
        <w:r>
          <w:rPr>
            <w:rStyle w:val="a3"/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>http://www.ecoworld.ru</w:t>
        </w:r>
      </w:hyperlink>
      <w:r>
        <w:rPr>
          <w:rFonts w:ascii="Arial" w:eastAsia="Times New Roman" w:hAnsi="Arial" w:cs="Arial"/>
          <w:color w:val="DE5021"/>
          <w:sz w:val="26"/>
          <w:szCs w:val="26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t xml:space="preserve">- Глобальный Просветительский Проект </w:t>
      </w:r>
      <w:proofErr w:type="spellStart"/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t>ЭкоМир</w:t>
      </w:r>
      <w:proofErr w:type="spellEnd"/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t>Информационный портал об экологии.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707070"/>
          <w:sz w:val="26"/>
          <w:szCs w:val="26"/>
          <w:lang w:eastAsia="ru-RU"/>
        </w:rPr>
        <w:t> 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hyperlink r:id="rId6" w:tgtFrame="_blank" w:history="1">
        <w:r>
          <w:rPr>
            <w:rStyle w:val="a3"/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>dront.ru </w:t>
        </w:r>
      </w:hyperlink>
      <w:r>
        <w:rPr>
          <w:rFonts w:ascii="Arial" w:eastAsia="Times New Roman" w:hAnsi="Arial" w:cs="Arial"/>
          <w:color w:val="DE5021"/>
          <w:sz w:val="26"/>
          <w:szCs w:val="26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t>- «Дронт»- Экологический центр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t>Сайт предоставляет информацию о проходящих экологических акциях, описание структурных подразделений Центра.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707070"/>
          <w:sz w:val="26"/>
          <w:szCs w:val="26"/>
          <w:lang w:eastAsia="ru-RU"/>
        </w:rPr>
        <w:t> 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hyperlink r:id="rId7" w:tgtFrame="_blank" w:history="1">
        <w:r>
          <w:rPr>
            <w:rStyle w:val="a3"/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>http://www.zelife.ru</w:t>
        </w:r>
      </w:hyperlink>
      <w:r>
        <w:rPr>
          <w:rFonts w:ascii="Arial" w:eastAsia="Times New Roman" w:hAnsi="Arial" w:cs="Arial"/>
          <w:color w:val="DE5021"/>
          <w:sz w:val="26"/>
          <w:szCs w:val="26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t>- "Зелёная жизнь" - экологический портал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t>Материалы о защите окружающей среды, экологии планеты и человека. Справочные материалы, статистическая информация и рейтинги. Экологические карты.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707070"/>
          <w:sz w:val="26"/>
          <w:szCs w:val="26"/>
          <w:lang w:eastAsia="ru-RU"/>
        </w:rPr>
        <w:t> 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hyperlink r:id="rId8" w:tgtFrame="_blank" w:history="1">
        <w:r>
          <w:rPr>
            <w:rStyle w:val="a3"/>
            <w:rFonts w:ascii="Arial" w:eastAsia="Times New Roman" w:hAnsi="Arial" w:cs="Arial"/>
            <w:color w:val="DE5021"/>
            <w:sz w:val="26"/>
            <w:szCs w:val="26"/>
            <w:bdr w:val="none" w:sz="0" w:space="0" w:color="auto" w:frame="1"/>
            <w:lang w:eastAsia="ru-RU"/>
          </w:rPr>
          <w:t>http://zelenyshluz.narod.ru</w:t>
        </w:r>
      </w:hyperlink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t> –« Зеленый шлюз»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t>Путеводитель по экологическим ресурсам.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707070"/>
          <w:sz w:val="26"/>
          <w:szCs w:val="26"/>
          <w:lang w:eastAsia="ru-RU"/>
        </w:rPr>
        <w:t> 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hyperlink r:id="rId9" w:tgtFrame="_blank" w:history="1">
        <w:r>
          <w:rPr>
            <w:rStyle w:val="a3"/>
            <w:rFonts w:ascii="Arial" w:eastAsia="Times New Roman" w:hAnsi="Arial" w:cs="Arial"/>
            <w:color w:val="DE5021"/>
            <w:sz w:val="26"/>
            <w:szCs w:val="26"/>
            <w:bdr w:val="none" w:sz="0" w:space="0" w:color="auto" w:frame="1"/>
            <w:lang w:eastAsia="ru-RU"/>
          </w:rPr>
          <w:t>http://climaterussia.ru </w:t>
        </w:r>
        <w:r>
          <w:rPr>
            <w:rStyle w:val="a3"/>
            <w:rFonts w:ascii="Arial" w:eastAsia="Times New Roman" w:hAnsi="Arial" w:cs="Arial"/>
            <w:color w:val="163E3A"/>
            <w:sz w:val="26"/>
            <w:szCs w:val="26"/>
            <w:bdr w:val="none" w:sz="0" w:space="0" w:color="auto" w:frame="1"/>
            <w:lang w:eastAsia="ru-RU"/>
          </w:rPr>
          <w:t>-</w:t>
        </w:r>
      </w:hyperlink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t> «Климат России»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t>Россия обладает уникальным природным и интеллектуальным потенциалом, без которого планету не спасти от изменения климата. Портал «Климат России» призван раскрыть этот потенциал для граждан страны и всего мира. Здесь вы найдете информацию о возможностях и технологиях, которые помогут сообща бороться с глобальными мировыми проблемами.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707070"/>
          <w:sz w:val="26"/>
          <w:szCs w:val="26"/>
          <w:lang w:eastAsia="ru-RU"/>
        </w:rPr>
        <w:t> 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hyperlink r:id="rId10" w:tgtFrame="_blank" w:history="1">
        <w:r>
          <w:rPr>
            <w:rStyle w:val="a3"/>
            <w:rFonts w:ascii="Arial" w:eastAsia="Times New Roman" w:hAnsi="Arial" w:cs="Arial"/>
            <w:color w:val="DE5021"/>
            <w:sz w:val="26"/>
            <w:szCs w:val="26"/>
            <w:bdr w:val="none" w:sz="0" w:space="0" w:color="auto" w:frame="1"/>
            <w:lang w:eastAsia="ru-RU"/>
          </w:rPr>
          <w:t>http://oopt.info</w:t>
        </w:r>
      </w:hyperlink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t> - Информационно-справочная система «ООПТ России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t>Интернет-ресурс «ОСОБО ОХРАНЯЕМЫЕ ПРИРОДНЫЕ ТЕРРИТОРИИ РОССИИ», целью которого является распространение научной, технической и популярной информации о российских особо охраняемых природных территориях (ООПТ) через Интернет.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707070"/>
          <w:sz w:val="26"/>
          <w:szCs w:val="26"/>
          <w:lang w:eastAsia="ru-RU"/>
        </w:rPr>
        <w:t> 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hyperlink r:id="rId11" w:tgtFrame="_blank" w:history="1">
        <w:r>
          <w:rPr>
            <w:rStyle w:val="a3"/>
            <w:rFonts w:ascii="Arial" w:eastAsia="Times New Roman" w:hAnsi="Arial" w:cs="Arial"/>
            <w:color w:val="DE5021"/>
            <w:sz w:val="26"/>
            <w:szCs w:val="26"/>
            <w:bdr w:val="none" w:sz="0" w:space="0" w:color="auto" w:frame="1"/>
            <w:lang w:eastAsia="ru-RU"/>
          </w:rPr>
          <w:t>http://bytdobru.info</w:t>
        </w:r>
      </w:hyperlink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t> - Международный информационный портал «Быть добру»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t>Международный информационный портал «Быть добру» предназначен для тех, кто совершенствует среду обитания: делает нашу Землю и весь мир вокруг прекрасней и счастливей, и кто обустраивает родовые поместья.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707070"/>
          <w:sz w:val="26"/>
          <w:szCs w:val="26"/>
          <w:lang w:eastAsia="ru-RU"/>
        </w:rPr>
        <w:t> 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hyperlink r:id="rId12" w:tgtFrame="_blank" w:history="1">
        <w:r>
          <w:rPr>
            <w:rStyle w:val="a3"/>
            <w:rFonts w:ascii="Arial" w:eastAsia="Times New Roman" w:hAnsi="Arial" w:cs="Arial"/>
            <w:color w:val="DE5021"/>
            <w:sz w:val="26"/>
            <w:szCs w:val="26"/>
            <w:bdr w:val="none" w:sz="0" w:space="0" w:color="auto" w:frame="1"/>
            <w:lang w:eastAsia="ru-RU"/>
          </w:rPr>
          <w:t>http://www.zapoved.ru</w:t>
        </w:r>
      </w:hyperlink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t> – Особо охраняемые природные территории Российской Федерации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t>Тематический сайт, посвященный заповедникам и национальным паркам.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707070"/>
          <w:sz w:val="26"/>
          <w:szCs w:val="26"/>
          <w:lang w:eastAsia="ru-RU"/>
        </w:rPr>
        <w:t> 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hyperlink r:id="rId13" w:tgtFrame="_blank" w:history="1">
        <w:r>
          <w:rPr>
            <w:rStyle w:val="a3"/>
            <w:rFonts w:ascii="Arial" w:eastAsia="Times New Roman" w:hAnsi="Arial" w:cs="Arial"/>
            <w:color w:val="DE5021"/>
            <w:sz w:val="26"/>
            <w:szCs w:val="26"/>
            <w:bdr w:val="none" w:sz="0" w:space="0" w:color="auto" w:frame="1"/>
            <w:lang w:eastAsia="ru-RU"/>
          </w:rPr>
          <w:t>http://floranimal.ru</w:t>
        </w:r>
      </w:hyperlink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t> - Редкие и исчезающие животные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t xml:space="preserve">Информационный ресурс, позволяющий </w:t>
      </w:r>
      <w:proofErr w:type="gramStart"/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t>узнать</w:t>
      </w:r>
      <w:proofErr w:type="gramEnd"/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t xml:space="preserve"> как можно больше о различных видах животных и растений, ещё пока существующих на нашей планете; выяснить их принадлежность к разным классам, родам и подвидам; выделить особенности их существования, возможность </w:t>
      </w:r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lastRenderedPageBreak/>
        <w:t>нормального содержания в домашних условиях и многое другое, что может быть интересно.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707070"/>
          <w:sz w:val="26"/>
          <w:szCs w:val="26"/>
          <w:lang w:eastAsia="ru-RU"/>
        </w:rPr>
        <w:t> 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hyperlink r:id="rId14" w:tgtFrame="_blank" w:history="1">
        <w:r>
          <w:rPr>
            <w:rStyle w:val="a3"/>
            <w:rFonts w:ascii="Arial" w:eastAsia="Times New Roman" w:hAnsi="Arial" w:cs="Arial"/>
            <w:color w:val="DE5021"/>
            <w:sz w:val="26"/>
            <w:szCs w:val="26"/>
            <w:bdr w:val="none" w:sz="0" w:space="0" w:color="auto" w:frame="1"/>
            <w:lang w:eastAsia="ru-RU"/>
          </w:rPr>
          <w:t>http://www.saveplanet.su</w:t>
        </w:r>
      </w:hyperlink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t> – Сохраним планету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t>На сайте собраны материалы, касающиеся экологических проблем. Публикуются свежие новости экологии, а также серьезные аналитические материалы, касающиеся любых аспектов борьбы за чистую планету. На сайте имеются словари, в которых можно найти точные толкования научно-технических и экологических терминов.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707070"/>
          <w:sz w:val="26"/>
          <w:szCs w:val="26"/>
          <w:lang w:eastAsia="ru-RU"/>
        </w:rPr>
        <w:t> 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hyperlink r:id="rId15" w:tgtFrame="_blank" w:history="1">
        <w:r>
          <w:rPr>
            <w:rStyle w:val="a3"/>
            <w:rFonts w:ascii="Arial" w:eastAsia="Times New Roman" w:hAnsi="Arial" w:cs="Arial"/>
            <w:color w:val="DE5021"/>
            <w:sz w:val="26"/>
            <w:szCs w:val="26"/>
            <w:bdr w:val="none" w:sz="0" w:space="0" w:color="auto" w:frame="1"/>
            <w:lang w:eastAsia="ru-RU"/>
          </w:rPr>
          <w:t>erh.ru</w:t>
        </w:r>
      </w:hyperlink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t> – Окружающая среда – Риск – здоровье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t>Материалы об опасности аномальных климатических явлений для здоровья. Информация по городам. Публикации. Словарь терминов. Отчеты о конференциях. Контакты организации.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707070"/>
          <w:sz w:val="26"/>
          <w:szCs w:val="26"/>
          <w:lang w:eastAsia="ru-RU"/>
        </w:rPr>
        <w:t> 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hyperlink r:id="rId16" w:tgtFrame="_blank" w:history="1">
        <w:r>
          <w:rPr>
            <w:rStyle w:val="a3"/>
            <w:rFonts w:ascii="Arial" w:eastAsia="Times New Roman" w:hAnsi="Arial" w:cs="Arial"/>
            <w:color w:val="DE5021"/>
            <w:sz w:val="26"/>
            <w:szCs w:val="26"/>
            <w:bdr w:val="none" w:sz="0" w:space="0" w:color="auto" w:frame="1"/>
            <w:lang w:eastAsia="ru-RU"/>
          </w:rPr>
          <w:t>www.ecolog.org.ru</w:t>
        </w:r>
      </w:hyperlink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t> - Экологический форум</w:t>
      </w:r>
    </w:p>
    <w:p w:rsidR="004B3A20" w:rsidRDefault="004B3A20" w:rsidP="004B3A20">
      <w:pPr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t>Открытоe</w:t>
      </w:r>
      <w:proofErr w:type="spellEnd"/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t xml:space="preserve"> обсуждение вопросов по проблемам охраны окружающей среды. Все, что связано с экологией и природопользованием. Обсуждение вопросов промышленной экологии. Обмен опытом по разработке экологических проектов ПДВ, ПНООЛР, ПДС, СЗЗ, ОВОС, ООС и </w:t>
      </w:r>
      <w:proofErr w:type="gramStart"/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t>в  составлении</w:t>
      </w:r>
      <w:proofErr w:type="gramEnd"/>
      <w:r>
        <w:rPr>
          <w:rFonts w:ascii="Arial" w:eastAsia="Times New Roman" w:hAnsi="Arial" w:cs="Arial"/>
          <w:color w:val="163E3A"/>
          <w:sz w:val="26"/>
          <w:szCs w:val="26"/>
          <w:bdr w:val="none" w:sz="0" w:space="0" w:color="auto" w:frame="1"/>
          <w:lang w:eastAsia="ru-RU"/>
        </w:rPr>
        <w:t xml:space="preserve"> экологической отчетности. Обсуждение любых методических и сопутствующих вопросов. Свободное общение для начинающих и опытных экологов.</w:t>
      </w:r>
    </w:p>
    <w:p w:rsidR="004B3A20" w:rsidRDefault="004B3A20" w:rsidP="004B3A20"/>
    <w:p w:rsidR="00252D3C" w:rsidRDefault="004B3A20">
      <w:bookmarkStart w:id="0" w:name="_GoBack"/>
      <w:bookmarkEnd w:id="0"/>
    </w:p>
    <w:sectPr w:rsidR="0025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84"/>
    <w:rsid w:val="004B3A20"/>
    <w:rsid w:val="007A6B15"/>
    <w:rsid w:val="007C4584"/>
    <w:rsid w:val="00F8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A7A15-1A17-4CF8-A848-EF86C11F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A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lenyshluz.narod.ru/" TargetMode="External"/><Relationship Id="rId13" Type="http://schemas.openxmlformats.org/officeDocument/2006/relationships/hyperlink" Target="http://floranimal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zelife.ru/" TargetMode="External"/><Relationship Id="rId12" Type="http://schemas.openxmlformats.org/officeDocument/2006/relationships/hyperlink" Target="http://www.zapoved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colog.org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dront.ru/" TargetMode="External"/><Relationship Id="rId11" Type="http://schemas.openxmlformats.org/officeDocument/2006/relationships/hyperlink" Target="http://bytdobru.info/" TargetMode="External"/><Relationship Id="rId5" Type="http://schemas.openxmlformats.org/officeDocument/2006/relationships/hyperlink" Target="http://www.ecoworld.ru/" TargetMode="External"/><Relationship Id="rId15" Type="http://schemas.openxmlformats.org/officeDocument/2006/relationships/hyperlink" Target="http://erh.ru/" TargetMode="External"/><Relationship Id="rId10" Type="http://schemas.openxmlformats.org/officeDocument/2006/relationships/hyperlink" Target="http://oopt.info/" TargetMode="External"/><Relationship Id="rId4" Type="http://schemas.openxmlformats.org/officeDocument/2006/relationships/hyperlink" Target="http://ecoportal.su/" TargetMode="External"/><Relationship Id="rId9" Type="http://schemas.openxmlformats.org/officeDocument/2006/relationships/hyperlink" Target="http://climaterussia.ru/" TargetMode="External"/><Relationship Id="rId14" Type="http://schemas.openxmlformats.org/officeDocument/2006/relationships/hyperlink" Target="http://www.saveplanet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2022-04-04T07:56:00Z</dcterms:created>
  <dcterms:modified xsi:type="dcterms:W3CDTF">2022-04-04T07:56:00Z</dcterms:modified>
</cp:coreProperties>
</file>