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МИНИСТЕРСТВО ВНУТРЕННИХ ДЕЛ ПО ЧУВАШСКОЙ РЕСПУБЛИКЕ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ПРИКАЗ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28 августа 2017 г. N 1044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МИНИСТЕРСТВА ВНУТРЕННИХ ДЕЛ РОССИЙСКОЙ ФЕДЕРАЦИИ ПО ГОРОДУ ЧЕБОКСАРЫ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 соответствии с приказом МВД России от 5 июня 2017 г. N 355 "Об утверждении Типового положения о территориальном органе Министерства внутренних дел Российской Федерации на районном уровне" -</w:t>
      </w:r>
    </w:p>
    <w:p w:rsidR="001E6845" w:rsidRPr="001E6845" w:rsidRDefault="001E6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E6845" w:rsidRPr="001E6845" w:rsidRDefault="001E6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1E684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E6845">
        <w:rPr>
          <w:rFonts w:ascii="Times New Roman" w:hAnsi="Times New Roman" w:cs="Times New Roman"/>
          <w:sz w:val="28"/>
          <w:szCs w:val="28"/>
        </w:rPr>
        <w:t xml:space="preserve"> об управлении Министерства внутренних дел Российской Федерации по городу Чебоксары&lt;1&gt; (приложение).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"УМВД России по г. Чебоксары".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 Начальнику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2.1. Организовать работу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соответствии с утвержденным Положением.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2.2. Осуществить государственную регистрацию изменений, внесенных в учредительные документы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соответствии с действующим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2.3. В срок до 1 октября 2017 года утвердить Положения о структурных подразделениях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МВД по Чувашской Республике от 2 августа 2011 г. </w:t>
      </w:r>
      <w:hyperlink r:id="rId4" w:history="1">
        <w:r w:rsidRPr="001E6845">
          <w:rPr>
            <w:rFonts w:ascii="Times New Roman" w:hAnsi="Times New Roman" w:cs="Times New Roman"/>
            <w:color w:val="0000FF"/>
            <w:sz w:val="28"/>
            <w:szCs w:val="28"/>
          </w:rPr>
          <w:t>N 695</w:t>
        </w:r>
      </w:hyperlink>
      <w:r w:rsidRPr="001E6845">
        <w:rPr>
          <w:rFonts w:ascii="Times New Roman" w:hAnsi="Times New Roman" w:cs="Times New Roman"/>
          <w:sz w:val="28"/>
          <w:szCs w:val="28"/>
        </w:rPr>
        <w:t>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Министр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генерал-майор полиции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Неяскин</w:t>
      </w:r>
      <w:proofErr w:type="spellEnd"/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к приказу МВД по Чувашской Республике</w:t>
      </w:r>
    </w:p>
    <w:p w:rsidR="001E6845" w:rsidRPr="001E6845" w:rsidRDefault="001E6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от 28.08.2017 N 1044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E6845">
        <w:rPr>
          <w:rFonts w:ascii="Times New Roman" w:hAnsi="Times New Roman" w:cs="Times New Roman"/>
          <w:sz w:val="28"/>
          <w:szCs w:val="28"/>
        </w:rPr>
        <w:t>ПОЛОЖЕНИЕ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об управлении Министерства внутренних дел Российской Федерации</w:t>
      </w:r>
    </w:p>
    <w:p w:rsidR="001E6845" w:rsidRPr="001E6845" w:rsidRDefault="001E6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по городу Чебоксары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основные полномочия и организацию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деятельности управления Министерства внутренних дел Российской Федерации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&lt;1&gt; по городу Чебоксары&lt;2&gt;.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"МВД России".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"УМВД России по г. Чебоксары".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создан в целях реализации возложенных на органы внутренних дел Российской Федерации&lt;2&gt; задач по обеспечению защиты жизни, здоровья, прав и свобод граждан Российской Федерации, иностранных граждан и лиц без гражданства, противодействию преступности, охране общественного порядка и собственности, обеспечению общественной безопасности на территории г. Чебоксары&lt;2&gt;.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"органы внутренних дел".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"территория обслуживания".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входит в состав органов внутренних дел, подчиняется Министерству внутренних дел по Чувашской Республике&lt;1&gt; и осуществляет свою деятельность в пределах границ территории обслуживания согласно утвержденной Министром внутренних дел Российской Федерации схемой размещения территориальных органов.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"МВД по Чувашской Республике".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 xml:space="preserve">УМВД России по г. Чебоксары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законами, актами Президента Российской Федерации и Правительства Российской Федерации, законами Чувашской Республики по вопросам охраны общественного порядка и обеспечения общественной безопасности, изданными в пределах ее компетенции, нормативными правовыми актами МВД России, правовыми актами МВД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по Чувашской Республике, а также Положением об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5.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. Чебоксары осуществляет свою деятельность во взаимодействии с другими органами внутренних дел, территориальными органами федеральных органов исполнительной власти (их структурными подразделениями), иными государственными органами. При решении совместных задач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обеспечивает взаимодействие с органами исполнительной власти Чувашской Республики, органами местного самоуправления, общественными объединениями и иными организациями&lt;1&gt;.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"государственные и муниципальные органы, общественные объединения и организации".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6. Деятельность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является открытой для общества и публичной в той мере, в какой это не противоречит требованиям законодательства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При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действует общественный совет, формируемый в соответствии с Федеральным законом от 7 февраля 2011 г. N 3-ФЗ "О полиции"&lt;1&gt;.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2011, N 7, ст. 900; N 27, ст. 3880, 3881; N 30, ст. 4595; N 48, ст. 6730; N 49, ст. 7018, 7020, 7067; N 50, ст. 7352; 2012; N 26, ст. 3441; N 50, ст. 6967; 2013, N 14, ст. 1645; N 26, ст. 3207;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N 27, ст. 3477; N 52, ст. 6953; 2014, N 6, ст. 559, 566; N 42, ст. 5615; 2015, N 7, ст. 1021, 1022, 1105, N 10, ст. 1393; N 14, ст. 2008; N 29, ст. 4374; 2016, N 27, ст. 4238.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В УМВД России по г. Чебоксары в целях обеспечения осуществления возложенных на него полномочий в пределах установленной штатной численности вводятся должности, подлежащие замещению лицами рядового и начальствующего состава органов внутренних дел, а также могут вводиться должности, подлежащие замещению федеральными государственными гражданскими служащими&lt;1&gt; и работниками.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"государственные служащие".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8.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создается, реорганизуется и ликвидируется в порядке, установленном законодательством Российской Федерации.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II. Полномочия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9.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реализуя на территории обслуживания задачи и полномочия органов внутренних дел: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1) осуществляет прием и регистрацию (в том числе в электронной форме) заявлений и сообщений о преступлениях, об административных правонарушениях, о происшествиях; своевременно принимает по ним меры, предусмотренные законодательством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2) обеспечивает незамедлительное прибытие сотрудников органов внутренних дел на место совершения преступления, административного правонарушения, место происшествия, а также пресечение сотрудниками органов внутренних дел противоправных деяний, устранение угроз безопасности граждан и общественной безопасности, документирование обстоятельств совершения преступления, административного правонарушения, обстоятель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оисшествия, сохранность следов преступления, административного правонарушения, происшествия;</w:t>
      </w:r>
    </w:p>
    <w:p w:rsidR="001E6845" w:rsidRPr="001E6845" w:rsidRDefault="45E73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45E739CB">
        <w:rPr>
          <w:rFonts w:ascii="Times New Roman" w:hAnsi="Times New Roman" w:cs="Times New Roman"/>
          <w:sz w:val="28"/>
          <w:szCs w:val="28"/>
        </w:rPr>
        <w:t>3) осуществляет оказание первой помощи лицам, пострадавшим от преступлений, административных правонарушений и несчастных случаев, а также лицам, находящимся в беспомощном состоянии либо в состоянии, опасном для их жизни и здоровья, если специализированная помощь не может быть получена ими своевременно или отсутствует, и сообщает близкому родственнику (родственнику) или близкому лицу пострадавшего сведения об оказании первой помощи или о направлении в медицинскую</w:t>
      </w:r>
      <w:proofErr w:type="gramEnd"/>
      <w:r w:rsidRPr="45E739CB">
        <w:rPr>
          <w:rFonts w:ascii="Times New Roman" w:hAnsi="Times New Roman" w:cs="Times New Roman"/>
          <w:sz w:val="28"/>
          <w:szCs w:val="28"/>
        </w:rPr>
        <w:t xml:space="preserve"> организацию при наличии сведений об этом в возможно короткий срок, но не позднее 24 часов с момента оказания первой помощи или направления в медицинскую организацию;</w:t>
      </w:r>
    </w:p>
    <w:p w:rsidR="001E6845" w:rsidRPr="001E6845" w:rsidRDefault="45E73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45E739CB">
        <w:rPr>
          <w:rFonts w:ascii="Times New Roman" w:hAnsi="Times New Roman" w:cs="Times New Roman"/>
          <w:sz w:val="28"/>
          <w:szCs w:val="28"/>
        </w:rPr>
        <w:t>4) разрабатывает и принимает в пределах компетенции меры по предупреждению преступлений и административных правонарушений, выявлению и устранению причин и условий, способствующих их совершению;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5) осуществляет в соответствии с законодательством Российской Федерации оперативно-розыскную деятельность;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6) осуществляет в соответствии с законодательством Российской Федерации розыск лиц и похищенного имущества, а также деятельность по установлению имущества, подлежащего конфискации;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7) принимает в пределах компетенции меры по идентификации лиц, которые по состоянию здоровья, возрасту или иным причинам не могут сообщить сведения о себе, а также меры по идентификации неопознанных трупов;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8) осуществляет в соответствии с законодательством Российской Федерации дознание и производство предварительного следствия по уголовным делам;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9) осуществляет производство по делам об административных правонарушениях, отнесенных к компетенции органов внутренних дел; обеспечивает в пределах компетенции исполнение административных наказаний;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10) обеспечивает совместно с органами местного самоуправления безопасность граждан и общественный порядок на улицах, площадях, стадионах, в скверах, парках и в других общественных местах городов и иных населенных пунктов;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11) обеспечивает совместно с представителями органов исполнительной власти Чувашской Республики, органов местного самоуправления и организаторами собраний, митингов, демонстраций, шествий и других публичных мероприятий безопасность граждан и общественный порядок, оказывает в соответствии с законодательством Российской Федерации содействие организаторам спортивных, зрелищных и иных массовых мероприятий в обеспечении безопасности граждан и общественного порядка в местах проведения этих мероприятий;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12) обеспечивает в пределах компетенции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и осуществляет меры по противодействию их незаконному обороту;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13) проводит мероприятия по предупреждению дорожно-транспортных происшествий и снижению тяжести их последствий; осуществляет в пределах компетенции федеральный государственный надзор и специальные разрешительные функции в области безопасности дорожного движения;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14) осуществляет в соответствии с законодательством Российской Федерации контроль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правил регистрации и снятия граждан Российской Федерации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с регистрационного учета по месту пребывания и по месту жительства в пределах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lastRenderedPageBreak/>
        <w:t>15) участвует в соответствии с законодательством Российской Федерации в мероприятиях по контролю за обеспечением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граждан, а также по осуществлению приема и хранения до передачи в территориальные органы федерального органа исполнительной власти, уполномоченного в сфере оборота оружия, добровольно сданного и найденного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огнестрельного, газового, холодного и иного оружия, боеприпасов, патронов к оружию, взрывных устройств, взрывчатых веществ;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16) осуществляет в соответствии с законодательством Российской Федерации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деятельностью народных дружин;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17) осуществляет в пределах компетенции федеральный государственный контроль (надзор) в сфере миграции;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18) принимает участие в пределах компетенции в обеспечении в соответствии с законодательством Российской Федерации государственной защиты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19) осуществляет в пределах компетенции экспертно-криминалистическую деятельность;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20) обеспечивает в пределах компетенции проведение государственной дактилоскопической регистрации и принимает участие в пределах компетенции в проведении государственной геномной регистрации;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21) обеспечивает в соответствии с законодательством Российской Федерации содержание задержанных и (или) заключенных под стражу лиц, находящихся в изоляторах временного содержания подозреваемых и обвиняемых органов внутренних дел, и лиц, подвергнутых административному наказанию в виде административного ареста, а также их охрану и конвоирование;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22) участвует в осуществлении в пределах компетенции контроля (надзора) за соблюдением лицами, освобожденными из мест лишения свободы, установленных для них судом в соответствии с федеральным законом запретов и ограничений, а также в осуществлении контроля за поведением осужденных, которым назначено наказание, не связанное с лишением свободы, или наказание в виде лишения свободы условно;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23) участвует в пределах компетенции в выявлении, предупреждении и пресечении экстремистской деятельности;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 xml:space="preserve">24) участвует в пределах компетенции в мероприятиях по противодействию терроризму, в обеспечении правового режима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операции, в защите потенциальных объектов террористических посягательств и мест массового пребывания граждан, а также обеспечивает безопасность и антитеррористическую защищенность объектов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25) выдает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26) обеспечивает в соответствии с законодательством Российской Федерации выполнение возложенных на органы внутренних дел обязанностей в ходе избирательных кампаний, при подготовке и проведении референдумов;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27) участвует в пределах компетенции в реализации законодательства по вопросам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28) осуществляет в соответствии с законодательными и иными нормативными правовыми актами в сфере миграции: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 и замену гражданам Российской Федерации документов, удостоверяющих их личность на территории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оформление и выдачу паспортов гражданина Российской Федерации для выезда из Российской Федерации и въезда в Российскую Федерацию;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учет выданных, утраченных, похищенных и признанных недействительными паспортов гражданина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адресно-справочную работу;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прием заявлений о предоставлении временного убежища на территории Российской Федерации, ходатайств о признании беженцами на территории Российской Федерации; идентификацию иностранных граждан и лиц без гражданства, ходатайствующих о признании их беженцами; временном размещении лиц, ходатайствующих о признании их беженцами, лиц, получивших временное убежище либо статус беженца;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регистрацию иностранных граждан и лиц без гражданства по месту жительства, учет иностранных граждан и лиц без гражданства по месту пребывания;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оформление приглашений на въезд в Российскую Федерацию иностранным гражданам и лицам без гражданства, их выдачу, а также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ведение учета юридических лиц, ходатайствующих об оформлении таких приглашений;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выдачу, продление срока действия, восстановление, аннулирование виз иностранным гражданам и лицам без гражданства, находящимся на территории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продление либо сокращение срока временного пребывания иностранного гражданина или лица без гражданства в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принятие решений о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 иностранному гражданину или лицу без гражданства;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29) осуществляет по решению министра внутренних дел по Чувашской Республике: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прием заявлений по вопросам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удостоверение (оформление) наличия у ребенка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проверку обстоятельств, свидетельствующих о наличии либо отсутствии у лица гражданства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прием уведомлений о наличии у гражданина Российской Федерации гражданства иностранного государства либо документа, подтверждающего право постоянного проживания на территории иностранного государства;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 иностранным гражданам и лицам без гражданства и аннулирование разрешений на временное проживание в Российской Федерации;</w:t>
      </w:r>
    </w:p>
    <w:p w:rsidR="001E6845" w:rsidRPr="001E6845" w:rsidRDefault="45E73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45E739CB">
        <w:rPr>
          <w:rFonts w:ascii="Times New Roman" w:hAnsi="Times New Roman" w:cs="Times New Roman"/>
          <w:sz w:val="28"/>
          <w:szCs w:val="28"/>
        </w:rPr>
        <w:t>выдачу иностранным гражданам и лицам без гражданства, замену и аннулирование вида на жительство в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выдачу патентов для осуществления иностранными гражданами и лицами без гражданства трудовой деятельности и разрешений на работу;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30) обеспечивает в соответствии с законодательством Российской Федерации содержание в специальных учреждениях иностранных граждан и лиц без гражданства, подлежащих административному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Федерации, депортации или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31) устанавливает личность иностранного гражданина, незаконно находящегося на территории Российской Федерации и не имеющего действительного документа, удостоверяющего личность, а также в иных случаях, предусмотренных законодательством Российской Федерации или международным договором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>32) разрабатывает меры по укреплению правопорядка на основе анализа и прогнозирования состояния преступности, положения дел в области охраны общественного порядка и собственности, обеспечения общественной безопасности, а также миграционных процессов на территории обслуживания; вносит в МВД по Чувашской Республике предложения по совершенствованию защиты личности, общества и государства от противоправных посягательств;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33) обобщает правоприменительную практику органа внутренних дел и вносит в МВД по Чувашской Республике предложения по совершенствованию законодательства Российской Федерации и законодательства Чувашской Республики в сфере внутренних дел, а также нормативных правовых актов МВД России;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34) участвует в реализации законов Чувашской Республики по вопросам охраны общественного порядка и обеспечения общественной безопасности, государственных программ Чувашской Республики, а также в пределах компетенции в разработке и реализации муниципальных программ в установленной сфере деятельности;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35) участвует в пределах компетенции в обеспечении режима военного положения и режима чрезвычайного положения в случае их введения на территории Российской Федерации или на территории Чувашской Республики, а также в проведении мероприятий военного времени и мероприятий в рамках единой государственной системы предупреждения и ликвидации чрезвычайных ситуаций;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36) организует и обеспечивает в пределах компетенции мобилизационную подготовку и мобилизацию в УМВД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37) реализует меры по выполнению мероприятий по гражданской обороне, повышению устойчивости работы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условиях военного времени и при возникновении чрезвычайных ситуаций в мирное время;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38) участвует в пределах компетенции в территориальной обороне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39) обеспечивает исполнение законодательства Российской Федерации о противодействии коррупции;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40) обеспечивает в пределах компетенции защиту сведений, составляющих государственную и иную охраняемую законом тайну;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41) организует прием граждан, своевременное и полное рассмотрение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 xml:space="preserve">42) осуществляет в пределах компетенции сбор, анализ и хранение информации, необходимой для выполнения возложенных полномочий, включая </w:t>
      </w:r>
      <w:proofErr w:type="spellStart"/>
      <w:r w:rsidRPr="001E6845">
        <w:rPr>
          <w:rFonts w:ascii="Times New Roman" w:hAnsi="Times New Roman" w:cs="Times New Roman"/>
          <w:sz w:val="28"/>
          <w:szCs w:val="28"/>
        </w:rPr>
        <w:t>оперативно-разыскную</w:t>
      </w:r>
      <w:proofErr w:type="spellEnd"/>
      <w:r w:rsidRPr="001E6845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43) осуществляет информационно-правовое обеспечение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ведение информационных банков (баз) данных правовой информации в установленной сфере деятельности, а также пропаганду правовых знаний;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44) осуществляет регулярное информирование государственных и муниципальных органов, общественных объединений и организаций, граждан о своей деятельности; представляет отчет об этой деятельности представительному органу муниципального образования, а также обеспечивает проведение отчетов должностных лиц территориального органа перед гражданами;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45) оказывает содействие государственным и муниципальным органам, общественным объединениям и организациям в обеспечении защиты прав и свобод граждан, соблюдения законности и правопорядка, а также оказывает поддержку развитию гражданских инициатив в сфере предупреждения правонарушений и обеспечения правопорядка;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46) оказывает содействие государственным и муниципальным органам, депутатам законодательных (представительных) органов государственной власти, депутатам представительных органов муниципальных образований, зарегистрированным кандидатам на должность Президента Российской Федерации, зарегистрированным кандидатам в депутаты законодательных (представительных) органов государственной власти, кандидатам на выборные должности местного самоуправления, должностным лицам, членам избирательных комиссий, комиссий референдума, представителям общественных объединений и организаций в осуществлении их законной деятельности, если им оказывается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противодействие или угрожает опасность;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47) осуществляет закупки товаров, работ,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48) осуществляет иные полномочия в установленной сфере деятельности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МВД России.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10.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целях реализации своих полномочий имеет право: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от государственных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и муниципальных органов, общественных объединений и организаций, от должностных лиц этих органов и организаций, а также от граждан документы, справочные и другие материалы, необходимые для принятия решений по вопросам, относящимся к сфере внутренних дел;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2) использовать в соответствии с законодательством Российской Федерации возможности органов местного самоуправления, общественных объединений и организаций;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3) участвовать в разработке и рассмотрении концепций, программ, инициатив общественных объединений и граждан по наиболее актуальным вопросам деятельности органов внутренних дел на территории обслуживания;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4) осуществлять эксплуатацию, текущий и капитальный ремонт объектов, закрепленных за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5) образовывать консультативные, экспертные и совещательные органы (советы, комиссии);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6) использовать в своей деятельности информационные системы, системы связи и передачи данных, а также современную информационно-телекоммуникационную инфраструктуру;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7) применять в порядке, установленном законодательством Российской Федерации, электронные формы приема и регистрации документов, уведомления о ходе предоставления государственных услуг, а также электронные формы взаимодействия с государственными и муниципальными органами, общественными объединениями и организациями;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8) использовать достижения в области науки и техники, современные технологии и информационные системы.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III. Организация деятельности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11.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возглавляет начальник&lt;1&gt;, назначаемый на должность и освобождаемый от должности министром внутренних дел по Чувашской Республике.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алее - "начальник УМВД России по г. Чебоксары".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12. Начальник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. Чебоксары осуществляет руководство УМВД России по г. Чебоксары на основе единоначалия и несет персональную ответственность за выполнение возложенных на УМВД России по г. Чебоксары задач, состояние служебной дисциплины и законности среди подчиненных, эффективность профилактической и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 с ними.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13. Начальник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имеет заместителей, назначаемых на должность и  освобождаемых от должности  в установленном МВД России порядке&lt;1&gt;.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&lt;1&gt; Приказ МВД России от 30 ноября 2012 г. N 1965 "О некоторых вопросах назначения  на должности в органах внутренних дел Российской Федерации и увольнения со службы сотрудников органов внутренних дел Российской Федерации" (зарегистрирован в Минюсте России 29 декабря 2012 года, регистрационный N 26499, с изменениями, внесенными приказами МВД России от 12 марта 2014 г. N 146 (зарегистрирован в Минюсте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России 3 апреля 2014 года, регистрационный N 31815), от 2 июля 2014 г. N 559 (зарегистрирован в Минюсте России 4 августа 2014 года, регистрационный N 33441), от 15 декабря 2014 г. N 1109 (зарегистрирован в Минюсте России 20 января 2015 года, регистрационный N 35595), от 28 июня 2016 г. N 348 (зарегистрирован в Минюсте России 28 июля  2016 года, регистрационный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N 43016), от 29 июля 2016 г. N 427 (зарегистрирован в Минюсте России 23 августа 2016 года, регистрационный N 43360), от 30 сентября 2016 г. N 615 (зарегистрирован в Минюсте России 26 октября 2016 года, регистрационный N 44156).</w:t>
      </w:r>
      <w:proofErr w:type="gramEnd"/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14. Структура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устанавливается правовым актом МВД по Чувашской Республике в соответствии с типовой структурой территориального органа.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15. Начальник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Чебоксары: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1) организует деятельность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 докладывает министру внутренних дел по Чувашской Республике о результатах осуществления УМВД России по г. Чебоксары своих полномочий;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2) вырабатывает и реализует на основе анализа оперативной обстановки меры по повышению эффективности применения сил и средств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3) распределяет обязанности между своими заместителями; делегирует в установленном порядке часть предоставленных ему организационно-распорядительных полномочий своим заместителям, а также начальникам структурных подразделений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по вопросам организации деятельности этих подразделений;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4) взаимодействует по вопросам обеспечения правопорядка на обслуживаемой территории с начальниками иных территориальных органов МВД России соответствующего уровня, с руководителями других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государственных, а также муниципальных органов, общественных объединений и организаций;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5) участвует в обеспечении в пределах своей компетенции на обслуживаемой территории реализации решений антитеррористической комиссии и оперативного штаба в Чувашской Республике;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6) утверждает положения о структурных подразделениях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7) вносит в МВД по Чувашской Республике предложения по изменению штатного расписания УМВД России по г. Чебоксары в пределах установленного фонда оплаты труда и лимита численности на основе схемы размещения с учетом типовых структур и нормативов штатной численности, перечней должностей, предельных специальных званий и должностных окладов сотрудников, государственных служащих и работников УМВД России  по г. Чебоксары;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8) вносит в МВД по Чувашской Республике предложения об установлении дополнительной численности сотрудников и государственных служащих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о размере бюджетных ассигнований федерального бюджета на их содержание;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9) создает при необходимости в пределах утвержденных нормативов штатной численности и категорий должностей временные формирования для реализации задач и осуществления полномочий, возложенных на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10) обеспечивает соблюдение законности при осуществлении сотрудниками и государственными служащими УМВД России 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оперативно-служебной деятельности, поддержание служебной дисциплины; организует и осуществляет контроль за законностью решений и действий должностных лиц УМВД России по г. Чебоксары; принимает участие в обеспечении собственной безопасности и организует мониторинг ее состояния;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11) осуществляет в соответствии с законодательством Российской Федерации информирование государственных органов, органов местного самоуправления, общественных объединений и организаций, граждан о деятельности УМВД России по г. Чебоксары; отчитывается в соответствии с законодательством Российской Федерации перед представительным органом муниципального образования о деятельности УМВД России по г. Чебоксары; обеспечивает проведение в установленном порядке отчетов участковых уполномоченных полиции перед гражданами;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12) осуществляет в установленном порядке предоставление сведений о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. Чебоксары средствам массовой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13) обеспечивает в части, касающейся органов внутренних дел, реализацию мероприятий, предусмотренных государственными программами Российской Федерации, государственными программами Чувашской Республики и муниципальными программами;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14) обеспечивает в установленном порядке представление сведений в ведущиеся в МВД России информационные системы, в том числе банки данных оперативно-справочной, розыскной, криминалистической, статистической, правовой и иной информации, а также в пределах компетенции их ведение и пользование этими сведениями сотрудниками и государственными служащими УМВД России по г. Чебоксары при осуществлении ими оперативно-служебной деятельности;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15) организует правовое обеспечение оперативно-служебной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16) издает в пределах своей компетенции правовые акты по вопросам организации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обеспечивает контроль за их исполнением;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17) представляет в судах интересы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и по доверенности - интересы МВД по Чувашской Республике и МВД России;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18) решает вопросы, связанные с отбором, расстановкой, воспитанием сотрудников, государственных служащих и работников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обеспечением их направления для прохождения профессионального обучения и дополнительного профессионального образования, а также с организацией и осуществлением морально-психологического обеспечения оперативно-служебной деятельности УМВД России по г.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19) вносит в МВД по Чувашской Республике предложения о назначении на должность и освобождении от должности своих заместителей, а также других руководителей (начальников), должности которых входят в номенклатуру МВД по Чувашской Республике;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20) осуществляет в соответствии с законодательством Российской Федерации, нормативными правовыми актами МВД России прием на службу (работу) в органы внутренних дел, назначение на должность и освобождение от должности, перемещение по службе (работе), увольнение сотрудников и работников УМВД России по г. Чебоксары; применяет в установленном порядке в отношении их меры поощрения и дисциплинарные взыскания;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21) присваивает сотрудникам в пределах своей компетенции специальные звания рядового и младшего начальствующего состава органов внутренних дел, а также в установленном порядке присваивает </w:t>
      </w:r>
      <w:r w:rsidRPr="001E6845">
        <w:rPr>
          <w:rFonts w:ascii="Times New Roman" w:hAnsi="Times New Roman" w:cs="Times New Roman"/>
          <w:sz w:val="28"/>
          <w:szCs w:val="28"/>
        </w:rPr>
        <w:lastRenderedPageBreak/>
        <w:t>(подтверждает) им квалификационные звания;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22) устанавливает в пределах бюджетных ассигнований федерального бюджета, предусмотренных на денежное довольствие, денежное содержание и заработную плату, дополнительные выплаты сотрудникам, государственным служащим и работникам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Чебоксары, премирует их в пределах бюджетных ассигнований;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23) предоставляет в установленном порядке отпуска сотрудникам, государственным служащим и работникам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 разрешает в пределах компетенции выезд в служебные командировки сотрудникам и работникам УМВД России по г.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24) реализует в соответствии с законодательством Российской Федерации и в пределах, предоставленных нормативными правовыми актами МВД России, полномочия представителя нанимателя от имени Российской Федерации в отношении государственных служащих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25) реализует в пределах компетенции меры по обеспечению социальной и правовой защиты сотрудников, государственных служащих и работников УМВД России по г. Чебоксары; организует и осуществляет в соответствии с законодательством Российской Федерации правовую помощь сотрудникам и гражданским служащим УМВД России по г. Чебоксары в защите их прав и свобод по делам, возникшим в связи с осуществлением ими служебной деятельности;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26) реализует в пределах компетенции меры, направленные на охрану и укрепление здоровья сотрудников, государственных служащих и работников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27) обладает правом первой подписи финансовых документов, а также правом заключения договоров, соглашений и контрактов в соответствии с законодательством Российской Федерации;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28) распределяет и перераспределяет в пределах компетенции материально-технические средства между структурными подразделениями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29) обеспечивает предоставление государственной статистической отчетности о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30) осуществляет в пределах своей компетенции управление имуществом, закрепленным за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на праве оперативного управления; обеспечивает эффективное использование транспортных, оперативно-технических средств, иных материальных ценностей, а также бюджетных ассигнований федерального бюджета;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 xml:space="preserve">31) обеспечивает осуществление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платежей в бюджеты бюджетной системы Российской Федерации, начисление, учет и взыскание пеней и штрафов по неуплаченным платежам, принятие решений о возврате (зачете) излишне уплаченных (взысканных) платежей;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32) поощряет в пределах компетенции граждан, оказывающих содействие органам внутренних дел в охране общественного порядка и помощь в раскрытии преступлений или установлении лиц, их совершивших;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33) организует и осуществляет прием граждан; обеспечивает объективное, всестороннее и своевременное рассмотрение обращений; принятие по ним решений и направление заявителям ответа в установленный законодательством Российской Федерации срок;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34) организует в установленном порядке защиту сведений, составляющих государственную и иную охраняемую законом тайну;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35) осуществляет другие полномочия в соответствии с законодательством Российской Федерации, законами Чувашской Республики по вопросам охраны общественного порядка и обеспечения общественной безопасности, изданными в пределах ее компетенции, нормативными правовыми актами МВД России, а также правовыми актами МВД по Чувашской Республике.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16. При начальнике УМВД России по г. Чебоксары действует оперативное совещание для рассмотрения текущих   вопросов   деятельности УМВД России по г. Чебоксары,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о котором и его персональный состав утверждаются начальником УМВД России по г.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17. Делопроизводство и мероприятия по режиму секретности в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осуществляются в соответствии с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18.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является юридическим лицом в организационно - правовой форме государственного учреждения; имеет печать с изображением Государственного герба Российской Федерации и со своим наименованием, иные печати, штампы, бланки, самостоятельный баланс, лицевые счета, открываемые в соответствии с законодательством Российской Федерации; выступает истцом и ответчиком в суде.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>Полное наименование: управление Министерства внутренних дел Российской Федерации по городу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Сокращенное наименование: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45">
        <w:rPr>
          <w:rFonts w:ascii="Times New Roman" w:hAnsi="Times New Roman" w:cs="Times New Roman"/>
          <w:sz w:val="28"/>
          <w:szCs w:val="28"/>
        </w:rPr>
        <w:t>Местонахождение (юридический адрес) УМВД России по г. Чебоксары: 428003, Чувашская Республика, г. Чебоксары, ул. Шевченко, д. 23.</w:t>
      </w:r>
      <w:proofErr w:type="gramEnd"/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lastRenderedPageBreak/>
        <w:t xml:space="preserve">19. УМВД России по г. Чебоксары является получателем бюджетных ассигнований федерального бюджета; осуществляет бюджетные полномочия администратора доходов бюджетов бюджетной системы Российской Федерации, ведение бюджетного учета и предоставление бюджетной отчетности в соответствующие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инстанции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 и иные полномочия в соответствии с бюджетным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20. За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целях обеспечения его деятельности закрепляются в установленном порядке на праве оперативного управления здания (строения, сооружения), помещения, оборудование, техника, инвентарь и другое имущество.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21. Имущество, приобретенное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 xml:space="preserve">. Чебоксары по договору или иным основаниям, поступает в его оперативное управление в порядке, установленном законодательством Российской Федерации. Земельные участки предоставляются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в постоянное (бессрочное) пользование в соответствии с законодательством Российской Федерации.</w:t>
      </w:r>
    </w:p>
    <w:p w:rsidR="001E6845" w:rsidRPr="001E6845" w:rsidRDefault="001E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sz w:val="28"/>
          <w:szCs w:val="28"/>
        </w:rPr>
        <w:t xml:space="preserve">22. Финансовое и материально-техническое обеспечение деятельности УМВД России по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45">
        <w:rPr>
          <w:rFonts w:ascii="Times New Roman" w:hAnsi="Times New Roman" w:cs="Times New Roman"/>
          <w:sz w:val="28"/>
          <w:szCs w:val="28"/>
        </w:rPr>
        <w:t>. Чебоксары осуществляется в порядке, установленном законодательством Российской Федерации и нормативными правовыми актами МВД России.</w:t>
      </w: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Pr="001E6845" w:rsidRDefault="001E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5" w:rsidRDefault="001E6845">
      <w:pPr>
        <w:pStyle w:val="ConsPlusNormal"/>
        <w:ind w:firstLine="540"/>
        <w:jc w:val="both"/>
      </w:pPr>
    </w:p>
    <w:p w:rsidR="001E6845" w:rsidRDefault="001E684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952E2" w:rsidRDefault="007952E2"/>
    <w:sectPr w:rsidR="007952E2" w:rsidSect="0035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45"/>
    <w:rsid w:val="001E6845"/>
    <w:rsid w:val="001F248B"/>
    <w:rsid w:val="004E7603"/>
    <w:rsid w:val="005058FC"/>
    <w:rsid w:val="00660931"/>
    <w:rsid w:val="007952E2"/>
    <w:rsid w:val="007B4DB5"/>
    <w:rsid w:val="00914BA5"/>
    <w:rsid w:val="00B93681"/>
    <w:rsid w:val="00C769CC"/>
    <w:rsid w:val="00DB1880"/>
    <w:rsid w:val="00DE085D"/>
    <w:rsid w:val="45E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D005880D71B24DD7725B398B605BD16E3D61449548D88750C716C3F0kC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5245</Words>
  <Characters>29897</Characters>
  <Application>Microsoft Office Word</Application>
  <DocSecurity>0</DocSecurity>
  <Lines>249</Lines>
  <Paragraphs>70</Paragraphs>
  <ScaleCrop>false</ScaleCrop>
  <Company>Microsoft</Company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2020-11-27T12:34:00Z</dcterms:created>
  <dcterms:modified xsi:type="dcterms:W3CDTF">2020-11-27T12:34:00Z</dcterms:modified>
</cp:coreProperties>
</file>