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53" w:rsidRDefault="00A502E8" w:rsidP="00A55B74">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25pt;margin-top:-26.4pt;width:56.7pt;height:56.7pt;z-index:1;mso-wrap-edited:f" wrapcoords="-284 0 -284 21316 21600 21316 21600 0 -284 0">
            <v:imagedata r:id="rId5" o:title="Gerb-ch"/>
          </v:shape>
        </w:pict>
      </w:r>
    </w:p>
    <w:p w:rsidR="00A55B74" w:rsidRDefault="00A55B74" w:rsidP="00A55B74"/>
    <w:tbl>
      <w:tblPr>
        <w:tblpPr w:leftFromText="180" w:rightFromText="180" w:vertAnchor="text" w:horzAnchor="margin" w:tblpY="181"/>
        <w:tblW w:w="0" w:type="auto"/>
        <w:tblLook w:val="0000"/>
      </w:tblPr>
      <w:tblGrid>
        <w:gridCol w:w="4161"/>
        <w:gridCol w:w="1225"/>
        <w:gridCol w:w="4184"/>
      </w:tblGrid>
      <w:tr w:rsidR="00AE3853" w:rsidTr="00AE3853">
        <w:tblPrEx>
          <w:tblCellMar>
            <w:top w:w="0" w:type="dxa"/>
            <w:bottom w:w="0" w:type="dxa"/>
          </w:tblCellMar>
        </w:tblPrEx>
        <w:trPr>
          <w:cantSplit/>
          <w:trHeight w:val="542"/>
        </w:trPr>
        <w:tc>
          <w:tcPr>
            <w:tcW w:w="4161" w:type="dxa"/>
          </w:tcPr>
          <w:p w:rsidR="00AE3853" w:rsidRDefault="00AE3853" w:rsidP="00AE3853">
            <w:pPr>
              <w:spacing w:line="192" w:lineRule="auto"/>
              <w:jc w:val="center"/>
              <w:rPr>
                <w:b/>
                <w:bCs/>
                <w:noProof/>
                <w:color w:val="000000"/>
              </w:rPr>
            </w:pPr>
            <w:r>
              <w:rPr>
                <w:b/>
                <w:bCs/>
                <w:noProof/>
                <w:color w:val="000000"/>
              </w:rPr>
              <w:t>ЧĂВАШ  РЕСПУБЛИКИ</w:t>
            </w:r>
          </w:p>
          <w:p w:rsidR="00AE3853" w:rsidRDefault="00AE3853" w:rsidP="00AE3853">
            <w:pPr>
              <w:spacing w:line="192" w:lineRule="auto"/>
              <w:jc w:val="center"/>
            </w:pPr>
            <w:r>
              <w:rPr>
                <w:b/>
                <w:bCs/>
                <w:noProof/>
                <w:color w:val="000000"/>
              </w:rPr>
              <w:t>СЕРПУ   РАЙОНĚ</w:t>
            </w:r>
          </w:p>
        </w:tc>
        <w:tc>
          <w:tcPr>
            <w:tcW w:w="1225" w:type="dxa"/>
            <w:vMerge w:val="restart"/>
          </w:tcPr>
          <w:p w:rsidR="00AE3853" w:rsidRDefault="00AE3853" w:rsidP="00AE3853">
            <w:pPr>
              <w:jc w:val="center"/>
            </w:pPr>
          </w:p>
        </w:tc>
        <w:tc>
          <w:tcPr>
            <w:tcW w:w="4184" w:type="dxa"/>
          </w:tcPr>
          <w:p w:rsidR="00AE3853" w:rsidRDefault="00AE3853" w:rsidP="00AE3853">
            <w:pPr>
              <w:spacing w:line="192" w:lineRule="auto"/>
              <w:rPr>
                <w:rStyle w:val="a7"/>
                <w:b w:val="0"/>
                <w:bCs w:val="0"/>
                <w:noProof/>
                <w:color w:val="000000"/>
              </w:rPr>
            </w:pPr>
            <w:r>
              <w:rPr>
                <w:b/>
                <w:bCs/>
                <w:noProof/>
                <w:color w:val="000000"/>
              </w:rPr>
              <w:t xml:space="preserve">     ЧУВАШСКАЯ  РЕСПУБЛИКА</w:t>
            </w:r>
            <w:r>
              <w:rPr>
                <w:rStyle w:val="a7"/>
                <w:b w:val="0"/>
                <w:bCs w:val="0"/>
                <w:noProof/>
                <w:color w:val="000000"/>
              </w:rPr>
              <w:t xml:space="preserve"> </w:t>
            </w:r>
          </w:p>
          <w:p w:rsidR="00AE3853" w:rsidRDefault="00AE3853" w:rsidP="00AE3853">
            <w:pPr>
              <w:spacing w:line="192" w:lineRule="auto"/>
            </w:pPr>
            <w:r>
              <w:rPr>
                <w:b/>
                <w:bCs/>
                <w:noProof/>
                <w:color w:val="000000"/>
              </w:rPr>
              <w:t xml:space="preserve">            ЦИВИЛЬСКИЙ  РАЙОН</w:t>
            </w:r>
            <w:r>
              <w:rPr>
                <w:noProof/>
                <w:color w:val="000000"/>
              </w:rPr>
              <w:t xml:space="preserve"> </w:t>
            </w:r>
          </w:p>
        </w:tc>
      </w:tr>
      <w:tr w:rsidR="00AE3853" w:rsidTr="00AE3853">
        <w:tblPrEx>
          <w:tblCellMar>
            <w:top w:w="0" w:type="dxa"/>
            <w:bottom w:w="0" w:type="dxa"/>
          </w:tblCellMar>
        </w:tblPrEx>
        <w:trPr>
          <w:cantSplit/>
          <w:trHeight w:val="2811"/>
        </w:trPr>
        <w:tc>
          <w:tcPr>
            <w:tcW w:w="4161" w:type="dxa"/>
            <w:tcBorders>
              <w:bottom w:val="nil"/>
            </w:tcBorders>
          </w:tcPr>
          <w:p w:rsidR="00AE3853" w:rsidRDefault="00AE3853" w:rsidP="00AE3853">
            <w:pPr>
              <w:spacing w:before="40" w:line="192" w:lineRule="auto"/>
              <w:jc w:val="center"/>
              <w:rPr>
                <w:b/>
                <w:bCs/>
                <w:noProof/>
                <w:color w:val="000000"/>
              </w:rPr>
            </w:pPr>
            <w:r>
              <w:rPr>
                <w:b/>
                <w:bCs/>
                <w:noProof/>
                <w:color w:val="000000"/>
              </w:rPr>
              <w:t>МИХАЙЛОВКА  ЯЛ</w:t>
            </w:r>
          </w:p>
          <w:p w:rsidR="00AE3853" w:rsidRDefault="00AE3853" w:rsidP="00AE3853">
            <w:pPr>
              <w:spacing w:before="40" w:line="192" w:lineRule="auto"/>
              <w:jc w:val="center"/>
              <w:rPr>
                <w:b/>
                <w:bCs/>
                <w:noProof/>
                <w:color w:val="000000"/>
              </w:rPr>
            </w:pPr>
            <w:r>
              <w:rPr>
                <w:b/>
                <w:bCs/>
                <w:noProof/>
                <w:color w:val="000000"/>
              </w:rPr>
              <w:t>ПОСЕЛЕНИЙĚН</w:t>
            </w:r>
          </w:p>
          <w:p w:rsidR="00AE3853" w:rsidRDefault="00AE3853" w:rsidP="00AE3853">
            <w:pPr>
              <w:spacing w:before="20" w:line="192" w:lineRule="auto"/>
              <w:jc w:val="center"/>
              <w:rPr>
                <w:rStyle w:val="a7"/>
                <w:noProof/>
                <w:color w:val="000000"/>
              </w:rPr>
            </w:pPr>
            <w:r>
              <w:rPr>
                <w:b/>
                <w:bCs/>
                <w:noProof/>
                <w:color w:val="000000"/>
              </w:rPr>
              <w:t>ДЕПУТАТСЕН   ПУХĂВĚ</w:t>
            </w:r>
          </w:p>
          <w:p w:rsidR="00AE3853" w:rsidRDefault="00AE3853" w:rsidP="00AE3853">
            <w:pPr>
              <w:pStyle w:val="a6"/>
              <w:spacing w:line="192" w:lineRule="auto"/>
              <w:ind w:right="-35"/>
              <w:jc w:val="center"/>
              <w:rPr>
                <w:rFonts w:ascii="Times New Roman" w:hAnsi="Times New Roman" w:cs="Times New Roman"/>
                <w:noProof/>
                <w:color w:val="000000"/>
                <w:sz w:val="24"/>
                <w:szCs w:val="24"/>
              </w:rPr>
            </w:pPr>
          </w:p>
          <w:p w:rsidR="00AE3853" w:rsidRDefault="00AE3853" w:rsidP="00AE3853">
            <w:pPr>
              <w:pStyle w:val="a6"/>
              <w:spacing w:line="192" w:lineRule="auto"/>
              <w:ind w:right="-35"/>
              <w:jc w:val="center"/>
              <w:rPr>
                <w:rFonts w:ascii="Times New Roman" w:hAnsi="Times New Roman" w:cs="Times New Roman"/>
                <w:b/>
                <w:bCs/>
                <w:noProof/>
                <w:color w:val="000000"/>
                <w:sz w:val="24"/>
                <w:szCs w:val="24"/>
              </w:rPr>
            </w:pPr>
          </w:p>
          <w:p w:rsidR="00AE3853" w:rsidRDefault="00AE3853" w:rsidP="00AE3853">
            <w:pPr>
              <w:pStyle w:val="a6"/>
              <w:spacing w:line="192" w:lineRule="auto"/>
              <w:ind w:right="-3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ЙЫШĂНУ</w:t>
            </w:r>
          </w:p>
          <w:p w:rsidR="00AE3853" w:rsidRDefault="00AE3853" w:rsidP="00AE3853">
            <w:pPr>
              <w:pStyle w:val="a6"/>
              <w:ind w:right="-35"/>
              <w:jc w:val="center"/>
              <w:rPr>
                <w:rFonts w:ascii="Times New Roman" w:hAnsi="Times New Roman" w:cs="Times New Roman"/>
                <w:sz w:val="24"/>
                <w:szCs w:val="24"/>
              </w:rPr>
            </w:pPr>
          </w:p>
          <w:p w:rsidR="00AE3853" w:rsidRDefault="00C27647" w:rsidP="00AE3853">
            <w:pPr>
              <w:pStyle w:val="a6"/>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2017 ç. майан 17-мĕшĕ 24/03</w:t>
            </w:r>
            <w:r w:rsidR="00AE3853">
              <w:rPr>
                <w:rFonts w:ascii="Times New Roman" w:hAnsi="Times New Roman" w:cs="Times New Roman"/>
                <w:noProof/>
                <w:color w:val="000000"/>
                <w:sz w:val="26"/>
                <w:szCs w:val="26"/>
              </w:rPr>
              <w:t>-№</w:t>
            </w:r>
          </w:p>
          <w:p w:rsidR="00AE3853" w:rsidRDefault="00AE3853" w:rsidP="00AE3853">
            <w:pPr>
              <w:jc w:val="center"/>
              <w:rPr>
                <w:sz w:val="26"/>
                <w:szCs w:val="26"/>
              </w:rPr>
            </w:pPr>
          </w:p>
          <w:p w:rsidR="00AE3853" w:rsidRDefault="00AE3853" w:rsidP="00AE3853">
            <w:pPr>
              <w:jc w:val="center"/>
              <w:rPr>
                <w:noProof/>
                <w:color w:val="000000"/>
              </w:rPr>
            </w:pPr>
            <w:r>
              <w:rPr>
                <w:noProof/>
                <w:color w:val="000000"/>
                <w:sz w:val="26"/>
                <w:szCs w:val="26"/>
              </w:rPr>
              <w:t>Михайловка  ялě</w:t>
            </w:r>
          </w:p>
        </w:tc>
        <w:tc>
          <w:tcPr>
            <w:tcW w:w="1225" w:type="dxa"/>
            <w:vMerge/>
            <w:tcBorders>
              <w:bottom w:val="nil"/>
            </w:tcBorders>
          </w:tcPr>
          <w:p w:rsidR="00AE3853" w:rsidRDefault="00AE3853" w:rsidP="00AE3853">
            <w:pPr>
              <w:jc w:val="center"/>
            </w:pPr>
          </w:p>
        </w:tc>
        <w:tc>
          <w:tcPr>
            <w:tcW w:w="4184" w:type="dxa"/>
            <w:tcBorders>
              <w:bottom w:val="nil"/>
            </w:tcBorders>
          </w:tcPr>
          <w:p w:rsidR="00AE3853" w:rsidRDefault="00AE3853" w:rsidP="00AE3853">
            <w:pPr>
              <w:spacing w:before="40" w:line="192" w:lineRule="auto"/>
              <w:jc w:val="center"/>
              <w:rPr>
                <w:b/>
                <w:bCs/>
                <w:noProof/>
                <w:color w:val="000000"/>
              </w:rPr>
            </w:pPr>
            <w:r>
              <w:rPr>
                <w:b/>
                <w:bCs/>
                <w:noProof/>
                <w:color w:val="000000"/>
              </w:rPr>
              <w:t>СОБРАНИЕ  ДЕПУТАТОВ МИХАЙЛОВСКОГО СЕЛЬСКОГО</w:t>
            </w:r>
          </w:p>
          <w:p w:rsidR="00AE3853" w:rsidRDefault="00AE3853" w:rsidP="00AE3853">
            <w:pPr>
              <w:spacing w:line="192" w:lineRule="auto"/>
              <w:jc w:val="center"/>
              <w:rPr>
                <w:noProof/>
                <w:color w:val="000000"/>
              </w:rPr>
            </w:pPr>
            <w:r>
              <w:rPr>
                <w:b/>
                <w:bCs/>
                <w:noProof/>
                <w:color w:val="000000"/>
              </w:rPr>
              <w:t>ПОСЕЛЕНИЯ</w:t>
            </w:r>
          </w:p>
          <w:p w:rsidR="00AE3853" w:rsidRDefault="00AE3853" w:rsidP="00AE3853">
            <w:pPr>
              <w:pStyle w:val="2"/>
              <w:keepNext w:val="0"/>
              <w:spacing w:line="192" w:lineRule="auto"/>
              <w:jc w:val="center"/>
              <w:rPr>
                <w:rFonts w:ascii="Times New Roman" w:hAnsi="Times New Roman" w:cs="Times New Roman"/>
                <w:i w:val="0"/>
                <w:sz w:val="24"/>
                <w:szCs w:val="24"/>
              </w:rPr>
            </w:pPr>
            <w:r>
              <w:rPr>
                <w:rFonts w:ascii="Times New Roman" w:hAnsi="Times New Roman" w:cs="Times New Roman"/>
                <w:i w:val="0"/>
                <w:sz w:val="24"/>
                <w:szCs w:val="24"/>
              </w:rPr>
              <w:t>РЕШЕНИЕ</w:t>
            </w:r>
          </w:p>
          <w:p w:rsidR="00AE3853" w:rsidRDefault="00AE3853" w:rsidP="00AE3853">
            <w:pPr>
              <w:jc w:val="center"/>
            </w:pPr>
          </w:p>
          <w:p w:rsidR="00AE3853" w:rsidRDefault="00AE3853" w:rsidP="00AE3853">
            <w:pPr>
              <w:jc w:val="center"/>
              <w:rPr>
                <w:sz w:val="26"/>
                <w:szCs w:val="26"/>
              </w:rPr>
            </w:pPr>
            <w:r>
              <w:rPr>
                <w:sz w:val="26"/>
                <w:szCs w:val="26"/>
              </w:rPr>
              <w:t xml:space="preserve">17 мая  </w:t>
            </w:r>
            <w:smartTag w:uri="urn:schemas-microsoft-com:office:smarttags" w:element="metricconverter">
              <w:smartTagPr>
                <w:attr w:name="ProductID" w:val="2017 г"/>
              </w:smartTagPr>
              <w:r>
                <w:rPr>
                  <w:sz w:val="26"/>
                  <w:szCs w:val="26"/>
                </w:rPr>
                <w:t>2017 г</w:t>
              </w:r>
            </w:smartTag>
            <w:r w:rsidR="00C27647">
              <w:rPr>
                <w:sz w:val="26"/>
                <w:szCs w:val="26"/>
              </w:rPr>
              <w:t>.  №  24/03</w:t>
            </w:r>
          </w:p>
          <w:p w:rsidR="00AE3853" w:rsidRDefault="00AE3853" w:rsidP="00AE3853">
            <w:pPr>
              <w:jc w:val="center"/>
              <w:rPr>
                <w:sz w:val="26"/>
                <w:szCs w:val="26"/>
              </w:rPr>
            </w:pPr>
          </w:p>
          <w:p w:rsidR="00AE3853" w:rsidRDefault="00AE3853" w:rsidP="00AE3853">
            <w:pPr>
              <w:jc w:val="center"/>
              <w:rPr>
                <w:noProof/>
                <w:color w:val="000000"/>
                <w:sz w:val="26"/>
                <w:szCs w:val="26"/>
              </w:rPr>
            </w:pPr>
            <w:r>
              <w:rPr>
                <w:noProof/>
                <w:color w:val="000000"/>
                <w:sz w:val="26"/>
                <w:szCs w:val="26"/>
              </w:rPr>
              <w:t>деревня Михайловка</w:t>
            </w:r>
          </w:p>
          <w:p w:rsidR="00AE3853" w:rsidRDefault="00AE3853" w:rsidP="00AE3853">
            <w:pPr>
              <w:rPr>
                <w:u w:val="single"/>
              </w:rPr>
            </w:pPr>
          </w:p>
        </w:tc>
      </w:tr>
    </w:tbl>
    <w:p w:rsidR="00AE3853" w:rsidRDefault="00AE3853" w:rsidP="00AE3853">
      <w:pPr>
        <w:rPr>
          <w:b/>
          <w:sz w:val="28"/>
          <w:szCs w:val="28"/>
        </w:rPr>
      </w:pPr>
    </w:p>
    <w:p w:rsidR="00C27647" w:rsidRDefault="00C27647" w:rsidP="00C27647">
      <w:pPr>
        <w:shd w:val="clear" w:color="auto" w:fill="FFFFFF"/>
        <w:ind w:right="-30"/>
        <w:jc w:val="both"/>
        <w:rPr>
          <w:b/>
          <w:color w:val="000000"/>
        </w:rPr>
      </w:pPr>
      <w:r>
        <w:rPr>
          <w:b/>
          <w:bCs/>
          <w:color w:val="000000"/>
        </w:rPr>
        <w:t xml:space="preserve">            Об утверждении Правил благоустройства территории Михайловского сельского поселения Цивильского района Чувашской Республики</w:t>
      </w:r>
    </w:p>
    <w:p w:rsidR="00C27647" w:rsidRDefault="00C27647" w:rsidP="00C27647">
      <w:pPr>
        <w:shd w:val="clear" w:color="auto" w:fill="FFFFFF"/>
        <w:ind w:right="4931"/>
        <w:jc w:val="both"/>
        <w:rPr>
          <w:b/>
          <w:color w:val="000000"/>
        </w:rPr>
      </w:pPr>
    </w:p>
    <w:p w:rsidR="00C27647" w:rsidRDefault="00C27647" w:rsidP="00C27647">
      <w:pPr>
        <w:shd w:val="clear" w:color="auto" w:fill="FFFFFF"/>
        <w:ind w:firstLine="708"/>
        <w:jc w:val="both"/>
        <w:rPr>
          <w:color w:val="000000"/>
        </w:rPr>
      </w:pPr>
      <w:proofErr w:type="gramStart"/>
      <w:r>
        <w:rPr>
          <w:color w:val="000000"/>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Михайловского сельского поселения Цивильского района Чувашской Республики</w:t>
      </w:r>
      <w:proofErr w:type="gramEnd"/>
    </w:p>
    <w:p w:rsidR="00C27647" w:rsidRDefault="00C27647" w:rsidP="00C27647">
      <w:pPr>
        <w:shd w:val="clear" w:color="auto" w:fill="FFFFFF"/>
        <w:jc w:val="both"/>
        <w:rPr>
          <w:color w:val="000000"/>
        </w:rPr>
      </w:pPr>
    </w:p>
    <w:p w:rsidR="00C27647" w:rsidRDefault="00C27647" w:rsidP="00C27647">
      <w:pPr>
        <w:shd w:val="clear" w:color="auto" w:fill="FFFFFF"/>
        <w:ind w:firstLine="708"/>
        <w:jc w:val="both"/>
        <w:rPr>
          <w:color w:val="000000"/>
        </w:rPr>
      </w:pPr>
      <w:r>
        <w:rPr>
          <w:b/>
          <w:bCs/>
          <w:color w:val="000000"/>
        </w:rPr>
        <w:t>СОБРАНИЕ ДЕПУТАТОВ МИХАЙЛОВСКОГО СЕЛЬСКОГО ПОСЕЛЕНИЯ ЦИВИЛЬСКОГО РАЙОНА ЧУВАШСКОЙ РЕСПУБЛИКИ РЕШИЛО: </w:t>
      </w:r>
    </w:p>
    <w:p w:rsidR="00C27647" w:rsidRDefault="00C27647" w:rsidP="00C27647">
      <w:pPr>
        <w:shd w:val="clear" w:color="auto" w:fill="FFFFFF"/>
        <w:ind w:firstLine="708"/>
        <w:jc w:val="both"/>
        <w:rPr>
          <w:color w:val="000000"/>
        </w:rPr>
      </w:pPr>
    </w:p>
    <w:p w:rsidR="00C27647" w:rsidRDefault="00C27647" w:rsidP="00C27647">
      <w:pPr>
        <w:shd w:val="clear" w:color="auto" w:fill="FFFFFF"/>
        <w:ind w:firstLine="709"/>
        <w:jc w:val="both"/>
        <w:rPr>
          <w:color w:val="000000"/>
        </w:rPr>
      </w:pPr>
      <w:r>
        <w:rPr>
          <w:color w:val="000000"/>
        </w:rPr>
        <w:t>1. Утвердить прилагаемые Правила благоустройства территории Михайловского сельского поселения Цивильского района Чувашской Республики.</w:t>
      </w:r>
    </w:p>
    <w:p w:rsidR="00C27647" w:rsidRDefault="00C27647" w:rsidP="00C27647">
      <w:pPr>
        <w:shd w:val="clear" w:color="auto" w:fill="FFFFFF"/>
        <w:ind w:firstLine="709"/>
        <w:jc w:val="both"/>
        <w:rPr>
          <w:color w:val="000000"/>
        </w:rPr>
      </w:pPr>
      <w:r>
        <w:rPr>
          <w:color w:val="000000"/>
        </w:rPr>
        <w:t>2. Признать утратившими силу решения Собрание депутатов Михайловского сельского поселения:</w:t>
      </w:r>
    </w:p>
    <w:p w:rsidR="00C27647" w:rsidRDefault="00C27647" w:rsidP="00C27647">
      <w:pPr>
        <w:shd w:val="clear" w:color="auto" w:fill="FFFFFF"/>
        <w:ind w:firstLine="709"/>
        <w:jc w:val="both"/>
        <w:rPr>
          <w:color w:val="000000"/>
        </w:rPr>
      </w:pPr>
      <w:r>
        <w:rPr>
          <w:color w:val="000000"/>
        </w:rPr>
        <w:t>-  от 07 ноября 2012 года № 14/04 «Об утверждении Правила благоустройства территории Михайловского сельского  поселения Цивильского района Чувашской Республики»;</w:t>
      </w:r>
    </w:p>
    <w:p w:rsidR="00C27647" w:rsidRDefault="00C27647" w:rsidP="00C27647">
      <w:pPr>
        <w:shd w:val="clear" w:color="auto" w:fill="FFFFFF"/>
        <w:ind w:firstLine="709"/>
        <w:jc w:val="both"/>
        <w:rPr>
          <w:color w:val="000000"/>
        </w:rPr>
      </w:pPr>
      <w:r>
        <w:rPr>
          <w:color w:val="000000"/>
        </w:rPr>
        <w:t>- от 02 марта 2016 года № 08/02 «</w:t>
      </w:r>
      <w:r>
        <w:rPr>
          <w:color w:val="000000"/>
          <w:spacing w:val="-12"/>
        </w:rPr>
        <w:t>О внесении изменений в решение Собрания депутатов Михайловского сельского поселения от 07.11.2012 г. № 14/04 «</w:t>
      </w:r>
      <w:r>
        <w:rPr>
          <w:color w:val="000000"/>
        </w:rPr>
        <w:t>Об утверждении Правила благоустройства территории Михайловского сельского  поселения Цивильского района Чувашской Республики</w:t>
      </w:r>
      <w:r>
        <w:rPr>
          <w:color w:val="000000"/>
          <w:spacing w:val="-11"/>
        </w:rPr>
        <w:t>».</w:t>
      </w:r>
    </w:p>
    <w:p w:rsidR="00C27647" w:rsidRDefault="00C27647" w:rsidP="00C27647">
      <w:pPr>
        <w:shd w:val="clear" w:color="auto" w:fill="FFFFFF"/>
        <w:ind w:firstLine="709"/>
        <w:jc w:val="both"/>
        <w:rPr>
          <w:color w:val="000000"/>
        </w:rPr>
      </w:pPr>
      <w:r>
        <w:rPr>
          <w:color w:val="000000"/>
        </w:rPr>
        <w:t>3. Настоящее решение вступает в силу по истечении 7 дней после его официального опубликования в периодическом печатном издании «Михайловский вестник».</w:t>
      </w:r>
    </w:p>
    <w:p w:rsidR="00C27647" w:rsidRDefault="00C27647" w:rsidP="00C27647">
      <w:pPr>
        <w:pStyle w:val="a9"/>
        <w:rPr>
          <w:color w:val="000000"/>
        </w:rPr>
      </w:pPr>
      <w:r>
        <w:rPr>
          <w:color w:val="000000"/>
        </w:rPr>
        <w:t> </w:t>
      </w:r>
    </w:p>
    <w:p w:rsidR="00C27647" w:rsidRDefault="00C27647" w:rsidP="00C27647">
      <w:pPr>
        <w:pStyle w:val="a9"/>
        <w:rPr>
          <w:color w:val="000000"/>
        </w:rPr>
      </w:pPr>
    </w:p>
    <w:p w:rsidR="00C27647" w:rsidRDefault="00C27647" w:rsidP="00C27647">
      <w:pPr>
        <w:pStyle w:val="a9"/>
        <w:rPr>
          <w:color w:val="000000"/>
        </w:rPr>
      </w:pPr>
      <w:r>
        <w:rPr>
          <w:color w:val="000000"/>
        </w:rPr>
        <w:t xml:space="preserve">Председатель Собрания депутатов </w:t>
      </w:r>
    </w:p>
    <w:p w:rsidR="00C27647" w:rsidRDefault="00C27647" w:rsidP="00C27647">
      <w:pPr>
        <w:pStyle w:val="a9"/>
        <w:rPr>
          <w:color w:val="000000"/>
        </w:rPr>
      </w:pPr>
      <w:r>
        <w:rPr>
          <w:color w:val="000000"/>
        </w:rPr>
        <w:t>Михайловского сельского поселения                                                 Ю.Л.Александров</w:t>
      </w:r>
    </w:p>
    <w:p w:rsidR="00C27647" w:rsidRDefault="00C27647" w:rsidP="00C27647">
      <w:pPr>
        <w:pStyle w:val="a8"/>
        <w:rPr>
          <w:color w:val="000000"/>
        </w:rPr>
      </w:pPr>
    </w:p>
    <w:p w:rsidR="00C27647" w:rsidRDefault="00C27647" w:rsidP="00C27647">
      <w:pPr>
        <w:pStyle w:val="a8"/>
        <w:rPr>
          <w:color w:val="000000"/>
        </w:rPr>
      </w:pPr>
    </w:p>
    <w:p w:rsidR="00C27647" w:rsidRDefault="00C27647" w:rsidP="00C27647">
      <w:pPr>
        <w:pStyle w:val="a8"/>
        <w:rPr>
          <w:color w:val="000000"/>
          <w:sz w:val="20"/>
          <w:szCs w:val="20"/>
        </w:rPr>
      </w:pPr>
    </w:p>
    <w:p w:rsidR="00C27647" w:rsidRDefault="00C27647" w:rsidP="00C27647">
      <w:pPr>
        <w:pStyle w:val="a8"/>
        <w:rPr>
          <w:color w:val="000000"/>
          <w:sz w:val="20"/>
          <w:szCs w:val="20"/>
        </w:rPr>
      </w:pPr>
    </w:p>
    <w:p w:rsidR="00C27647" w:rsidRDefault="00C27647" w:rsidP="00C27647">
      <w:pPr>
        <w:pStyle w:val="a8"/>
        <w:rPr>
          <w:color w:val="000000"/>
          <w:sz w:val="20"/>
          <w:szCs w:val="20"/>
        </w:rPr>
      </w:pPr>
    </w:p>
    <w:p w:rsidR="00C27647" w:rsidRDefault="00C27647" w:rsidP="00C27647">
      <w:pPr>
        <w:pStyle w:val="a8"/>
        <w:rPr>
          <w:color w:val="000000"/>
          <w:sz w:val="20"/>
          <w:szCs w:val="20"/>
        </w:rPr>
      </w:pPr>
      <w:r>
        <w:rPr>
          <w:color w:val="000000"/>
          <w:sz w:val="20"/>
          <w:szCs w:val="20"/>
        </w:rPr>
        <w:t xml:space="preserve">                                                                                                 </w:t>
      </w:r>
    </w:p>
    <w:p w:rsidR="00C27647" w:rsidRDefault="00C27647" w:rsidP="00C27647">
      <w:pPr>
        <w:ind w:firstLine="5812"/>
        <w:jc w:val="right"/>
        <w:rPr>
          <w:color w:val="000000"/>
          <w:sz w:val="20"/>
          <w:szCs w:val="20"/>
        </w:rPr>
      </w:pPr>
      <w:r>
        <w:rPr>
          <w:color w:val="000000"/>
          <w:sz w:val="20"/>
          <w:szCs w:val="20"/>
        </w:rPr>
        <w:t xml:space="preserve">Утверждено решением Собрания депутатов </w:t>
      </w:r>
    </w:p>
    <w:p w:rsidR="00C27647" w:rsidRDefault="00C27647" w:rsidP="00C27647">
      <w:pPr>
        <w:ind w:firstLine="5812"/>
        <w:jc w:val="right"/>
        <w:rPr>
          <w:color w:val="000000"/>
          <w:sz w:val="20"/>
          <w:szCs w:val="20"/>
        </w:rPr>
      </w:pPr>
      <w:r>
        <w:rPr>
          <w:color w:val="000000"/>
          <w:sz w:val="20"/>
          <w:szCs w:val="20"/>
        </w:rPr>
        <w:t>Михайловского сельского поселения</w:t>
      </w:r>
    </w:p>
    <w:p w:rsidR="00C27647" w:rsidRDefault="00C27647" w:rsidP="00C27647">
      <w:pPr>
        <w:ind w:firstLine="5812"/>
        <w:jc w:val="right"/>
        <w:rPr>
          <w:color w:val="000000"/>
          <w:sz w:val="20"/>
          <w:szCs w:val="20"/>
        </w:rPr>
      </w:pPr>
      <w:r>
        <w:rPr>
          <w:color w:val="000000"/>
          <w:sz w:val="20"/>
          <w:szCs w:val="20"/>
        </w:rPr>
        <w:t xml:space="preserve">Цивильского района Чувашской Республики </w:t>
      </w:r>
    </w:p>
    <w:p w:rsidR="00C27647" w:rsidRDefault="00C27647" w:rsidP="00C27647">
      <w:pPr>
        <w:ind w:firstLine="5812"/>
        <w:jc w:val="right"/>
        <w:rPr>
          <w:color w:val="000000"/>
          <w:sz w:val="20"/>
          <w:szCs w:val="20"/>
        </w:rPr>
      </w:pPr>
      <w:r>
        <w:rPr>
          <w:color w:val="000000"/>
          <w:sz w:val="20"/>
          <w:szCs w:val="20"/>
        </w:rPr>
        <w:t>от  17.05.2017 г. № 24/03</w:t>
      </w:r>
    </w:p>
    <w:p w:rsidR="00C27647" w:rsidRDefault="00C27647" w:rsidP="00C27647">
      <w:pPr>
        <w:ind w:left="-15"/>
        <w:rPr>
          <w:color w:val="000000"/>
          <w:sz w:val="20"/>
          <w:szCs w:val="20"/>
        </w:rPr>
      </w:pPr>
    </w:p>
    <w:p w:rsidR="00C27647" w:rsidRDefault="00C27647" w:rsidP="00C27647">
      <w:pPr>
        <w:ind w:left="-15"/>
        <w:jc w:val="center"/>
        <w:rPr>
          <w:b/>
          <w:color w:val="000000"/>
          <w:sz w:val="20"/>
          <w:szCs w:val="20"/>
        </w:rPr>
      </w:pPr>
      <w:r>
        <w:rPr>
          <w:b/>
          <w:color w:val="000000"/>
          <w:sz w:val="20"/>
          <w:szCs w:val="20"/>
        </w:rPr>
        <w:t>ПРАВИЛА</w:t>
      </w:r>
    </w:p>
    <w:p w:rsidR="00C27647" w:rsidRDefault="00C27647" w:rsidP="00C27647">
      <w:pPr>
        <w:ind w:left="-15"/>
        <w:jc w:val="center"/>
        <w:rPr>
          <w:b/>
          <w:color w:val="000000"/>
          <w:sz w:val="20"/>
          <w:szCs w:val="20"/>
        </w:rPr>
      </w:pPr>
      <w:r>
        <w:rPr>
          <w:b/>
          <w:color w:val="000000"/>
          <w:sz w:val="20"/>
          <w:szCs w:val="20"/>
        </w:rPr>
        <w:t>благоустройства территории Михайловского сельского поселения</w:t>
      </w:r>
    </w:p>
    <w:p w:rsidR="00C27647" w:rsidRDefault="00C27647" w:rsidP="00C27647">
      <w:pPr>
        <w:ind w:left="-15"/>
        <w:jc w:val="center"/>
        <w:rPr>
          <w:b/>
          <w:color w:val="000000"/>
          <w:sz w:val="20"/>
          <w:szCs w:val="20"/>
        </w:rPr>
      </w:pPr>
      <w:r>
        <w:rPr>
          <w:b/>
          <w:color w:val="000000"/>
          <w:sz w:val="20"/>
          <w:szCs w:val="20"/>
        </w:rPr>
        <w:t>Цивильского района Чувашской Республики</w:t>
      </w:r>
    </w:p>
    <w:p w:rsidR="00C27647" w:rsidRDefault="00C27647" w:rsidP="00C27647">
      <w:pPr>
        <w:ind w:left="-15"/>
        <w:jc w:val="center"/>
        <w:rPr>
          <w:b/>
          <w:color w:val="000000"/>
          <w:sz w:val="20"/>
          <w:szCs w:val="20"/>
        </w:rPr>
      </w:pPr>
    </w:p>
    <w:p w:rsidR="00C27647" w:rsidRDefault="00C27647" w:rsidP="00C27647">
      <w:pPr>
        <w:numPr>
          <w:ilvl w:val="0"/>
          <w:numId w:val="1"/>
        </w:numPr>
        <w:suppressAutoHyphens/>
        <w:jc w:val="center"/>
        <w:rPr>
          <w:b/>
          <w:color w:val="000000"/>
          <w:sz w:val="20"/>
          <w:szCs w:val="20"/>
        </w:rPr>
      </w:pPr>
      <w:r>
        <w:rPr>
          <w:b/>
          <w:color w:val="000000"/>
          <w:sz w:val="20"/>
          <w:szCs w:val="20"/>
        </w:rPr>
        <w:t xml:space="preserve">Общие положения </w:t>
      </w:r>
    </w:p>
    <w:p w:rsidR="00C27647" w:rsidRDefault="00C27647" w:rsidP="00C27647">
      <w:pPr>
        <w:ind w:left="345"/>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1.1. Настоящие правила благоустройства, уборки и санитарного содержания территории Михайловского сельского поселения Цивильского района Чувашской Республики (далее по тексту – Правила) разработаны в соответствии </w:t>
      </w:r>
      <w:proofErr w:type="gramStart"/>
      <w:r>
        <w:rPr>
          <w:color w:val="000000"/>
          <w:sz w:val="20"/>
          <w:szCs w:val="20"/>
        </w:rPr>
        <w:t>с</w:t>
      </w:r>
      <w:proofErr w:type="gramEnd"/>
      <w:r>
        <w:rPr>
          <w:color w:val="000000"/>
          <w:sz w:val="20"/>
          <w:szCs w:val="20"/>
        </w:rPr>
        <w:t xml:space="preserve">: </w:t>
      </w:r>
    </w:p>
    <w:p w:rsidR="00C27647" w:rsidRDefault="00C27647" w:rsidP="00C27647">
      <w:pPr>
        <w:ind w:left="-15" w:firstLine="723"/>
        <w:jc w:val="both"/>
        <w:rPr>
          <w:color w:val="000000"/>
          <w:sz w:val="20"/>
          <w:szCs w:val="20"/>
        </w:rPr>
      </w:pPr>
      <w:r>
        <w:rPr>
          <w:color w:val="000000"/>
          <w:sz w:val="20"/>
          <w:szCs w:val="20"/>
        </w:rPr>
        <w:t xml:space="preserve">• Гражданским кодексом Российской Федерации, </w:t>
      </w:r>
    </w:p>
    <w:p w:rsidR="00C27647" w:rsidRDefault="00C27647" w:rsidP="00C27647">
      <w:pPr>
        <w:ind w:left="-15" w:firstLine="723"/>
        <w:jc w:val="both"/>
        <w:rPr>
          <w:color w:val="000000"/>
          <w:sz w:val="20"/>
          <w:szCs w:val="20"/>
        </w:rPr>
      </w:pPr>
      <w:r>
        <w:rPr>
          <w:color w:val="000000"/>
          <w:sz w:val="20"/>
          <w:szCs w:val="20"/>
        </w:rPr>
        <w:t xml:space="preserve">• Земельным кодексом Российской Федерации, </w:t>
      </w:r>
    </w:p>
    <w:p w:rsidR="00C27647" w:rsidRDefault="00C27647" w:rsidP="00C27647">
      <w:pPr>
        <w:ind w:left="-15" w:firstLine="723"/>
        <w:jc w:val="both"/>
        <w:rPr>
          <w:color w:val="000000"/>
          <w:sz w:val="20"/>
          <w:szCs w:val="20"/>
        </w:rPr>
      </w:pPr>
      <w:r>
        <w:rPr>
          <w:color w:val="000000"/>
          <w:sz w:val="20"/>
          <w:szCs w:val="20"/>
        </w:rPr>
        <w:t xml:space="preserve">• Градостроительным кодексом Российской Федерации, </w:t>
      </w:r>
    </w:p>
    <w:p w:rsidR="00C27647" w:rsidRDefault="00C27647" w:rsidP="00C27647">
      <w:pPr>
        <w:ind w:left="-15" w:firstLine="723"/>
        <w:jc w:val="both"/>
        <w:rPr>
          <w:color w:val="000000"/>
          <w:sz w:val="20"/>
          <w:szCs w:val="20"/>
        </w:rPr>
      </w:pPr>
      <w:r>
        <w:rPr>
          <w:color w:val="000000"/>
          <w:sz w:val="20"/>
          <w:szCs w:val="20"/>
        </w:rPr>
        <w:t xml:space="preserve">•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C27647" w:rsidRDefault="00C27647" w:rsidP="00C27647">
      <w:pPr>
        <w:ind w:left="-15" w:firstLine="723"/>
        <w:jc w:val="both"/>
        <w:rPr>
          <w:color w:val="000000"/>
          <w:sz w:val="20"/>
          <w:szCs w:val="20"/>
        </w:rPr>
      </w:pPr>
      <w:r>
        <w:rPr>
          <w:color w:val="000000"/>
          <w:sz w:val="20"/>
          <w:szCs w:val="20"/>
        </w:rPr>
        <w:t xml:space="preserve">• Уставом Михайловского сельского поселения Цивильского района Чувашской Республики, </w:t>
      </w:r>
    </w:p>
    <w:p w:rsidR="00C27647" w:rsidRDefault="00C27647" w:rsidP="00C27647">
      <w:pPr>
        <w:ind w:left="-15" w:firstLine="723"/>
        <w:jc w:val="both"/>
        <w:rPr>
          <w:color w:val="000000"/>
          <w:sz w:val="20"/>
          <w:szCs w:val="20"/>
        </w:rPr>
      </w:pPr>
      <w:r>
        <w:rPr>
          <w:color w:val="000000"/>
          <w:sz w:val="20"/>
          <w:szCs w:val="20"/>
        </w:rPr>
        <w:t>• Законами Чувашской Республики,</w:t>
      </w:r>
    </w:p>
    <w:p w:rsidR="00C27647" w:rsidRDefault="00C27647" w:rsidP="00C27647">
      <w:pPr>
        <w:ind w:left="-15" w:firstLine="723"/>
        <w:jc w:val="both"/>
        <w:rPr>
          <w:color w:val="000000"/>
          <w:sz w:val="20"/>
          <w:szCs w:val="20"/>
        </w:rPr>
      </w:pPr>
      <w:r>
        <w:rPr>
          <w:color w:val="000000"/>
          <w:sz w:val="20"/>
          <w:szCs w:val="20"/>
        </w:rPr>
        <w:t xml:space="preserve">• Санитарными правилами, техническими противопожарными и другими нормативными актами. </w:t>
      </w:r>
    </w:p>
    <w:p w:rsidR="00C27647" w:rsidRDefault="00C27647" w:rsidP="00C27647">
      <w:pPr>
        <w:ind w:left="-15" w:firstLine="723"/>
        <w:jc w:val="both"/>
        <w:rPr>
          <w:color w:val="000000"/>
          <w:sz w:val="20"/>
          <w:szCs w:val="20"/>
        </w:rPr>
      </w:pPr>
      <w:r>
        <w:rPr>
          <w:color w:val="000000"/>
          <w:sz w:val="20"/>
          <w:szCs w:val="20"/>
        </w:rPr>
        <w:t xml:space="preserve">1.2. Настоящие Правила разработаны с целью обеспечения: </w:t>
      </w:r>
    </w:p>
    <w:p w:rsidR="00C27647" w:rsidRDefault="00C27647" w:rsidP="00C27647">
      <w:pPr>
        <w:ind w:left="-15" w:firstLine="723"/>
        <w:jc w:val="both"/>
        <w:rPr>
          <w:color w:val="000000"/>
          <w:sz w:val="20"/>
          <w:szCs w:val="20"/>
        </w:rPr>
      </w:pPr>
      <w:r>
        <w:rPr>
          <w:color w:val="000000"/>
          <w:sz w:val="20"/>
          <w:szCs w:val="20"/>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C27647" w:rsidRDefault="00C27647" w:rsidP="00C27647">
      <w:pPr>
        <w:ind w:left="-15" w:firstLine="723"/>
        <w:jc w:val="both"/>
        <w:rPr>
          <w:color w:val="000000"/>
          <w:sz w:val="20"/>
          <w:szCs w:val="20"/>
        </w:rPr>
      </w:pPr>
      <w:r>
        <w:rPr>
          <w:color w:val="000000"/>
          <w:sz w:val="20"/>
          <w:szCs w:val="20"/>
        </w:rPr>
        <w:t xml:space="preserve">• создания технических возможностей беспрепятственного передвижения </w:t>
      </w:r>
      <w:proofErr w:type="spellStart"/>
      <w:r>
        <w:rPr>
          <w:color w:val="000000"/>
          <w:sz w:val="20"/>
          <w:szCs w:val="20"/>
        </w:rPr>
        <w:t>маломобильных</w:t>
      </w:r>
      <w:proofErr w:type="spellEnd"/>
      <w:r>
        <w:rPr>
          <w:color w:val="000000"/>
          <w:sz w:val="20"/>
          <w:szCs w:val="20"/>
        </w:rPr>
        <w:t xml:space="preserve"> групп населения по территории Михайловского сельского поселения Цивильского района Чувашской Республики. </w:t>
      </w:r>
    </w:p>
    <w:p w:rsidR="00C27647" w:rsidRDefault="00C27647" w:rsidP="00C27647">
      <w:pPr>
        <w:ind w:left="-15" w:firstLine="723"/>
        <w:jc w:val="both"/>
        <w:rPr>
          <w:color w:val="000000"/>
          <w:sz w:val="20"/>
          <w:szCs w:val="20"/>
        </w:rPr>
      </w:pPr>
      <w:r>
        <w:rPr>
          <w:color w:val="000000"/>
          <w:sz w:val="20"/>
          <w:szCs w:val="20"/>
        </w:rPr>
        <w:t xml:space="preserve">• сохранения исторической и природной среды, </w:t>
      </w:r>
    </w:p>
    <w:p w:rsidR="00C27647" w:rsidRDefault="00C27647" w:rsidP="00C27647">
      <w:pPr>
        <w:ind w:left="-15" w:firstLine="723"/>
        <w:jc w:val="both"/>
        <w:rPr>
          <w:color w:val="000000"/>
          <w:sz w:val="20"/>
          <w:szCs w:val="20"/>
        </w:rPr>
      </w:pPr>
      <w:r>
        <w:rPr>
          <w:color w:val="000000"/>
          <w:sz w:val="20"/>
          <w:szCs w:val="20"/>
        </w:rPr>
        <w:t xml:space="preserve">• обеспечения должного санитарно-эстетического состояния Михайловского сельского поселения Цивильского района Чувашской Республики. </w:t>
      </w:r>
    </w:p>
    <w:p w:rsidR="00C27647" w:rsidRDefault="00C27647" w:rsidP="00C27647">
      <w:pPr>
        <w:ind w:left="-15" w:firstLine="723"/>
        <w:jc w:val="both"/>
        <w:rPr>
          <w:color w:val="000000"/>
          <w:sz w:val="20"/>
          <w:szCs w:val="20"/>
        </w:rPr>
      </w:pPr>
      <w:r>
        <w:rPr>
          <w:color w:val="000000"/>
          <w:sz w:val="20"/>
          <w:szCs w:val="20"/>
        </w:rPr>
        <w:t>1.3. В настоящих Правилах используются понятия:</w:t>
      </w:r>
    </w:p>
    <w:p w:rsidR="00C27647" w:rsidRDefault="00C27647" w:rsidP="00C27647">
      <w:pPr>
        <w:ind w:firstLine="709"/>
        <w:jc w:val="both"/>
        <w:rPr>
          <w:color w:val="000000"/>
          <w:sz w:val="20"/>
          <w:szCs w:val="20"/>
        </w:rPr>
      </w:pPr>
      <w:proofErr w:type="gramStart"/>
      <w:r>
        <w:rPr>
          <w:color w:val="000000"/>
          <w:sz w:val="20"/>
          <w:szCs w:val="20"/>
        </w:rPr>
        <w:t>•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roofErr w:type="gramEnd"/>
    </w:p>
    <w:p w:rsidR="00C27647" w:rsidRDefault="00C27647" w:rsidP="00C27647">
      <w:pPr>
        <w:ind w:firstLine="709"/>
        <w:jc w:val="both"/>
        <w:rPr>
          <w:color w:val="000000"/>
          <w:sz w:val="20"/>
          <w:szCs w:val="20"/>
        </w:rPr>
      </w:pPr>
      <w:r>
        <w:rPr>
          <w:color w:val="000000"/>
          <w:sz w:val="20"/>
          <w:szCs w:val="20"/>
        </w:rPr>
        <w:t>•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«сельская  среда» применяется как к городским, так и к сельским поселениям.</w:t>
      </w:r>
    </w:p>
    <w:p w:rsidR="00C27647" w:rsidRDefault="00C27647" w:rsidP="00C27647">
      <w:pPr>
        <w:ind w:firstLine="709"/>
        <w:jc w:val="both"/>
        <w:rPr>
          <w:color w:val="000000"/>
          <w:sz w:val="20"/>
          <w:szCs w:val="20"/>
        </w:rPr>
      </w:pPr>
      <w:proofErr w:type="gramStart"/>
      <w:r>
        <w:rPr>
          <w:color w:val="000000"/>
          <w:sz w:val="20"/>
          <w:szCs w:val="20"/>
        </w:rPr>
        <w:t>•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color w:val="000000"/>
          <w:sz w:val="20"/>
          <w:szCs w:val="20"/>
        </w:rPr>
        <w:t xml:space="preserve"> увеличения ширины земляного полотна на основном </w:t>
      </w:r>
      <w:bookmarkStart w:id="0" w:name="_GoBack"/>
      <w:bookmarkEnd w:id="0"/>
      <w:r>
        <w:rPr>
          <w:color w:val="000000"/>
          <w:sz w:val="20"/>
          <w:szCs w:val="20"/>
        </w:rPr>
        <w:t>протяжении дороги.</w:t>
      </w:r>
    </w:p>
    <w:p w:rsidR="00C27647" w:rsidRDefault="00C27647" w:rsidP="00C27647">
      <w:pPr>
        <w:ind w:firstLine="709"/>
        <w:jc w:val="both"/>
        <w:rPr>
          <w:color w:val="000000"/>
          <w:sz w:val="20"/>
          <w:szCs w:val="20"/>
        </w:rPr>
      </w:pPr>
      <w:r>
        <w:rPr>
          <w:color w:val="000000"/>
          <w:sz w:val="20"/>
          <w:szCs w:val="20"/>
        </w:rPr>
        <w:t>• Качество сельской среды - комплексная характеристика территор</w:t>
      </w:r>
      <w:proofErr w:type="gramStart"/>
      <w:r>
        <w:rPr>
          <w:color w:val="000000"/>
          <w:sz w:val="20"/>
          <w:szCs w:val="20"/>
        </w:rPr>
        <w:t>ии и ее</w:t>
      </w:r>
      <w:proofErr w:type="gramEnd"/>
      <w:r>
        <w:rPr>
          <w:color w:val="000000"/>
          <w:sz w:val="20"/>
          <w:szCs w:val="20"/>
        </w:rPr>
        <w:t xml:space="preserve"> частей, определяющая уровень комфорта повседневной жизни для различных слоев населения.</w:t>
      </w:r>
    </w:p>
    <w:p w:rsidR="00C27647" w:rsidRDefault="00C27647" w:rsidP="00C27647">
      <w:pPr>
        <w:ind w:firstLine="709"/>
        <w:jc w:val="both"/>
        <w:rPr>
          <w:color w:val="000000"/>
          <w:sz w:val="20"/>
          <w:szCs w:val="20"/>
        </w:rPr>
      </w:pPr>
      <w:r>
        <w:rPr>
          <w:color w:val="000000"/>
          <w:sz w:val="20"/>
          <w:szCs w:val="20"/>
        </w:rPr>
        <w:t xml:space="preserve">•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27647" w:rsidRDefault="00C27647" w:rsidP="00C27647">
      <w:pPr>
        <w:ind w:firstLine="709"/>
        <w:jc w:val="both"/>
        <w:rPr>
          <w:color w:val="000000"/>
          <w:sz w:val="20"/>
          <w:szCs w:val="20"/>
        </w:rPr>
      </w:pPr>
      <w:r>
        <w:rPr>
          <w:color w:val="000000"/>
          <w:sz w:val="20"/>
          <w:szCs w:val="20"/>
        </w:rPr>
        <w:t>• Критерии качества сельской среды - количественные и поддающиеся измерению параметры качества сельской среды.</w:t>
      </w:r>
    </w:p>
    <w:p w:rsidR="00C27647" w:rsidRDefault="00C27647" w:rsidP="00C27647">
      <w:pPr>
        <w:ind w:firstLine="709"/>
        <w:jc w:val="both"/>
        <w:rPr>
          <w:color w:val="000000"/>
          <w:sz w:val="20"/>
          <w:szCs w:val="20"/>
        </w:rPr>
      </w:pPr>
      <w:r>
        <w:rPr>
          <w:color w:val="000000"/>
          <w:sz w:val="20"/>
          <w:szCs w:val="20"/>
        </w:rP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p>
    <w:p w:rsidR="00C27647" w:rsidRDefault="00C27647" w:rsidP="00C27647">
      <w:pPr>
        <w:ind w:firstLine="709"/>
        <w:jc w:val="both"/>
        <w:rPr>
          <w:color w:val="000000"/>
          <w:sz w:val="20"/>
          <w:szCs w:val="20"/>
        </w:rPr>
      </w:pPr>
      <w:r>
        <w:rPr>
          <w:color w:val="000000"/>
          <w:sz w:val="20"/>
          <w:szCs w:val="20"/>
        </w:rPr>
        <w:lastRenderedPageBreak/>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C27647" w:rsidRDefault="00C27647" w:rsidP="00C27647">
      <w:pPr>
        <w:ind w:firstLine="709"/>
        <w:jc w:val="both"/>
        <w:rPr>
          <w:color w:val="000000"/>
          <w:sz w:val="20"/>
          <w:szCs w:val="20"/>
        </w:rPr>
      </w:pPr>
      <w:r>
        <w:rPr>
          <w:color w:val="000000"/>
          <w:sz w:val="20"/>
          <w:szCs w:val="20"/>
        </w:rPr>
        <w:t>•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27647" w:rsidRDefault="00C27647" w:rsidP="00C27647">
      <w:pPr>
        <w:ind w:firstLine="709"/>
        <w:jc w:val="both"/>
        <w:rPr>
          <w:color w:val="000000"/>
          <w:sz w:val="20"/>
          <w:szCs w:val="20"/>
        </w:rPr>
      </w:pPr>
      <w:r>
        <w:rPr>
          <w:color w:val="000000"/>
          <w:sz w:val="20"/>
          <w:szCs w:val="20"/>
        </w:rPr>
        <w:t xml:space="preserve">• Общественные пространства - это территории муниципального образования, которые постоянно доступны для </w:t>
      </w:r>
      <w:proofErr w:type="gramStart"/>
      <w:r>
        <w:rPr>
          <w:color w:val="000000"/>
          <w:sz w:val="20"/>
          <w:szCs w:val="20"/>
        </w:rPr>
        <w:t>населения</w:t>
      </w:r>
      <w:proofErr w:type="gramEnd"/>
      <w:r>
        <w:rPr>
          <w:color w:val="000000"/>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C27647" w:rsidRDefault="00C27647" w:rsidP="00C27647">
      <w:pPr>
        <w:ind w:firstLine="709"/>
        <w:jc w:val="both"/>
        <w:rPr>
          <w:color w:val="000000"/>
          <w:sz w:val="20"/>
          <w:szCs w:val="20"/>
        </w:rPr>
      </w:pPr>
      <w:proofErr w:type="gramStart"/>
      <w:r>
        <w:rPr>
          <w:color w:val="000000"/>
          <w:sz w:val="20"/>
          <w:szCs w:val="20"/>
        </w:rPr>
        <w:t>•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Pr>
          <w:color w:val="000000"/>
          <w:sz w:val="20"/>
          <w:szCs w:val="20"/>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C27647" w:rsidRDefault="00C27647" w:rsidP="00C27647">
      <w:pPr>
        <w:ind w:firstLine="709"/>
        <w:jc w:val="both"/>
        <w:rPr>
          <w:color w:val="000000"/>
          <w:sz w:val="20"/>
          <w:szCs w:val="20"/>
        </w:rPr>
      </w:pPr>
      <w:r>
        <w:rPr>
          <w:color w:val="000000"/>
          <w:sz w:val="20"/>
          <w:szCs w:val="20"/>
        </w:rPr>
        <w:t>• Проезд - дорога, примыкающая к проезжим частям жилых и магистральных улиц, разворотным площадкам.</w:t>
      </w:r>
    </w:p>
    <w:p w:rsidR="00C27647" w:rsidRDefault="00C27647" w:rsidP="00C27647">
      <w:pPr>
        <w:ind w:firstLine="709"/>
        <w:jc w:val="both"/>
        <w:rPr>
          <w:color w:val="000000"/>
          <w:sz w:val="20"/>
          <w:szCs w:val="20"/>
        </w:rPr>
      </w:pPr>
      <w:r>
        <w:rPr>
          <w:color w:val="000000"/>
          <w:sz w:val="20"/>
          <w:szCs w:val="20"/>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27647" w:rsidRDefault="00C27647" w:rsidP="00C27647">
      <w:pPr>
        <w:ind w:firstLine="709"/>
        <w:jc w:val="both"/>
        <w:rPr>
          <w:color w:val="000000"/>
          <w:sz w:val="20"/>
          <w:szCs w:val="20"/>
        </w:rPr>
      </w:pPr>
      <w:r>
        <w:rPr>
          <w:color w:val="000000"/>
          <w:sz w:val="20"/>
          <w:szCs w:val="20"/>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27647" w:rsidRDefault="00C27647" w:rsidP="00C27647">
      <w:pPr>
        <w:ind w:firstLine="709"/>
        <w:jc w:val="both"/>
        <w:rPr>
          <w:color w:val="000000"/>
          <w:sz w:val="20"/>
          <w:szCs w:val="20"/>
        </w:rPr>
      </w:pPr>
      <w:r>
        <w:rPr>
          <w:color w:val="000000"/>
          <w:sz w:val="20"/>
          <w:szCs w:val="20"/>
        </w:rP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27647" w:rsidRDefault="00C27647" w:rsidP="00C27647">
      <w:pPr>
        <w:ind w:firstLine="709"/>
        <w:jc w:val="both"/>
        <w:rPr>
          <w:color w:val="000000"/>
          <w:sz w:val="20"/>
          <w:szCs w:val="20"/>
        </w:rPr>
      </w:pPr>
      <w:r>
        <w:rPr>
          <w:color w:val="000000"/>
          <w:sz w:val="20"/>
          <w:szCs w:val="20"/>
        </w:rPr>
        <w:t xml:space="preserve">•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27647" w:rsidRDefault="00C27647" w:rsidP="00C27647">
      <w:pPr>
        <w:ind w:firstLine="709"/>
        <w:jc w:val="both"/>
        <w:rPr>
          <w:color w:val="000000"/>
          <w:sz w:val="20"/>
          <w:szCs w:val="20"/>
        </w:rPr>
      </w:pPr>
      <w:r>
        <w:rPr>
          <w:color w:val="000000"/>
          <w:sz w:val="20"/>
          <w:szCs w:val="20"/>
        </w:rPr>
        <w:t>• Твердое покрытие - дорожное покрытие в составе дорожных одежд.</w:t>
      </w:r>
    </w:p>
    <w:p w:rsidR="00C27647" w:rsidRDefault="00C27647" w:rsidP="00C27647">
      <w:pPr>
        <w:ind w:firstLine="709"/>
        <w:jc w:val="both"/>
        <w:rPr>
          <w:color w:val="000000"/>
          <w:sz w:val="20"/>
          <w:szCs w:val="20"/>
        </w:rPr>
      </w:pPr>
      <w:r>
        <w:rPr>
          <w:color w:val="000000"/>
          <w:sz w:val="20"/>
          <w:szCs w:val="20"/>
        </w:rP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27647" w:rsidRDefault="00C27647" w:rsidP="00C27647">
      <w:pPr>
        <w:ind w:firstLine="709"/>
        <w:jc w:val="both"/>
        <w:rPr>
          <w:color w:val="000000"/>
          <w:sz w:val="20"/>
          <w:szCs w:val="20"/>
        </w:rPr>
      </w:pPr>
      <w:r>
        <w:rPr>
          <w:color w:val="000000"/>
          <w:sz w:val="20"/>
          <w:szCs w:val="20"/>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27647" w:rsidRDefault="00C27647" w:rsidP="00C27647">
      <w:pPr>
        <w:ind w:firstLine="709"/>
        <w:jc w:val="both"/>
        <w:rPr>
          <w:color w:val="000000"/>
          <w:sz w:val="20"/>
          <w:szCs w:val="20"/>
        </w:rPr>
      </w:pPr>
      <w:r>
        <w:rPr>
          <w:color w:val="000000"/>
          <w:sz w:val="20"/>
          <w:szCs w:val="20"/>
        </w:rPr>
        <w:t>•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C27647" w:rsidRDefault="00C27647" w:rsidP="00C27647">
      <w:pPr>
        <w:ind w:firstLine="709"/>
        <w:jc w:val="both"/>
        <w:rPr>
          <w:color w:val="000000"/>
          <w:sz w:val="20"/>
          <w:szCs w:val="20"/>
        </w:rPr>
      </w:pPr>
      <w:r>
        <w:rPr>
          <w:color w:val="000000"/>
          <w:sz w:val="20"/>
          <w:szCs w:val="20"/>
        </w:rPr>
        <w:t xml:space="preserve">• 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 </w:t>
      </w:r>
    </w:p>
    <w:p w:rsidR="00C27647" w:rsidRDefault="00C27647" w:rsidP="00C27647">
      <w:pPr>
        <w:ind w:firstLine="709"/>
        <w:jc w:val="both"/>
        <w:rPr>
          <w:color w:val="000000"/>
          <w:sz w:val="20"/>
          <w:szCs w:val="20"/>
        </w:rPr>
      </w:pPr>
      <w:r>
        <w:rPr>
          <w:color w:val="000000"/>
          <w:sz w:val="20"/>
          <w:szCs w:val="20"/>
        </w:rPr>
        <w:t>• 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C27647" w:rsidRDefault="00C27647" w:rsidP="00C27647">
      <w:pPr>
        <w:ind w:left="66" w:firstLine="709"/>
        <w:jc w:val="both"/>
        <w:rPr>
          <w:color w:val="000000"/>
          <w:sz w:val="20"/>
          <w:szCs w:val="20"/>
        </w:rPr>
      </w:pPr>
      <w:r>
        <w:rPr>
          <w:color w:val="000000"/>
          <w:sz w:val="20"/>
          <w:szCs w:val="20"/>
        </w:rPr>
        <w:t>Границу прилегающих территорий определять:</w:t>
      </w:r>
    </w:p>
    <w:p w:rsidR="00C27647" w:rsidRDefault="00C27647" w:rsidP="00C27647">
      <w:pPr>
        <w:ind w:left="66" w:firstLine="709"/>
        <w:jc w:val="both"/>
        <w:rPr>
          <w:color w:val="000000"/>
          <w:sz w:val="20"/>
          <w:szCs w:val="20"/>
        </w:rPr>
      </w:pPr>
      <w:r>
        <w:rPr>
          <w:color w:val="000000"/>
          <w:sz w:val="20"/>
          <w:szCs w:val="20"/>
        </w:rPr>
        <w:t>- на улицах с двухсторонней застройкой по длине занимаемого участка, по ширине - до оси проезжей части улицы;</w:t>
      </w:r>
    </w:p>
    <w:p w:rsidR="00C27647" w:rsidRDefault="00C27647" w:rsidP="00C27647">
      <w:pPr>
        <w:ind w:left="66" w:firstLine="709"/>
        <w:jc w:val="both"/>
        <w:rPr>
          <w:color w:val="000000"/>
          <w:sz w:val="20"/>
          <w:szCs w:val="20"/>
        </w:rPr>
      </w:pPr>
      <w:r>
        <w:rPr>
          <w:color w:val="000000"/>
          <w:sz w:val="20"/>
          <w:szCs w:val="20"/>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color w:val="000000"/>
            <w:sz w:val="20"/>
            <w:szCs w:val="20"/>
          </w:rPr>
          <w:t>10 метров</w:t>
        </w:r>
      </w:smartTag>
      <w:r>
        <w:rPr>
          <w:color w:val="000000"/>
          <w:sz w:val="20"/>
          <w:szCs w:val="20"/>
        </w:rPr>
        <w:t xml:space="preserve"> за тротуаром;</w:t>
      </w:r>
    </w:p>
    <w:p w:rsidR="00C27647" w:rsidRDefault="00C27647" w:rsidP="00C27647">
      <w:pPr>
        <w:ind w:left="66" w:firstLine="709"/>
        <w:jc w:val="both"/>
        <w:rPr>
          <w:color w:val="000000"/>
          <w:sz w:val="20"/>
          <w:szCs w:val="20"/>
        </w:rPr>
      </w:pPr>
      <w:r>
        <w:rPr>
          <w:color w:val="000000"/>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27647" w:rsidRDefault="00C27647" w:rsidP="00C27647">
      <w:pPr>
        <w:ind w:left="66" w:firstLine="709"/>
        <w:jc w:val="both"/>
        <w:rPr>
          <w:color w:val="000000"/>
          <w:sz w:val="20"/>
          <w:szCs w:val="20"/>
        </w:rPr>
      </w:pPr>
      <w:r>
        <w:rPr>
          <w:color w:val="000000"/>
          <w:sz w:val="20"/>
          <w:szCs w:val="20"/>
        </w:rPr>
        <w:lastRenderedPageBreak/>
        <w:t xml:space="preserve">- на строительных площадках - территория не менее </w:t>
      </w:r>
      <w:smartTag w:uri="urn:schemas-microsoft-com:office:smarttags" w:element="metricconverter">
        <w:smartTagPr>
          <w:attr w:name="ProductID" w:val="15 метров"/>
        </w:smartTagPr>
        <w:r>
          <w:rPr>
            <w:color w:val="000000"/>
            <w:sz w:val="20"/>
            <w:szCs w:val="20"/>
          </w:rPr>
          <w:t>15 метров</w:t>
        </w:r>
      </w:smartTag>
      <w:r>
        <w:rPr>
          <w:color w:val="000000"/>
          <w:sz w:val="20"/>
          <w:szCs w:val="20"/>
        </w:rPr>
        <w:t xml:space="preserve"> от ограждения стройки по всему периметру;</w:t>
      </w:r>
    </w:p>
    <w:p w:rsidR="00C27647" w:rsidRDefault="00C27647" w:rsidP="00C27647">
      <w:pPr>
        <w:ind w:left="66" w:firstLine="709"/>
        <w:jc w:val="both"/>
        <w:rPr>
          <w:color w:val="000000"/>
          <w:sz w:val="20"/>
          <w:szCs w:val="20"/>
        </w:rPr>
      </w:pPr>
      <w:r>
        <w:rPr>
          <w:color w:val="000000"/>
          <w:sz w:val="20"/>
          <w:szCs w:val="20"/>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color w:val="000000"/>
            <w:sz w:val="20"/>
            <w:szCs w:val="20"/>
          </w:rPr>
          <w:t>10 метров</w:t>
        </w:r>
      </w:smartTag>
      <w:r>
        <w:rPr>
          <w:color w:val="000000"/>
          <w:sz w:val="20"/>
          <w:szCs w:val="20"/>
        </w:rPr>
        <w:t>.</w:t>
      </w:r>
    </w:p>
    <w:p w:rsidR="00C27647" w:rsidRDefault="00C27647" w:rsidP="00C27647">
      <w:pPr>
        <w:ind w:firstLine="709"/>
        <w:jc w:val="both"/>
        <w:rPr>
          <w:color w:val="000000"/>
          <w:sz w:val="20"/>
          <w:szCs w:val="20"/>
        </w:rPr>
      </w:pPr>
      <w:proofErr w:type="gramStart"/>
      <w:r>
        <w:rPr>
          <w:color w:val="000000"/>
          <w:sz w:val="20"/>
          <w:szCs w:val="20"/>
        </w:rPr>
        <w:t xml:space="preserve">•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 </w:t>
      </w:r>
      <w:proofErr w:type="gramEnd"/>
    </w:p>
    <w:p w:rsidR="00C27647" w:rsidRDefault="00C27647" w:rsidP="00C27647">
      <w:pPr>
        <w:ind w:firstLine="709"/>
        <w:jc w:val="both"/>
        <w:rPr>
          <w:color w:val="000000"/>
          <w:sz w:val="20"/>
          <w:szCs w:val="20"/>
        </w:rPr>
      </w:pPr>
      <w:r>
        <w:rPr>
          <w:color w:val="000000"/>
          <w:sz w:val="20"/>
          <w:szCs w:val="20"/>
        </w:rPr>
        <w:t xml:space="preserve">• 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 </w:t>
      </w:r>
    </w:p>
    <w:p w:rsidR="00C27647" w:rsidRDefault="00C27647" w:rsidP="00C27647">
      <w:pPr>
        <w:ind w:firstLine="709"/>
        <w:jc w:val="both"/>
        <w:rPr>
          <w:color w:val="000000"/>
          <w:sz w:val="20"/>
          <w:szCs w:val="20"/>
        </w:rPr>
      </w:pPr>
      <w:r>
        <w:rPr>
          <w:color w:val="000000"/>
          <w:sz w:val="20"/>
          <w:szCs w:val="20"/>
        </w:rPr>
        <w:t xml:space="preserve">• 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w:t>
      </w:r>
    </w:p>
    <w:p w:rsidR="00C27647" w:rsidRDefault="00C27647" w:rsidP="00C27647">
      <w:pPr>
        <w:ind w:firstLine="709"/>
        <w:jc w:val="both"/>
        <w:rPr>
          <w:color w:val="000000"/>
          <w:sz w:val="20"/>
          <w:szCs w:val="20"/>
        </w:rPr>
      </w:pPr>
      <w:r>
        <w:rPr>
          <w:color w:val="000000"/>
          <w:sz w:val="20"/>
          <w:szCs w:val="20"/>
        </w:rPr>
        <w:t xml:space="preserve">• зеленые насаждения - древесные и кустарниковые растения; </w:t>
      </w:r>
    </w:p>
    <w:p w:rsidR="00C27647" w:rsidRDefault="00C27647" w:rsidP="00C27647">
      <w:pPr>
        <w:ind w:firstLine="709"/>
        <w:jc w:val="both"/>
        <w:rPr>
          <w:color w:val="000000"/>
          <w:sz w:val="20"/>
          <w:szCs w:val="20"/>
        </w:rPr>
      </w:pPr>
      <w:r>
        <w:rPr>
          <w:color w:val="000000"/>
          <w:sz w:val="20"/>
          <w:szCs w:val="20"/>
        </w:rPr>
        <w:t xml:space="preserve">• 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 </w:t>
      </w:r>
    </w:p>
    <w:p w:rsidR="00C27647" w:rsidRDefault="00C27647" w:rsidP="00C27647">
      <w:pPr>
        <w:ind w:firstLine="709"/>
        <w:jc w:val="both"/>
        <w:rPr>
          <w:b/>
          <w:color w:val="000000"/>
          <w:sz w:val="20"/>
          <w:szCs w:val="20"/>
        </w:rPr>
      </w:pPr>
      <w:r>
        <w:rPr>
          <w:color w:val="000000"/>
          <w:sz w:val="20"/>
          <w:szCs w:val="20"/>
        </w:rPr>
        <w:t xml:space="preserve">• производитель отходов - физическое или юридическое лицо, образующее отходы в результате жизненной и производственной деятельности человека. </w:t>
      </w:r>
    </w:p>
    <w:p w:rsidR="00C27647" w:rsidRDefault="00C27647" w:rsidP="00C27647">
      <w:pPr>
        <w:ind w:left="-15"/>
        <w:jc w:val="both"/>
        <w:rPr>
          <w:b/>
          <w:color w:val="000000"/>
          <w:sz w:val="20"/>
          <w:szCs w:val="20"/>
        </w:rPr>
      </w:pPr>
    </w:p>
    <w:p w:rsidR="00C27647" w:rsidRDefault="00C27647" w:rsidP="00C27647">
      <w:pPr>
        <w:ind w:firstLine="720"/>
        <w:jc w:val="center"/>
        <w:rPr>
          <w:color w:val="000000"/>
          <w:sz w:val="20"/>
          <w:szCs w:val="20"/>
        </w:rPr>
      </w:pPr>
      <w:r>
        <w:rPr>
          <w:b/>
          <w:color w:val="000000"/>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27647" w:rsidRDefault="00C27647" w:rsidP="00C27647">
      <w:pPr>
        <w:ind w:left="-15" w:firstLine="724"/>
        <w:jc w:val="both"/>
        <w:rPr>
          <w:color w:val="000000"/>
          <w:sz w:val="20"/>
          <w:szCs w:val="20"/>
        </w:rPr>
      </w:pPr>
      <w:r>
        <w:rPr>
          <w:color w:val="000000"/>
          <w:sz w:val="20"/>
          <w:szCs w:val="20"/>
        </w:rPr>
        <w:t xml:space="preserve">2.1. Правила благоустройства территории обязательны для всех физических и юридических лиц, независимо от их организационно-правовых форм. </w:t>
      </w:r>
    </w:p>
    <w:p w:rsidR="00C27647" w:rsidRDefault="00C27647" w:rsidP="00C27647">
      <w:pPr>
        <w:ind w:left="-15" w:firstLine="724"/>
        <w:jc w:val="both"/>
        <w:rPr>
          <w:color w:val="000000"/>
          <w:sz w:val="20"/>
          <w:szCs w:val="20"/>
        </w:rPr>
      </w:pPr>
      <w:r>
        <w:rPr>
          <w:color w:val="000000"/>
          <w:sz w:val="20"/>
          <w:szCs w:val="20"/>
        </w:rPr>
        <w:t xml:space="preserve">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C27647" w:rsidRDefault="00C27647" w:rsidP="00C27647">
      <w:pPr>
        <w:ind w:left="-15" w:firstLine="724"/>
        <w:jc w:val="both"/>
        <w:rPr>
          <w:color w:val="000000"/>
          <w:sz w:val="20"/>
          <w:szCs w:val="20"/>
        </w:rPr>
      </w:pPr>
      <w:r>
        <w:rPr>
          <w:color w:val="000000"/>
          <w:sz w:val="20"/>
          <w:szCs w:val="20"/>
        </w:rPr>
        <w:t xml:space="preserve">• территорий предприятий, учреждений и организаций всех форм собственности; </w:t>
      </w:r>
    </w:p>
    <w:p w:rsidR="00C27647" w:rsidRDefault="00C27647" w:rsidP="00C27647">
      <w:pPr>
        <w:ind w:left="-15" w:firstLine="724"/>
        <w:jc w:val="both"/>
        <w:rPr>
          <w:color w:val="000000"/>
          <w:sz w:val="20"/>
          <w:szCs w:val="20"/>
        </w:rPr>
      </w:pPr>
      <w:r>
        <w:rPr>
          <w:color w:val="000000"/>
          <w:sz w:val="20"/>
          <w:szCs w:val="20"/>
        </w:rPr>
        <w:t xml:space="preserve">•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 </w:t>
      </w:r>
    </w:p>
    <w:p w:rsidR="00C27647" w:rsidRDefault="00C27647" w:rsidP="00C27647">
      <w:pPr>
        <w:ind w:left="-15" w:firstLine="724"/>
        <w:jc w:val="both"/>
        <w:rPr>
          <w:color w:val="000000"/>
          <w:sz w:val="20"/>
          <w:szCs w:val="20"/>
        </w:rPr>
      </w:pPr>
      <w:r>
        <w:rPr>
          <w:color w:val="000000"/>
          <w:sz w:val="20"/>
          <w:szCs w:val="20"/>
        </w:rPr>
        <w:t xml:space="preserve">• жилых, административных, социальных, сельскохозяйственных и торговых зданий, парков; </w:t>
      </w:r>
    </w:p>
    <w:p w:rsidR="00C27647" w:rsidRDefault="00C27647" w:rsidP="00C27647">
      <w:pPr>
        <w:ind w:left="-15" w:firstLine="724"/>
        <w:jc w:val="both"/>
        <w:rPr>
          <w:color w:val="000000"/>
          <w:sz w:val="20"/>
          <w:szCs w:val="20"/>
        </w:rPr>
      </w:pPr>
      <w:proofErr w:type="gramStart"/>
      <w:r>
        <w:rPr>
          <w:color w:val="000000"/>
          <w:sz w:val="20"/>
          <w:szCs w:val="20"/>
        </w:rPr>
        <w:t xml:space="preserve">•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C27647" w:rsidRDefault="00C27647" w:rsidP="00C27647">
      <w:pPr>
        <w:ind w:left="-15" w:firstLine="724"/>
        <w:jc w:val="both"/>
        <w:rPr>
          <w:color w:val="000000"/>
          <w:sz w:val="20"/>
          <w:szCs w:val="20"/>
        </w:rPr>
      </w:pPr>
      <w:r>
        <w:rPr>
          <w:color w:val="000000"/>
          <w:sz w:val="20"/>
          <w:szCs w:val="20"/>
        </w:rPr>
        <w:t xml:space="preserve">• 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 </w:t>
      </w:r>
    </w:p>
    <w:p w:rsidR="00C27647" w:rsidRDefault="00C27647" w:rsidP="00C27647">
      <w:pPr>
        <w:ind w:left="-15" w:firstLine="724"/>
        <w:jc w:val="both"/>
        <w:rPr>
          <w:color w:val="000000"/>
          <w:sz w:val="20"/>
          <w:szCs w:val="20"/>
        </w:rPr>
      </w:pPr>
      <w:r>
        <w:rPr>
          <w:color w:val="000000"/>
          <w:sz w:val="20"/>
          <w:szCs w:val="20"/>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C27647" w:rsidRDefault="00C27647" w:rsidP="00C27647">
      <w:pPr>
        <w:ind w:left="-15" w:firstLine="724"/>
        <w:jc w:val="both"/>
        <w:rPr>
          <w:color w:val="000000"/>
          <w:sz w:val="20"/>
          <w:szCs w:val="20"/>
        </w:rPr>
      </w:pPr>
      <w:r>
        <w:rPr>
          <w:color w:val="000000"/>
          <w:sz w:val="20"/>
          <w:szCs w:val="20"/>
        </w:rPr>
        <w:t xml:space="preserve">• путепроводов, водоотводных сооружений, прочих инженерно-технических и санитарных сооружений и коммуникаций. </w:t>
      </w:r>
    </w:p>
    <w:p w:rsidR="00C27647" w:rsidRDefault="00C27647" w:rsidP="00C27647">
      <w:pPr>
        <w:ind w:left="-15" w:firstLine="724"/>
        <w:jc w:val="both"/>
        <w:rPr>
          <w:color w:val="000000"/>
          <w:sz w:val="20"/>
          <w:szCs w:val="20"/>
        </w:rPr>
      </w:pPr>
      <w:r>
        <w:rPr>
          <w:color w:val="000000"/>
          <w:sz w:val="20"/>
          <w:szCs w:val="20"/>
        </w:rPr>
        <w:t xml:space="preserve">2.3. Юридические, должностные и физические лица обязаны соблюдать чистоту и поддерживать порядок на всей территории Михайловского сельского поселения, в том числе и на территориях частных домовладений. </w:t>
      </w:r>
    </w:p>
    <w:p w:rsidR="00C27647" w:rsidRDefault="00C27647" w:rsidP="00C27647">
      <w:pPr>
        <w:ind w:left="-15" w:firstLine="724"/>
        <w:jc w:val="both"/>
        <w:rPr>
          <w:color w:val="000000"/>
          <w:sz w:val="20"/>
          <w:szCs w:val="20"/>
        </w:rPr>
      </w:pPr>
      <w:r>
        <w:rPr>
          <w:color w:val="000000"/>
          <w:sz w:val="20"/>
          <w:szCs w:val="20"/>
        </w:rPr>
        <w:t xml:space="preserve">2.4. Юридические и должностные лица в целях выполнения Правил по содержанию и благоустройству территорий Михайловского сельского поселения обязаны: </w:t>
      </w:r>
    </w:p>
    <w:p w:rsidR="00C27647" w:rsidRDefault="00C27647" w:rsidP="00C27647">
      <w:pPr>
        <w:ind w:left="-15" w:firstLine="724"/>
        <w:jc w:val="both"/>
        <w:rPr>
          <w:color w:val="000000"/>
          <w:sz w:val="20"/>
          <w:szCs w:val="20"/>
        </w:rPr>
      </w:pPr>
      <w:r>
        <w:rPr>
          <w:color w:val="000000"/>
          <w:sz w:val="20"/>
          <w:szCs w:val="20"/>
        </w:rPr>
        <w:t xml:space="preserve">•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 </w:t>
      </w:r>
    </w:p>
    <w:p w:rsidR="00C27647" w:rsidRDefault="00C27647" w:rsidP="00C27647">
      <w:pPr>
        <w:ind w:left="-15" w:firstLine="724"/>
        <w:jc w:val="both"/>
        <w:rPr>
          <w:color w:val="000000"/>
          <w:sz w:val="20"/>
          <w:szCs w:val="20"/>
        </w:rPr>
      </w:pPr>
      <w:r>
        <w:rPr>
          <w:color w:val="000000"/>
          <w:sz w:val="20"/>
          <w:szCs w:val="20"/>
        </w:rPr>
        <w:t xml:space="preserve">•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 </w:t>
      </w:r>
    </w:p>
    <w:p w:rsidR="00C27647" w:rsidRDefault="00C27647" w:rsidP="00C27647">
      <w:pPr>
        <w:ind w:left="-15" w:firstLine="724"/>
        <w:jc w:val="both"/>
        <w:rPr>
          <w:color w:val="000000"/>
          <w:sz w:val="20"/>
          <w:szCs w:val="20"/>
        </w:rPr>
      </w:pPr>
      <w:r>
        <w:rPr>
          <w:color w:val="000000"/>
          <w:sz w:val="20"/>
          <w:szCs w:val="20"/>
        </w:rPr>
        <w:t xml:space="preserve">• обеспечить (при необходимости заключить договоры со специализированными предприятиями) сбор, вывоз и утилизацию отходов и мусора. </w:t>
      </w:r>
    </w:p>
    <w:p w:rsidR="00C27647" w:rsidRDefault="00C27647" w:rsidP="00C27647">
      <w:pPr>
        <w:ind w:left="-15"/>
        <w:jc w:val="both"/>
        <w:rPr>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Порядок уборки и содержания территории</w:t>
      </w:r>
    </w:p>
    <w:p w:rsidR="00C27647" w:rsidRDefault="00C27647" w:rsidP="00C27647">
      <w:pPr>
        <w:ind w:left="720"/>
        <w:rPr>
          <w:b/>
          <w:color w:val="000000"/>
          <w:sz w:val="20"/>
          <w:szCs w:val="20"/>
        </w:rPr>
      </w:pPr>
    </w:p>
    <w:p w:rsidR="00C27647" w:rsidRDefault="00C27647" w:rsidP="00C27647">
      <w:pPr>
        <w:numPr>
          <w:ilvl w:val="1"/>
          <w:numId w:val="4"/>
        </w:numPr>
        <w:suppressAutoHyphens/>
        <w:ind w:left="0" w:firstLine="709"/>
        <w:jc w:val="both"/>
        <w:rPr>
          <w:color w:val="000000"/>
          <w:sz w:val="20"/>
          <w:szCs w:val="20"/>
        </w:rPr>
      </w:pPr>
      <w:r>
        <w:rPr>
          <w:color w:val="000000"/>
          <w:sz w:val="20"/>
          <w:szCs w:val="20"/>
        </w:rPr>
        <w:t xml:space="preserve">Ответственными за содержание объектов в чистоте, </w:t>
      </w:r>
      <w:proofErr w:type="gramStart"/>
      <w:r>
        <w:rPr>
          <w:color w:val="000000"/>
          <w:sz w:val="20"/>
          <w:szCs w:val="20"/>
        </w:rPr>
        <w:t>согласно</w:t>
      </w:r>
      <w:proofErr w:type="gramEnd"/>
      <w:r>
        <w:rPr>
          <w:color w:val="000000"/>
          <w:sz w:val="20"/>
          <w:szCs w:val="20"/>
        </w:rPr>
        <w:t xml:space="preserve"> настоящих Правил, и соблюдение установленного санитарного порядка являются: </w:t>
      </w:r>
    </w:p>
    <w:p w:rsidR="00C27647" w:rsidRDefault="00C27647" w:rsidP="00C27647">
      <w:pPr>
        <w:ind w:firstLine="709"/>
        <w:jc w:val="both"/>
        <w:rPr>
          <w:color w:val="000000"/>
          <w:sz w:val="20"/>
          <w:szCs w:val="20"/>
        </w:rPr>
      </w:pPr>
      <w:r>
        <w:rPr>
          <w:color w:val="000000"/>
          <w:sz w:val="20"/>
          <w:szCs w:val="20"/>
        </w:rPr>
        <w:t xml:space="preserve">• на предприятиях, организациях и учреждениях их руководители, если иное не установлено внутренним распорядительным документом; </w:t>
      </w:r>
    </w:p>
    <w:p w:rsidR="00C27647" w:rsidRDefault="00C27647" w:rsidP="00C27647">
      <w:pPr>
        <w:ind w:firstLine="709"/>
        <w:jc w:val="both"/>
        <w:rPr>
          <w:color w:val="000000"/>
          <w:sz w:val="20"/>
          <w:szCs w:val="20"/>
        </w:rPr>
      </w:pPr>
      <w:r>
        <w:rPr>
          <w:color w:val="000000"/>
          <w:sz w:val="20"/>
          <w:szCs w:val="20"/>
        </w:rPr>
        <w:t xml:space="preserve">• на объектах торговли, оказания услуг - руководители объектов торговли (оказания услуг), индивидуальные предприниматели; </w:t>
      </w:r>
    </w:p>
    <w:p w:rsidR="00C27647" w:rsidRDefault="00C27647" w:rsidP="00C27647">
      <w:pPr>
        <w:ind w:firstLine="709"/>
        <w:jc w:val="both"/>
        <w:rPr>
          <w:color w:val="000000"/>
          <w:sz w:val="20"/>
          <w:szCs w:val="20"/>
        </w:rPr>
      </w:pPr>
      <w:r>
        <w:rPr>
          <w:color w:val="000000"/>
          <w:sz w:val="20"/>
          <w:szCs w:val="20"/>
        </w:rPr>
        <w:lastRenderedPageBreak/>
        <w:t xml:space="preserve">• на незастроенных территориях – владельцы земельных участков; </w:t>
      </w:r>
    </w:p>
    <w:p w:rsidR="00C27647" w:rsidRDefault="00C27647" w:rsidP="00C27647">
      <w:pPr>
        <w:ind w:firstLine="709"/>
        <w:jc w:val="both"/>
        <w:rPr>
          <w:color w:val="000000"/>
          <w:sz w:val="20"/>
          <w:szCs w:val="20"/>
        </w:rPr>
      </w:pPr>
      <w:r>
        <w:rPr>
          <w:color w:val="000000"/>
          <w:sz w:val="20"/>
          <w:szCs w:val="20"/>
        </w:rPr>
        <w:t xml:space="preserve">• на строительных площадках – владельцы земельных участков или руководители организации-подрядчика; </w:t>
      </w:r>
    </w:p>
    <w:p w:rsidR="00C27647" w:rsidRDefault="00C27647" w:rsidP="00C27647">
      <w:pPr>
        <w:ind w:firstLine="709"/>
        <w:jc w:val="both"/>
        <w:rPr>
          <w:color w:val="000000"/>
          <w:sz w:val="20"/>
          <w:szCs w:val="20"/>
        </w:rPr>
      </w:pPr>
      <w:r>
        <w:rPr>
          <w:color w:val="000000"/>
          <w:sz w:val="20"/>
          <w:szCs w:val="20"/>
        </w:rPr>
        <w:t xml:space="preserve">• в частных домовладениях и прочих объектах владельцы домов, объектов, либо лица ими уполномоченные. </w:t>
      </w:r>
    </w:p>
    <w:p w:rsidR="00C27647" w:rsidRDefault="00C27647" w:rsidP="00C27647">
      <w:pPr>
        <w:ind w:firstLine="709"/>
        <w:jc w:val="both"/>
        <w:rPr>
          <w:color w:val="000000"/>
          <w:sz w:val="20"/>
          <w:szCs w:val="20"/>
        </w:rPr>
      </w:pPr>
      <w:r>
        <w:rPr>
          <w:color w:val="000000"/>
          <w:sz w:val="20"/>
          <w:szCs w:val="20"/>
        </w:rPr>
        <w:t xml:space="preserve">3.2. </w:t>
      </w:r>
      <w:proofErr w:type="gramStart"/>
      <w:r>
        <w:rPr>
          <w:color w:val="000000"/>
          <w:sz w:val="20"/>
          <w:szCs w:val="20"/>
        </w:rPr>
        <w:t xml:space="preserve">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территорий Михайловского сельского поселения Цивильского района Чувашской Республики в специально отведенные места, в зимнее время расчистку от снега дорог и пешеходных дорожек. </w:t>
      </w:r>
      <w:proofErr w:type="gramEnd"/>
    </w:p>
    <w:p w:rsidR="00C27647" w:rsidRDefault="00C27647" w:rsidP="00C27647">
      <w:pPr>
        <w:tabs>
          <w:tab w:val="left" w:pos="709"/>
        </w:tabs>
        <w:ind w:left="-15" w:firstLine="724"/>
        <w:jc w:val="both"/>
        <w:rPr>
          <w:color w:val="000000"/>
          <w:sz w:val="20"/>
          <w:szCs w:val="20"/>
        </w:rPr>
      </w:pPr>
      <w:r>
        <w:rPr>
          <w:color w:val="000000"/>
          <w:sz w:val="20"/>
          <w:szCs w:val="20"/>
        </w:rPr>
        <w:t xml:space="preserve">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color w:val="000000"/>
          <w:sz w:val="20"/>
          <w:szCs w:val="20"/>
        </w:rPr>
        <w:t>дождеприемных</w:t>
      </w:r>
      <w:proofErr w:type="spellEnd"/>
      <w:r>
        <w:rPr>
          <w:color w:val="000000"/>
          <w:sz w:val="20"/>
          <w:szCs w:val="20"/>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C27647" w:rsidRDefault="00C27647" w:rsidP="00C27647">
      <w:pPr>
        <w:tabs>
          <w:tab w:val="left" w:pos="709"/>
        </w:tabs>
        <w:ind w:left="-15" w:firstLine="724"/>
        <w:jc w:val="both"/>
        <w:rPr>
          <w:color w:val="000000"/>
          <w:sz w:val="20"/>
          <w:szCs w:val="20"/>
        </w:rPr>
      </w:pPr>
      <w:r>
        <w:rPr>
          <w:color w:val="000000"/>
          <w:sz w:val="20"/>
          <w:szCs w:val="20"/>
        </w:rPr>
        <w:t xml:space="preserve">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 </w:t>
      </w:r>
    </w:p>
    <w:p w:rsidR="00C27647" w:rsidRDefault="00C27647" w:rsidP="00C27647">
      <w:pPr>
        <w:tabs>
          <w:tab w:val="left" w:pos="709"/>
        </w:tabs>
        <w:ind w:left="-15" w:firstLine="724"/>
        <w:jc w:val="both"/>
        <w:rPr>
          <w:color w:val="000000"/>
          <w:sz w:val="20"/>
          <w:szCs w:val="20"/>
        </w:rPr>
      </w:pPr>
      <w:r>
        <w:rPr>
          <w:color w:val="000000"/>
          <w:sz w:val="20"/>
          <w:szCs w:val="20"/>
        </w:rPr>
        <w:t xml:space="preserve">3.5.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C27647" w:rsidRDefault="00C27647" w:rsidP="00C27647">
      <w:pPr>
        <w:tabs>
          <w:tab w:val="left" w:pos="709"/>
        </w:tabs>
        <w:ind w:left="-15" w:firstLine="724"/>
        <w:jc w:val="both"/>
        <w:rPr>
          <w:color w:val="000000"/>
          <w:sz w:val="20"/>
          <w:szCs w:val="20"/>
        </w:rPr>
      </w:pPr>
      <w:r>
        <w:rPr>
          <w:color w:val="000000"/>
          <w:sz w:val="20"/>
          <w:szCs w:val="20"/>
        </w:rPr>
        <w:t xml:space="preserve">Организацию уборки иных территорий осуществляют администрация Михайловского сельского поселения Цивильского района Чувашской Республики, по договорам </w:t>
      </w:r>
      <w:proofErr w:type="gramStart"/>
      <w:r>
        <w:rPr>
          <w:color w:val="000000"/>
          <w:sz w:val="20"/>
          <w:szCs w:val="20"/>
        </w:rPr>
        <w:t>с</w:t>
      </w:r>
      <w:proofErr w:type="gramEnd"/>
      <w:r>
        <w:rPr>
          <w:color w:val="000000"/>
          <w:sz w:val="20"/>
          <w:szCs w:val="20"/>
        </w:rPr>
        <w:t xml:space="preserve"> специализированными организациями. </w:t>
      </w:r>
    </w:p>
    <w:p w:rsidR="00C27647" w:rsidRDefault="00C27647" w:rsidP="00C27647">
      <w:pPr>
        <w:tabs>
          <w:tab w:val="left" w:pos="709"/>
        </w:tabs>
        <w:ind w:left="-15" w:firstLine="724"/>
        <w:jc w:val="both"/>
        <w:rPr>
          <w:color w:val="000000"/>
          <w:sz w:val="20"/>
          <w:szCs w:val="20"/>
        </w:rPr>
      </w:pPr>
      <w:r>
        <w:rPr>
          <w:color w:val="000000"/>
          <w:sz w:val="20"/>
          <w:szCs w:val="20"/>
        </w:rPr>
        <w:t xml:space="preserve">3.6. Содержание строительных площадок. </w:t>
      </w:r>
    </w:p>
    <w:p w:rsidR="00C27647" w:rsidRDefault="00C27647" w:rsidP="00C27647">
      <w:pPr>
        <w:tabs>
          <w:tab w:val="left" w:pos="709"/>
        </w:tabs>
        <w:ind w:left="-15" w:firstLine="724"/>
        <w:jc w:val="both"/>
        <w:rPr>
          <w:color w:val="000000"/>
          <w:sz w:val="20"/>
          <w:szCs w:val="20"/>
        </w:rPr>
      </w:pPr>
      <w:r>
        <w:rPr>
          <w:color w:val="000000"/>
          <w:sz w:val="20"/>
          <w:szCs w:val="20"/>
        </w:rPr>
        <w:t xml:space="preserve">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w:t>
      </w:r>
    </w:p>
    <w:p w:rsidR="00C27647" w:rsidRDefault="00C27647" w:rsidP="00C27647">
      <w:pPr>
        <w:tabs>
          <w:tab w:val="left" w:pos="709"/>
        </w:tabs>
        <w:ind w:left="-15" w:firstLine="724"/>
        <w:jc w:val="both"/>
        <w:rPr>
          <w:color w:val="000000"/>
          <w:sz w:val="20"/>
          <w:szCs w:val="20"/>
        </w:rPr>
      </w:pPr>
      <w:r>
        <w:rPr>
          <w:color w:val="000000"/>
          <w:sz w:val="20"/>
          <w:szCs w:val="20"/>
        </w:rPr>
        <w:t xml:space="preserve">3.6.2.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 </w:t>
      </w:r>
    </w:p>
    <w:p w:rsidR="00C27647" w:rsidRDefault="00C27647" w:rsidP="00C27647">
      <w:pPr>
        <w:tabs>
          <w:tab w:val="left" w:pos="709"/>
        </w:tabs>
        <w:ind w:left="-15" w:firstLine="724"/>
        <w:jc w:val="both"/>
        <w:rPr>
          <w:color w:val="000000"/>
          <w:sz w:val="20"/>
          <w:szCs w:val="20"/>
        </w:rPr>
      </w:pPr>
      <w:r>
        <w:rPr>
          <w:color w:val="000000"/>
          <w:sz w:val="20"/>
          <w:szCs w:val="20"/>
        </w:rPr>
        <w:t xml:space="preserve">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w:t>
      </w:r>
    </w:p>
    <w:p w:rsidR="00C27647" w:rsidRDefault="00C27647" w:rsidP="00C27647">
      <w:pPr>
        <w:tabs>
          <w:tab w:val="left" w:pos="709"/>
        </w:tabs>
        <w:ind w:left="-15" w:firstLine="724"/>
        <w:jc w:val="both"/>
        <w:rPr>
          <w:color w:val="000000"/>
          <w:sz w:val="20"/>
          <w:szCs w:val="20"/>
        </w:rPr>
      </w:pPr>
      <w:r>
        <w:rPr>
          <w:color w:val="000000"/>
          <w:sz w:val="20"/>
          <w:szCs w:val="20"/>
        </w:rPr>
        <w:t xml:space="preserve">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C27647" w:rsidRDefault="00C27647" w:rsidP="00C27647">
      <w:pPr>
        <w:tabs>
          <w:tab w:val="left" w:pos="709"/>
        </w:tabs>
        <w:ind w:left="-15" w:firstLine="724"/>
        <w:jc w:val="both"/>
        <w:rPr>
          <w:color w:val="000000"/>
          <w:sz w:val="20"/>
          <w:szCs w:val="20"/>
        </w:rPr>
      </w:pPr>
      <w:r>
        <w:rPr>
          <w:color w:val="000000"/>
          <w:sz w:val="20"/>
          <w:szCs w:val="20"/>
        </w:rPr>
        <w:t xml:space="preserve">3.6.5. Ответственность за содержание законсервированного объекта строительства (долгостроя) возлагается на балансодержателя (заказчика-застройщика). </w:t>
      </w:r>
    </w:p>
    <w:p w:rsidR="00C27647" w:rsidRDefault="00C27647" w:rsidP="00C27647">
      <w:pPr>
        <w:tabs>
          <w:tab w:val="left" w:pos="709"/>
        </w:tabs>
        <w:ind w:left="-15" w:firstLine="724"/>
        <w:jc w:val="both"/>
        <w:rPr>
          <w:color w:val="000000"/>
          <w:sz w:val="20"/>
          <w:szCs w:val="20"/>
        </w:rPr>
      </w:pPr>
      <w:r>
        <w:rPr>
          <w:color w:val="000000"/>
          <w:sz w:val="20"/>
          <w:szCs w:val="20"/>
        </w:rPr>
        <w:t xml:space="preserve">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Михайловского сельского поселения Цивильского района Чувашской Республики в установленном порядке. Остатки строительных материалов, грунта и строительный мусор убираются в процессе производства работ ежедневно. </w:t>
      </w:r>
    </w:p>
    <w:p w:rsidR="00C27647" w:rsidRDefault="00C27647" w:rsidP="00C27647">
      <w:pPr>
        <w:tabs>
          <w:tab w:val="left" w:pos="709"/>
        </w:tabs>
        <w:ind w:left="-15" w:firstLine="724"/>
        <w:jc w:val="both"/>
        <w:rPr>
          <w:color w:val="000000"/>
          <w:sz w:val="20"/>
          <w:szCs w:val="20"/>
        </w:rPr>
      </w:pPr>
      <w:r>
        <w:rPr>
          <w:color w:val="000000"/>
          <w:sz w:val="20"/>
          <w:szCs w:val="20"/>
        </w:rPr>
        <w:t xml:space="preserve">3.7. Установка урн. </w:t>
      </w:r>
    </w:p>
    <w:p w:rsidR="00C27647" w:rsidRDefault="00C27647" w:rsidP="00C27647">
      <w:pPr>
        <w:tabs>
          <w:tab w:val="left" w:pos="709"/>
        </w:tabs>
        <w:ind w:left="-15" w:firstLine="724"/>
        <w:jc w:val="both"/>
        <w:rPr>
          <w:color w:val="000000"/>
          <w:sz w:val="20"/>
          <w:szCs w:val="20"/>
        </w:rPr>
      </w:pPr>
      <w:r>
        <w:rPr>
          <w:color w:val="000000"/>
          <w:sz w:val="20"/>
          <w:szCs w:val="20"/>
        </w:rPr>
        <w:t xml:space="preserve">3.7.1. Для предотвращения засорения улиц, площадей и других общественных мест мусором устанавливаются урны типов, согласованных с администрацией Михайловского сельского поселения Цивильского района Чувашской Республики. Ответственными за установку урн являются: </w:t>
      </w:r>
    </w:p>
    <w:p w:rsidR="00C27647" w:rsidRDefault="00C27647" w:rsidP="00C27647">
      <w:pPr>
        <w:tabs>
          <w:tab w:val="left" w:pos="709"/>
        </w:tabs>
        <w:ind w:left="-15" w:firstLine="724"/>
        <w:jc w:val="both"/>
        <w:rPr>
          <w:color w:val="000000"/>
          <w:sz w:val="20"/>
          <w:szCs w:val="20"/>
        </w:rPr>
      </w:pPr>
      <w:proofErr w:type="gramStart"/>
      <w:r>
        <w:rPr>
          <w:color w:val="000000"/>
          <w:sz w:val="20"/>
          <w:szCs w:val="20"/>
        </w:rPr>
        <w:t xml:space="preserve">• предприятия, организации, учебные учреждения – около своих зданий, как правило, у входа и выхода; </w:t>
      </w:r>
      <w:proofErr w:type="gramEnd"/>
    </w:p>
    <w:p w:rsidR="00C27647" w:rsidRDefault="00C27647" w:rsidP="00C27647">
      <w:pPr>
        <w:tabs>
          <w:tab w:val="left" w:pos="709"/>
        </w:tabs>
        <w:ind w:left="-15" w:firstLine="724"/>
        <w:jc w:val="both"/>
        <w:rPr>
          <w:color w:val="000000"/>
          <w:sz w:val="20"/>
          <w:szCs w:val="20"/>
        </w:rPr>
      </w:pPr>
      <w:r>
        <w:rPr>
          <w:color w:val="000000"/>
          <w:sz w:val="20"/>
          <w:szCs w:val="20"/>
        </w:rPr>
        <w:t xml:space="preserve">• торгующие организации – у входа и выхода из торговых помещений, у палаток, ларьков, павильонов и т.д.; </w:t>
      </w:r>
    </w:p>
    <w:p w:rsidR="00C27647" w:rsidRDefault="00C27647" w:rsidP="00C27647">
      <w:pPr>
        <w:tabs>
          <w:tab w:val="left" w:pos="709"/>
        </w:tabs>
        <w:ind w:left="-15" w:firstLine="724"/>
        <w:jc w:val="both"/>
        <w:rPr>
          <w:color w:val="000000"/>
          <w:sz w:val="20"/>
          <w:szCs w:val="20"/>
        </w:rPr>
      </w:pPr>
      <w:r>
        <w:rPr>
          <w:color w:val="000000"/>
          <w:sz w:val="20"/>
          <w:szCs w:val="20"/>
        </w:rPr>
        <w:t xml:space="preserve">• в иных случаях ответственные определяются правовым актом администрации Михайловского сельского поселения Цивильского района Чувашской Республики.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3.8. Сбор и вывоз отходов производства и потребления: </w:t>
      </w:r>
    </w:p>
    <w:p w:rsidR="00C27647" w:rsidRDefault="00C27647" w:rsidP="00C27647">
      <w:pPr>
        <w:tabs>
          <w:tab w:val="left" w:pos="709"/>
        </w:tabs>
        <w:ind w:left="-15" w:firstLine="724"/>
        <w:jc w:val="both"/>
        <w:rPr>
          <w:color w:val="000000"/>
          <w:sz w:val="20"/>
          <w:szCs w:val="20"/>
        </w:rPr>
      </w:pPr>
      <w:r>
        <w:rPr>
          <w:color w:val="000000"/>
          <w:sz w:val="20"/>
          <w:szCs w:val="20"/>
        </w:rPr>
        <w:t xml:space="preserve">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 </w:t>
      </w:r>
    </w:p>
    <w:p w:rsidR="00C27647" w:rsidRDefault="00C27647" w:rsidP="00C27647">
      <w:pPr>
        <w:tabs>
          <w:tab w:val="left" w:pos="709"/>
        </w:tabs>
        <w:ind w:left="-15" w:firstLine="724"/>
        <w:jc w:val="both"/>
        <w:rPr>
          <w:color w:val="000000"/>
          <w:sz w:val="20"/>
          <w:szCs w:val="20"/>
        </w:rPr>
      </w:pPr>
      <w:r>
        <w:rPr>
          <w:color w:val="000000"/>
          <w:sz w:val="20"/>
          <w:szCs w:val="20"/>
        </w:rPr>
        <w:lastRenderedPageBreak/>
        <w:t xml:space="preserve">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 </w:t>
      </w:r>
    </w:p>
    <w:p w:rsidR="00C27647" w:rsidRDefault="00C27647" w:rsidP="00C27647">
      <w:pPr>
        <w:tabs>
          <w:tab w:val="left" w:pos="709"/>
        </w:tabs>
        <w:ind w:left="-15" w:firstLine="724"/>
        <w:jc w:val="both"/>
        <w:rPr>
          <w:color w:val="000000"/>
          <w:sz w:val="20"/>
          <w:szCs w:val="20"/>
        </w:rPr>
      </w:pPr>
      <w:r>
        <w:rPr>
          <w:color w:val="000000"/>
          <w:sz w:val="20"/>
          <w:szCs w:val="20"/>
        </w:rPr>
        <w:t xml:space="preserve">3.8.3.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 </w:t>
      </w:r>
    </w:p>
    <w:p w:rsidR="00C27647" w:rsidRDefault="00C27647" w:rsidP="00C27647">
      <w:pPr>
        <w:tabs>
          <w:tab w:val="left" w:pos="709"/>
        </w:tabs>
        <w:ind w:left="-15" w:firstLine="724"/>
        <w:jc w:val="both"/>
        <w:rPr>
          <w:color w:val="000000"/>
          <w:sz w:val="20"/>
          <w:szCs w:val="20"/>
        </w:rPr>
      </w:pPr>
      <w:r>
        <w:rPr>
          <w:color w:val="000000"/>
          <w:sz w:val="20"/>
          <w:szCs w:val="20"/>
        </w:rPr>
        <w:t xml:space="preserve">3.8.4.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Михайловского сельского поселения Цивильского района Чувашской Республики. При этом заключение договора на вывоз ТБО для всех юридических и физических лиц производится в соответствии с действующим законодательством. </w:t>
      </w:r>
    </w:p>
    <w:p w:rsidR="00C27647" w:rsidRDefault="00C27647" w:rsidP="00C27647">
      <w:pPr>
        <w:tabs>
          <w:tab w:val="left" w:pos="709"/>
        </w:tabs>
        <w:ind w:left="-15" w:firstLine="724"/>
        <w:jc w:val="both"/>
        <w:rPr>
          <w:color w:val="000000"/>
          <w:sz w:val="20"/>
          <w:szCs w:val="20"/>
        </w:rPr>
      </w:pPr>
      <w:r>
        <w:rPr>
          <w:color w:val="000000"/>
          <w:sz w:val="20"/>
          <w:szCs w:val="20"/>
        </w:rPr>
        <w:t xml:space="preserve">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 </w:t>
      </w:r>
    </w:p>
    <w:p w:rsidR="00C27647" w:rsidRDefault="00C27647" w:rsidP="00C27647">
      <w:pPr>
        <w:tabs>
          <w:tab w:val="left" w:pos="709"/>
        </w:tabs>
        <w:ind w:left="-15" w:firstLine="724"/>
        <w:jc w:val="both"/>
        <w:rPr>
          <w:color w:val="000000"/>
          <w:sz w:val="20"/>
          <w:szCs w:val="20"/>
        </w:rPr>
      </w:pPr>
      <w:r>
        <w:rPr>
          <w:color w:val="000000"/>
          <w:sz w:val="20"/>
          <w:szCs w:val="20"/>
        </w:rPr>
        <w:t xml:space="preserve">3.8.6.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Михайловского сельского поселения Цивильского района Чувашской Республики. </w:t>
      </w:r>
    </w:p>
    <w:p w:rsidR="00C27647" w:rsidRDefault="00C27647" w:rsidP="00C27647">
      <w:pPr>
        <w:tabs>
          <w:tab w:val="left" w:pos="709"/>
        </w:tabs>
        <w:ind w:firstLine="724"/>
        <w:jc w:val="both"/>
        <w:rPr>
          <w:color w:val="000000"/>
          <w:sz w:val="20"/>
          <w:szCs w:val="20"/>
        </w:rPr>
      </w:pPr>
      <w:r>
        <w:rPr>
          <w:color w:val="000000"/>
          <w:sz w:val="20"/>
          <w:szCs w:val="20"/>
        </w:rPr>
        <w:t xml:space="preserve">3.8.7. Ответственность за организацию и функционирование системы сбора и вывоза ТБО от населения возлагается на администрацию Михайловского сельского поселения Цивильского района Чувашской Республики. </w:t>
      </w:r>
    </w:p>
    <w:p w:rsidR="00C27647" w:rsidRDefault="00C27647" w:rsidP="00C27647">
      <w:pPr>
        <w:tabs>
          <w:tab w:val="left" w:pos="709"/>
        </w:tabs>
        <w:ind w:firstLine="724"/>
        <w:jc w:val="both"/>
        <w:rPr>
          <w:color w:val="000000"/>
          <w:sz w:val="20"/>
          <w:szCs w:val="20"/>
        </w:rPr>
      </w:pPr>
      <w:r>
        <w:rPr>
          <w:color w:val="000000"/>
          <w:sz w:val="20"/>
          <w:szCs w:val="20"/>
        </w:rPr>
        <w:t xml:space="preserve">3.9. Содержание контейнерных площадок: </w:t>
      </w:r>
    </w:p>
    <w:p w:rsidR="00C27647" w:rsidRDefault="00C27647" w:rsidP="00C27647">
      <w:pPr>
        <w:tabs>
          <w:tab w:val="left" w:pos="709"/>
        </w:tabs>
        <w:ind w:left="-15" w:firstLine="724"/>
        <w:jc w:val="both"/>
        <w:rPr>
          <w:color w:val="000000"/>
          <w:sz w:val="20"/>
          <w:szCs w:val="20"/>
        </w:rPr>
      </w:pPr>
      <w:r>
        <w:rPr>
          <w:color w:val="000000"/>
          <w:sz w:val="20"/>
          <w:szCs w:val="20"/>
        </w:rPr>
        <w:t xml:space="preserve">3.9.1.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Михайловского сельского поселения Цивильского района Чувашской Республики.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3.9.2. </w:t>
      </w:r>
      <w:proofErr w:type="gramStart"/>
      <w:r>
        <w:rPr>
          <w:color w:val="000000"/>
          <w:sz w:val="20"/>
          <w:szCs w:val="20"/>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Pr>
            <w:color w:val="000000"/>
            <w:sz w:val="20"/>
            <w:szCs w:val="20"/>
          </w:rPr>
          <w:t>20 м</w:t>
        </w:r>
      </w:smartTag>
      <w:r>
        <w:rPr>
          <w:color w:val="000000"/>
          <w:sz w:val="20"/>
          <w:szCs w:val="20"/>
        </w:rPr>
        <w:t xml:space="preserve">, но не более </w:t>
      </w:r>
      <w:smartTag w:uri="urn:schemas-microsoft-com:office:smarttags" w:element="metricconverter">
        <w:smartTagPr>
          <w:attr w:name="ProductID" w:val="100 м"/>
        </w:smartTagPr>
        <w:r>
          <w:rPr>
            <w:color w:val="000000"/>
            <w:sz w:val="20"/>
            <w:szCs w:val="20"/>
          </w:rPr>
          <w:t>100 м</w:t>
        </w:r>
      </w:smartTag>
      <w:r>
        <w:rPr>
          <w:color w:val="000000"/>
          <w:sz w:val="20"/>
          <w:szCs w:val="20"/>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Pr>
            <w:color w:val="000000"/>
            <w:sz w:val="20"/>
            <w:szCs w:val="20"/>
          </w:rPr>
          <w:t>10 м</w:t>
        </w:r>
      </w:smartTag>
      <w:r>
        <w:rPr>
          <w:color w:val="000000"/>
          <w:sz w:val="20"/>
          <w:szCs w:val="20"/>
        </w:rPr>
        <w:t>. Размер площадок рассчитывается из необходимого количества контейнеров, но не более 5</w:t>
      </w:r>
      <w:proofErr w:type="gramEnd"/>
      <w:r>
        <w:rPr>
          <w:color w:val="000000"/>
          <w:sz w:val="20"/>
          <w:szCs w:val="20"/>
        </w:rPr>
        <w:t xml:space="preserve"> шт. Площадка устраивается из бетона (асфальта) и ограждается с трех сторон ограждениями типов, согласованных с администрацией Михайловского сельского поселения Цивильского района Чувашской Республики.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3.9.3.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Михайловского сельского поселения Цивильского района Чувашской Республики.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3.9.4. Количество площадок, контейнеров и бункеров-накопителей на них должно соответствовать утвержденным администрацией Михайловского сельского поселения Цивильского района Чувашской Республики нормам накопления ТБО. </w:t>
      </w:r>
    </w:p>
    <w:p w:rsidR="00C27647" w:rsidRDefault="00C27647" w:rsidP="00C27647">
      <w:pPr>
        <w:tabs>
          <w:tab w:val="left" w:pos="709"/>
        </w:tabs>
        <w:ind w:left="-15" w:firstLine="724"/>
        <w:jc w:val="both"/>
        <w:rPr>
          <w:color w:val="000000"/>
          <w:sz w:val="20"/>
          <w:szCs w:val="20"/>
        </w:rPr>
      </w:pPr>
      <w:r>
        <w:rPr>
          <w:color w:val="000000"/>
          <w:sz w:val="20"/>
          <w:szCs w:val="20"/>
        </w:rPr>
        <w:t xml:space="preserve">3.9.5. Запрещается устанавливать контейнеры и бункера-накопители на проезжей части, тротуарах, газонах и в проездах дворов. </w:t>
      </w:r>
    </w:p>
    <w:p w:rsidR="00C27647" w:rsidRDefault="00C27647" w:rsidP="00C27647">
      <w:pPr>
        <w:tabs>
          <w:tab w:val="left" w:pos="709"/>
        </w:tabs>
        <w:ind w:left="-15" w:firstLine="724"/>
        <w:jc w:val="both"/>
        <w:rPr>
          <w:color w:val="000000"/>
          <w:sz w:val="20"/>
          <w:szCs w:val="20"/>
        </w:rPr>
      </w:pPr>
      <w:r>
        <w:rPr>
          <w:color w:val="000000"/>
          <w:sz w:val="20"/>
          <w:szCs w:val="20"/>
        </w:rPr>
        <w:t xml:space="preserve">3.9.6. Ответственность за содержание контейнерных площадок и площадок для бункеров-накопителей и их зачистку (уборку) возлагается: </w:t>
      </w:r>
    </w:p>
    <w:p w:rsidR="00C27647" w:rsidRDefault="00C27647" w:rsidP="00C27647">
      <w:pPr>
        <w:tabs>
          <w:tab w:val="left" w:pos="709"/>
        </w:tabs>
        <w:ind w:left="-15" w:firstLine="724"/>
        <w:jc w:val="both"/>
        <w:rPr>
          <w:color w:val="000000"/>
          <w:sz w:val="20"/>
          <w:szCs w:val="20"/>
        </w:rPr>
      </w:pPr>
      <w:r>
        <w:rPr>
          <w:color w:val="000000"/>
          <w:sz w:val="20"/>
          <w:szCs w:val="20"/>
        </w:rPr>
        <w:t xml:space="preserve">по муниципальному жилому фонду – на обслуживающие организации; </w:t>
      </w:r>
    </w:p>
    <w:p w:rsidR="00C27647" w:rsidRDefault="00C27647" w:rsidP="00C27647">
      <w:pPr>
        <w:tabs>
          <w:tab w:val="left" w:pos="709"/>
        </w:tabs>
        <w:ind w:left="-15" w:firstLine="724"/>
        <w:jc w:val="both"/>
        <w:rPr>
          <w:color w:val="000000"/>
          <w:sz w:val="20"/>
          <w:szCs w:val="20"/>
        </w:rPr>
      </w:pPr>
      <w:r>
        <w:rPr>
          <w:color w:val="000000"/>
          <w:sz w:val="20"/>
          <w:szCs w:val="20"/>
        </w:rPr>
        <w:t xml:space="preserve">по остальным территориям – на предприятия, организации, и иные хозяйствующие субъекты. </w:t>
      </w:r>
    </w:p>
    <w:p w:rsidR="00C27647" w:rsidRDefault="00C27647" w:rsidP="00C27647">
      <w:pPr>
        <w:tabs>
          <w:tab w:val="left" w:pos="709"/>
        </w:tabs>
        <w:ind w:left="-15" w:firstLine="724"/>
        <w:jc w:val="both"/>
        <w:rPr>
          <w:color w:val="000000"/>
          <w:sz w:val="20"/>
          <w:szCs w:val="20"/>
        </w:rPr>
      </w:pPr>
      <w:r>
        <w:rPr>
          <w:color w:val="000000"/>
          <w:sz w:val="20"/>
          <w:szCs w:val="20"/>
        </w:rPr>
        <w:t xml:space="preserve">3.10. Сбор и вывоз жидких бытовых отходов (ЖБО). </w:t>
      </w:r>
    </w:p>
    <w:p w:rsidR="00C27647" w:rsidRDefault="00C27647" w:rsidP="00C27647">
      <w:pPr>
        <w:tabs>
          <w:tab w:val="left" w:pos="709"/>
        </w:tabs>
        <w:ind w:left="-15" w:firstLine="724"/>
        <w:jc w:val="both"/>
        <w:rPr>
          <w:color w:val="000000"/>
          <w:sz w:val="20"/>
          <w:szCs w:val="20"/>
        </w:rPr>
      </w:pPr>
      <w:r>
        <w:rPr>
          <w:color w:val="000000"/>
          <w:sz w:val="20"/>
          <w:szCs w:val="20"/>
        </w:rPr>
        <w:t xml:space="preserve">3.10.1. Сброс ЖБО от предприятий, организаций, учреждений и частных домовладений осуществляется в канализационные сети. </w:t>
      </w:r>
    </w:p>
    <w:p w:rsidR="00C27647" w:rsidRDefault="00C27647" w:rsidP="00C27647">
      <w:pPr>
        <w:tabs>
          <w:tab w:val="left" w:pos="709"/>
        </w:tabs>
        <w:ind w:left="-15" w:firstLine="724"/>
        <w:jc w:val="both"/>
        <w:rPr>
          <w:color w:val="000000"/>
          <w:sz w:val="20"/>
          <w:szCs w:val="20"/>
        </w:rPr>
      </w:pPr>
      <w:r>
        <w:rPr>
          <w:color w:val="000000"/>
          <w:sz w:val="20"/>
          <w:szCs w:val="20"/>
        </w:rPr>
        <w:t xml:space="preserve">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C27647" w:rsidRDefault="00C27647" w:rsidP="00C27647">
      <w:pPr>
        <w:tabs>
          <w:tab w:val="left" w:pos="709"/>
        </w:tabs>
        <w:ind w:left="-15" w:firstLine="724"/>
        <w:jc w:val="both"/>
        <w:rPr>
          <w:color w:val="000000"/>
          <w:sz w:val="20"/>
          <w:szCs w:val="20"/>
        </w:rPr>
      </w:pPr>
      <w:r>
        <w:rPr>
          <w:color w:val="000000"/>
          <w:sz w:val="20"/>
          <w:szCs w:val="20"/>
        </w:rPr>
        <w:t xml:space="preserve">3.10.3.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 </w:t>
      </w:r>
    </w:p>
    <w:p w:rsidR="00C27647" w:rsidRDefault="00C27647" w:rsidP="00C27647">
      <w:pPr>
        <w:tabs>
          <w:tab w:val="left" w:pos="709"/>
        </w:tabs>
        <w:ind w:left="-15" w:firstLine="724"/>
        <w:rPr>
          <w:color w:val="000000"/>
          <w:sz w:val="20"/>
          <w:szCs w:val="20"/>
        </w:rPr>
      </w:pPr>
      <w:r>
        <w:rPr>
          <w:color w:val="000000"/>
          <w:sz w:val="20"/>
          <w:szCs w:val="20"/>
        </w:rPr>
        <w:t xml:space="preserve">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C27647" w:rsidRDefault="00C27647" w:rsidP="00C27647">
      <w:pPr>
        <w:tabs>
          <w:tab w:val="left" w:pos="709"/>
        </w:tabs>
        <w:ind w:left="-15" w:firstLine="724"/>
        <w:rPr>
          <w:color w:val="000000"/>
          <w:sz w:val="20"/>
          <w:szCs w:val="20"/>
        </w:rPr>
      </w:pPr>
      <w:r>
        <w:rPr>
          <w:color w:val="000000"/>
          <w:sz w:val="20"/>
          <w:szCs w:val="20"/>
        </w:rPr>
        <w:t xml:space="preserve">3.11. Уборка и содержание автодорог и прилегающих к ним территорий: </w:t>
      </w:r>
    </w:p>
    <w:p w:rsidR="00C27647" w:rsidRDefault="00C27647" w:rsidP="00C27647">
      <w:pPr>
        <w:tabs>
          <w:tab w:val="left" w:pos="709"/>
        </w:tabs>
        <w:ind w:left="-15" w:firstLine="724"/>
        <w:rPr>
          <w:color w:val="000000"/>
          <w:sz w:val="20"/>
          <w:szCs w:val="20"/>
        </w:rPr>
      </w:pPr>
      <w:r>
        <w:rPr>
          <w:color w:val="000000"/>
          <w:sz w:val="20"/>
          <w:szCs w:val="20"/>
        </w:rPr>
        <w:t xml:space="preserve">3.11.1. Уборка автодорог возлагается: </w:t>
      </w:r>
    </w:p>
    <w:p w:rsidR="00C27647" w:rsidRDefault="00C27647" w:rsidP="00C27647">
      <w:pPr>
        <w:tabs>
          <w:tab w:val="left" w:pos="709"/>
        </w:tabs>
        <w:ind w:left="-15" w:firstLine="724"/>
        <w:jc w:val="both"/>
        <w:rPr>
          <w:color w:val="000000"/>
          <w:sz w:val="20"/>
          <w:szCs w:val="20"/>
        </w:rPr>
      </w:pPr>
      <w:r>
        <w:rPr>
          <w:color w:val="000000"/>
          <w:sz w:val="20"/>
          <w:szCs w:val="20"/>
        </w:rPr>
        <w:t xml:space="preserve">• между населенными пунктами – на обслуживающие дорожные организации; </w:t>
      </w:r>
    </w:p>
    <w:p w:rsidR="00C27647" w:rsidRDefault="00C27647" w:rsidP="00C27647">
      <w:pPr>
        <w:tabs>
          <w:tab w:val="left" w:pos="709"/>
        </w:tabs>
        <w:ind w:left="-15" w:firstLine="724"/>
        <w:jc w:val="both"/>
        <w:rPr>
          <w:color w:val="000000"/>
          <w:sz w:val="20"/>
          <w:szCs w:val="20"/>
        </w:rPr>
      </w:pPr>
      <w:r>
        <w:rPr>
          <w:color w:val="000000"/>
          <w:sz w:val="20"/>
          <w:szCs w:val="20"/>
        </w:rPr>
        <w:lastRenderedPageBreak/>
        <w:t xml:space="preserve">• в населенных пунктах (улиц, переулков) – на обслуживающие организации, заключившие договоры с администрацией Михайловского сельского поселения Цивильского района Чувашской Республики. </w:t>
      </w:r>
    </w:p>
    <w:p w:rsidR="00C27647" w:rsidRDefault="00C27647" w:rsidP="00C27647">
      <w:pPr>
        <w:tabs>
          <w:tab w:val="left" w:pos="709"/>
        </w:tabs>
        <w:ind w:left="-15" w:firstLine="724"/>
        <w:jc w:val="both"/>
        <w:rPr>
          <w:color w:val="000000"/>
          <w:sz w:val="20"/>
          <w:szCs w:val="20"/>
        </w:rPr>
      </w:pPr>
      <w:r>
        <w:rPr>
          <w:color w:val="000000"/>
          <w:sz w:val="20"/>
          <w:szCs w:val="20"/>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Pr>
            <w:color w:val="000000"/>
            <w:sz w:val="20"/>
            <w:szCs w:val="20"/>
          </w:rPr>
          <w:t>20 см</w:t>
        </w:r>
      </w:smartTag>
      <w:r>
        <w:rPr>
          <w:color w:val="000000"/>
          <w:sz w:val="20"/>
          <w:szCs w:val="20"/>
        </w:rPr>
        <w:t xml:space="preserve">. </w:t>
      </w:r>
    </w:p>
    <w:p w:rsidR="00C27647" w:rsidRDefault="00C27647" w:rsidP="00C27647">
      <w:pPr>
        <w:tabs>
          <w:tab w:val="left" w:pos="709"/>
        </w:tabs>
        <w:ind w:left="-15" w:firstLine="724"/>
        <w:jc w:val="both"/>
        <w:rPr>
          <w:color w:val="000000"/>
          <w:sz w:val="20"/>
          <w:szCs w:val="20"/>
        </w:rPr>
      </w:pPr>
      <w:r>
        <w:rPr>
          <w:color w:val="000000"/>
          <w:sz w:val="20"/>
          <w:szCs w:val="20"/>
        </w:rPr>
        <w:t xml:space="preserve">3.11.3. На дорогах федерального, и местного значения уборка мусора и покос травы производится обслуживающей организацией на всю ширину полосы отвода дороги. </w:t>
      </w:r>
    </w:p>
    <w:p w:rsidR="00C27647" w:rsidRDefault="00C27647" w:rsidP="00C27647">
      <w:pPr>
        <w:tabs>
          <w:tab w:val="left" w:pos="709"/>
        </w:tabs>
        <w:ind w:left="-15" w:firstLine="724"/>
        <w:jc w:val="both"/>
        <w:rPr>
          <w:color w:val="000000"/>
          <w:sz w:val="20"/>
          <w:szCs w:val="20"/>
        </w:rPr>
      </w:pPr>
      <w:r>
        <w:rPr>
          <w:color w:val="000000"/>
          <w:sz w:val="20"/>
          <w:szCs w:val="20"/>
        </w:rPr>
        <w:t xml:space="preserve">3.11.4.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Pr>
            <w:color w:val="000000"/>
            <w:sz w:val="20"/>
            <w:szCs w:val="20"/>
          </w:rPr>
          <w:t>15 см</w:t>
        </w:r>
      </w:smartTag>
      <w:r>
        <w:rPr>
          <w:color w:val="000000"/>
          <w:sz w:val="20"/>
          <w:szCs w:val="20"/>
        </w:rPr>
        <w:t xml:space="preserve">. </w:t>
      </w:r>
    </w:p>
    <w:p w:rsidR="00C27647" w:rsidRDefault="00C27647" w:rsidP="00C27647">
      <w:pPr>
        <w:tabs>
          <w:tab w:val="left" w:pos="709"/>
        </w:tabs>
        <w:ind w:left="-15" w:firstLine="724"/>
        <w:jc w:val="both"/>
        <w:rPr>
          <w:color w:val="000000"/>
          <w:sz w:val="20"/>
          <w:szCs w:val="20"/>
        </w:rPr>
      </w:pPr>
      <w:r>
        <w:rPr>
          <w:color w:val="000000"/>
          <w:sz w:val="20"/>
          <w:szCs w:val="20"/>
        </w:rPr>
        <w:t xml:space="preserve">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C27647" w:rsidRDefault="00C27647" w:rsidP="00C27647">
      <w:pPr>
        <w:tabs>
          <w:tab w:val="left" w:pos="709"/>
        </w:tabs>
        <w:ind w:left="-15" w:firstLine="724"/>
        <w:jc w:val="both"/>
        <w:rPr>
          <w:color w:val="000000"/>
          <w:sz w:val="20"/>
          <w:szCs w:val="20"/>
        </w:rPr>
      </w:pPr>
      <w:r>
        <w:rPr>
          <w:color w:val="000000"/>
          <w:sz w:val="20"/>
          <w:szCs w:val="20"/>
        </w:rPr>
        <w:t xml:space="preserve">3.11.6. Информационные указатели, километровые знаки, </w:t>
      </w:r>
      <w:proofErr w:type="spellStart"/>
      <w:r>
        <w:rPr>
          <w:color w:val="000000"/>
          <w:sz w:val="20"/>
          <w:szCs w:val="20"/>
        </w:rPr>
        <w:t>шумозащитные</w:t>
      </w:r>
      <w:proofErr w:type="spellEnd"/>
      <w:r>
        <w:rPr>
          <w:color w:val="000000"/>
          <w:sz w:val="20"/>
          <w:szCs w:val="20"/>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Pr>
          <w:color w:val="000000"/>
          <w:sz w:val="20"/>
          <w:szCs w:val="20"/>
        </w:rPr>
        <w:t>ГОСТами</w:t>
      </w:r>
      <w:proofErr w:type="spellEnd"/>
      <w:r>
        <w:rPr>
          <w:color w:val="000000"/>
          <w:sz w:val="20"/>
          <w:szCs w:val="20"/>
        </w:rPr>
        <w:t xml:space="preserve">, очищены от грязи и промыты. Все надписи на указателях должны быть четко различимы. </w:t>
      </w:r>
    </w:p>
    <w:p w:rsidR="00C27647" w:rsidRDefault="00C27647" w:rsidP="00C27647">
      <w:pPr>
        <w:tabs>
          <w:tab w:val="left" w:pos="709"/>
        </w:tabs>
        <w:ind w:left="-15" w:firstLine="724"/>
        <w:jc w:val="both"/>
        <w:rPr>
          <w:color w:val="000000"/>
          <w:sz w:val="20"/>
          <w:szCs w:val="20"/>
        </w:rPr>
      </w:pPr>
      <w:r>
        <w:rPr>
          <w:color w:val="000000"/>
          <w:sz w:val="20"/>
          <w:szCs w:val="20"/>
        </w:rPr>
        <w:t xml:space="preserve">3.11.7.С целью сохранения дорожных покрытий на территории Михайловского сельского поселения Цивильского района Чувашской Республики </w:t>
      </w:r>
      <w:r>
        <w:rPr>
          <w:b/>
          <w:color w:val="000000"/>
          <w:sz w:val="20"/>
          <w:szCs w:val="20"/>
        </w:rPr>
        <w:t>ЗАПРЕЩАЕТСЯ:</w:t>
      </w:r>
      <w:r>
        <w:rPr>
          <w:color w:val="000000"/>
          <w:sz w:val="20"/>
          <w:szCs w:val="20"/>
        </w:rPr>
        <w:t xml:space="preserve"> </w:t>
      </w:r>
    </w:p>
    <w:p w:rsidR="00C27647" w:rsidRDefault="00C27647" w:rsidP="00C27647">
      <w:pPr>
        <w:tabs>
          <w:tab w:val="left" w:pos="709"/>
        </w:tabs>
        <w:ind w:left="-15" w:firstLine="724"/>
        <w:jc w:val="both"/>
        <w:rPr>
          <w:color w:val="000000"/>
          <w:sz w:val="20"/>
          <w:szCs w:val="20"/>
        </w:rPr>
      </w:pPr>
      <w:r>
        <w:rPr>
          <w:color w:val="000000"/>
          <w:sz w:val="20"/>
          <w:szCs w:val="20"/>
        </w:rPr>
        <w:t xml:space="preserve">• транспортировка груза волоком. </w:t>
      </w:r>
    </w:p>
    <w:p w:rsidR="00C27647" w:rsidRDefault="00C27647" w:rsidP="00C27647">
      <w:pPr>
        <w:tabs>
          <w:tab w:val="left" w:pos="709"/>
        </w:tabs>
        <w:ind w:left="-15" w:firstLine="724"/>
        <w:jc w:val="both"/>
        <w:rPr>
          <w:color w:val="000000"/>
          <w:sz w:val="20"/>
          <w:szCs w:val="20"/>
        </w:rPr>
      </w:pPr>
      <w:r>
        <w:rPr>
          <w:color w:val="000000"/>
          <w:sz w:val="20"/>
          <w:szCs w:val="20"/>
        </w:rPr>
        <w:t xml:space="preserve">• перегон по улицам населенных пунктов, имеющим твердое покрытие, машин на гусеничном ходу </w:t>
      </w:r>
    </w:p>
    <w:p w:rsidR="00C27647" w:rsidRDefault="00C27647" w:rsidP="00C27647">
      <w:pPr>
        <w:tabs>
          <w:tab w:val="left" w:pos="709"/>
        </w:tabs>
        <w:ind w:left="-15" w:firstLine="724"/>
        <w:jc w:val="both"/>
        <w:rPr>
          <w:color w:val="000000"/>
          <w:sz w:val="20"/>
          <w:szCs w:val="20"/>
        </w:rPr>
      </w:pPr>
      <w:r>
        <w:rPr>
          <w:color w:val="000000"/>
          <w:sz w:val="20"/>
          <w:szCs w:val="20"/>
        </w:rPr>
        <w:t xml:space="preserve">• движение и стоянка большегрузного транспорта на пешеходных дорожках, тротуарах. </w:t>
      </w:r>
    </w:p>
    <w:p w:rsidR="00C27647" w:rsidRDefault="00C27647" w:rsidP="00C27647">
      <w:pPr>
        <w:tabs>
          <w:tab w:val="left" w:pos="709"/>
        </w:tabs>
        <w:ind w:left="-15" w:firstLine="724"/>
        <w:jc w:val="both"/>
        <w:rPr>
          <w:color w:val="000000"/>
          <w:sz w:val="20"/>
          <w:szCs w:val="20"/>
        </w:rPr>
      </w:pPr>
      <w:r>
        <w:rPr>
          <w:color w:val="000000"/>
          <w:sz w:val="20"/>
          <w:szCs w:val="20"/>
        </w:rPr>
        <w:t xml:space="preserve">3.12.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 </w:t>
      </w:r>
    </w:p>
    <w:p w:rsidR="00C27647" w:rsidRDefault="00C27647" w:rsidP="00C27647">
      <w:pPr>
        <w:tabs>
          <w:tab w:val="left" w:pos="709"/>
        </w:tabs>
        <w:ind w:left="-15" w:firstLine="724"/>
        <w:jc w:val="both"/>
        <w:rPr>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Уборка территорий по сезонам года</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4.1. В период с 15 октября по 15 апреля: </w:t>
      </w:r>
    </w:p>
    <w:p w:rsidR="00C27647" w:rsidRDefault="00C27647" w:rsidP="00C27647">
      <w:pPr>
        <w:ind w:left="-15" w:firstLine="724"/>
        <w:jc w:val="both"/>
        <w:rPr>
          <w:color w:val="000000"/>
          <w:sz w:val="20"/>
          <w:szCs w:val="20"/>
        </w:rPr>
      </w:pPr>
      <w:r>
        <w:rPr>
          <w:color w:val="000000"/>
          <w:sz w:val="20"/>
          <w:szCs w:val="20"/>
        </w:rPr>
        <w:t xml:space="preserve">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C27647" w:rsidRDefault="00C27647" w:rsidP="00C27647">
      <w:pPr>
        <w:ind w:left="-15" w:firstLine="724"/>
        <w:jc w:val="both"/>
        <w:rPr>
          <w:color w:val="000000"/>
          <w:sz w:val="20"/>
          <w:szCs w:val="20"/>
        </w:rPr>
      </w:pPr>
      <w:r>
        <w:rPr>
          <w:color w:val="000000"/>
          <w:sz w:val="20"/>
          <w:szCs w:val="20"/>
        </w:rPr>
        <w:t xml:space="preserve">4.1.2. Уборка снега начинается юридическими и физическими лицами на закрепленных территориях незамедлительно с началом снегопада; </w:t>
      </w:r>
    </w:p>
    <w:p w:rsidR="00C27647" w:rsidRDefault="00C27647" w:rsidP="00C27647">
      <w:pPr>
        <w:ind w:left="-15" w:firstLine="724"/>
        <w:jc w:val="both"/>
        <w:rPr>
          <w:color w:val="000000"/>
          <w:sz w:val="20"/>
          <w:szCs w:val="20"/>
        </w:rPr>
      </w:pPr>
      <w:r>
        <w:rPr>
          <w:color w:val="000000"/>
          <w:sz w:val="20"/>
          <w:szCs w:val="20"/>
        </w:rPr>
        <w:t xml:space="preserve">4.1.3. Запрещается загромождение территорий автобусных остановок, проездов, проходов, укладка снега и льда на газоны; </w:t>
      </w:r>
    </w:p>
    <w:p w:rsidR="00C27647" w:rsidRDefault="00C27647" w:rsidP="00C27647">
      <w:pPr>
        <w:ind w:left="-15" w:firstLine="724"/>
        <w:jc w:val="both"/>
        <w:rPr>
          <w:color w:val="000000"/>
          <w:sz w:val="20"/>
          <w:szCs w:val="20"/>
        </w:rPr>
      </w:pPr>
      <w:r>
        <w:rPr>
          <w:color w:val="000000"/>
          <w:sz w:val="20"/>
          <w:szCs w:val="20"/>
        </w:rPr>
        <w:t xml:space="preserve">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 </w:t>
      </w:r>
    </w:p>
    <w:p w:rsidR="00C27647" w:rsidRDefault="00C27647" w:rsidP="00C27647">
      <w:pPr>
        <w:ind w:left="-15" w:firstLine="724"/>
        <w:jc w:val="both"/>
        <w:rPr>
          <w:color w:val="000000"/>
          <w:sz w:val="20"/>
          <w:szCs w:val="20"/>
        </w:rPr>
      </w:pPr>
      <w:r>
        <w:rPr>
          <w:color w:val="000000"/>
          <w:sz w:val="20"/>
          <w:szCs w:val="20"/>
        </w:rPr>
        <w:t xml:space="preserve">4.1.5. В период гололеда посыпка или обработка </w:t>
      </w:r>
      <w:proofErr w:type="spellStart"/>
      <w:r>
        <w:rPr>
          <w:color w:val="000000"/>
          <w:sz w:val="20"/>
          <w:szCs w:val="20"/>
        </w:rPr>
        <w:t>противогололедными</w:t>
      </w:r>
      <w:proofErr w:type="spellEnd"/>
      <w:r>
        <w:rPr>
          <w:color w:val="000000"/>
          <w:sz w:val="20"/>
          <w:szCs w:val="20"/>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C27647" w:rsidRDefault="00C27647" w:rsidP="00C27647">
      <w:pPr>
        <w:ind w:left="-15" w:firstLine="724"/>
        <w:jc w:val="both"/>
        <w:rPr>
          <w:color w:val="000000"/>
          <w:sz w:val="20"/>
          <w:szCs w:val="20"/>
        </w:rPr>
      </w:pPr>
      <w:r>
        <w:rPr>
          <w:color w:val="000000"/>
          <w:sz w:val="20"/>
          <w:szCs w:val="20"/>
        </w:rPr>
        <w:t xml:space="preserve">4.2. Особенности уборки территории в осенне-зимний период. </w:t>
      </w:r>
    </w:p>
    <w:p w:rsidR="00C27647" w:rsidRDefault="00C27647" w:rsidP="00C27647">
      <w:pPr>
        <w:ind w:left="-15" w:firstLine="724"/>
        <w:jc w:val="both"/>
        <w:rPr>
          <w:color w:val="000000"/>
          <w:sz w:val="20"/>
          <w:szCs w:val="20"/>
        </w:rPr>
      </w:pPr>
      <w:r>
        <w:rPr>
          <w:color w:val="000000"/>
          <w:sz w:val="20"/>
          <w:szCs w:val="20"/>
        </w:rPr>
        <w:t xml:space="preserve">4.2.1. Осенне-зимняя уборка территории предусматривает уборку и вывоз мусора, снега и льда, грязи, посыпку улиц песком с примесью хлоридов. </w:t>
      </w:r>
    </w:p>
    <w:p w:rsidR="00C27647" w:rsidRDefault="00C27647" w:rsidP="00C27647">
      <w:pPr>
        <w:ind w:left="-15" w:firstLine="724"/>
        <w:jc w:val="both"/>
        <w:rPr>
          <w:color w:val="000000"/>
          <w:sz w:val="20"/>
          <w:szCs w:val="20"/>
        </w:rPr>
      </w:pPr>
      <w:r>
        <w:rPr>
          <w:color w:val="000000"/>
          <w:sz w:val="20"/>
          <w:szCs w:val="20"/>
        </w:rPr>
        <w:t xml:space="preserve">4.2.2. Посыпку песком с примесью хлоридов следует начинать немедленно с начала снегопада или появления гололеда. </w:t>
      </w:r>
    </w:p>
    <w:p w:rsidR="00C27647" w:rsidRDefault="00C27647" w:rsidP="00C27647">
      <w:pPr>
        <w:ind w:left="-15" w:firstLine="724"/>
        <w:jc w:val="both"/>
        <w:rPr>
          <w:color w:val="000000"/>
          <w:sz w:val="20"/>
          <w:szCs w:val="20"/>
        </w:rPr>
      </w:pPr>
      <w:r>
        <w:rPr>
          <w:color w:val="000000"/>
          <w:sz w:val="20"/>
          <w:szCs w:val="20"/>
        </w:rPr>
        <w:t xml:space="preserve">4.2.3. В первую очередь при гололеде посыпать спуски, подъемы, перекрестки, места остановок общественного транспорта, пешеходные переходы. </w:t>
      </w:r>
    </w:p>
    <w:p w:rsidR="00C27647" w:rsidRDefault="00C27647" w:rsidP="00C27647">
      <w:pPr>
        <w:ind w:left="-15" w:firstLine="724"/>
        <w:jc w:val="both"/>
        <w:rPr>
          <w:color w:val="000000"/>
          <w:sz w:val="20"/>
          <w:szCs w:val="20"/>
        </w:rPr>
      </w:pPr>
      <w:r>
        <w:rPr>
          <w:color w:val="000000"/>
          <w:sz w:val="20"/>
          <w:szCs w:val="20"/>
        </w:rPr>
        <w:t xml:space="preserve">4.2.4. Посыпку тротуаров осуществлять сухим песком без хлоридов. </w:t>
      </w:r>
    </w:p>
    <w:p w:rsidR="00C27647" w:rsidRDefault="00C27647" w:rsidP="00C27647">
      <w:pPr>
        <w:ind w:left="-15" w:firstLine="724"/>
        <w:jc w:val="both"/>
        <w:rPr>
          <w:color w:val="000000"/>
          <w:sz w:val="20"/>
          <w:szCs w:val="20"/>
        </w:rPr>
      </w:pPr>
      <w:r>
        <w:rPr>
          <w:color w:val="000000"/>
          <w:sz w:val="20"/>
          <w:szCs w:val="20"/>
        </w:rPr>
        <w:t xml:space="preserve">4.3. В период с 15 апреля до 15 октября: </w:t>
      </w:r>
    </w:p>
    <w:p w:rsidR="00C27647" w:rsidRDefault="00C27647" w:rsidP="00C27647">
      <w:pPr>
        <w:ind w:left="-15" w:firstLine="724"/>
        <w:jc w:val="both"/>
        <w:rPr>
          <w:color w:val="000000"/>
          <w:sz w:val="20"/>
          <w:szCs w:val="20"/>
        </w:rPr>
      </w:pPr>
      <w:r>
        <w:rPr>
          <w:color w:val="000000"/>
          <w:sz w:val="20"/>
          <w:szCs w:val="20"/>
        </w:rPr>
        <w:t xml:space="preserve">4.3.1. Производится уборка закрепленных территорий в зависимости от погодных условий; </w:t>
      </w:r>
    </w:p>
    <w:p w:rsidR="00C27647" w:rsidRDefault="00C27647" w:rsidP="00C27647">
      <w:pPr>
        <w:ind w:left="-15" w:firstLine="724"/>
        <w:jc w:val="both"/>
        <w:rPr>
          <w:color w:val="000000"/>
          <w:sz w:val="20"/>
          <w:szCs w:val="20"/>
        </w:rPr>
      </w:pPr>
      <w:r>
        <w:rPr>
          <w:color w:val="000000"/>
          <w:sz w:val="20"/>
          <w:szCs w:val="20"/>
        </w:rPr>
        <w:t xml:space="preserve">4.3.2.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 </w:t>
      </w:r>
    </w:p>
    <w:p w:rsidR="00C27647" w:rsidRDefault="00C27647" w:rsidP="00C27647">
      <w:pPr>
        <w:ind w:left="-15" w:firstLine="724"/>
        <w:jc w:val="both"/>
        <w:rPr>
          <w:color w:val="000000"/>
          <w:sz w:val="20"/>
          <w:szCs w:val="20"/>
        </w:rPr>
      </w:pPr>
      <w:r>
        <w:rPr>
          <w:color w:val="000000"/>
          <w:sz w:val="20"/>
          <w:szCs w:val="20"/>
        </w:rPr>
        <w:t xml:space="preserve">4.3.3. Запрещается сжигание листвы, полимерной тары, пленки и прочих отходов на убираемых территориях и в населенных пунктах. </w:t>
      </w:r>
    </w:p>
    <w:p w:rsidR="00C27647" w:rsidRDefault="00C27647" w:rsidP="00C27647">
      <w:pPr>
        <w:ind w:left="-15" w:firstLine="724"/>
        <w:jc w:val="both"/>
        <w:rPr>
          <w:color w:val="000000"/>
          <w:sz w:val="20"/>
          <w:szCs w:val="20"/>
        </w:rPr>
      </w:pPr>
      <w:r>
        <w:rPr>
          <w:color w:val="000000"/>
          <w:sz w:val="20"/>
          <w:szCs w:val="20"/>
        </w:rPr>
        <w:t xml:space="preserve">4.3.4. По постановлениям администрации Михайловского сельского поселения Цивильского района Чувашской Республики в данный период производятся общественно-санитарные дни, экологические месячники (декадники) и субботники по очистке территорий; </w:t>
      </w:r>
    </w:p>
    <w:p w:rsidR="00C27647" w:rsidRDefault="00C27647" w:rsidP="00C27647">
      <w:pPr>
        <w:ind w:left="-15" w:firstLine="724"/>
        <w:jc w:val="both"/>
        <w:rPr>
          <w:color w:val="000000"/>
          <w:sz w:val="20"/>
          <w:szCs w:val="20"/>
        </w:rPr>
      </w:pPr>
      <w:r>
        <w:rPr>
          <w:color w:val="000000"/>
          <w:sz w:val="20"/>
          <w:szCs w:val="20"/>
        </w:rPr>
        <w:lastRenderedPageBreak/>
        <w:t xml:space="preserve">4.3.5.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color w:val="000000"/>
          <w:sz w:val="20"/>
          <w:szCs w:val="20"/>
        </w:rPr>
        <w:t>циклохена</w:t>
      </w:r>
      <w:proofErr w:type="spellEnd"/>
      <w:r>
        <w:rPr>
          <w:color w:val="000000"/>
          <w:sz w:val="20"/>
          <w:szCs w:val="20"/>
        </w:rPr>
        <w:t xml:space="preserve">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Pr>
            <w:color w:val="000000"/>
            <w:sz w:val="20"/>
            <w:szCs w:val="20"/>
          </w:rPr>
          <w:t>18 см</w:t>
        </w:r>
      </w:smartTag>
      <w:r>
        <w:rPr>
          <w:color w:val="000000"/>
          <w:sz w:val="20"/>
          <w:szCs w:val="20"/>
        </w:rPr>
        <w:t xml:space="preserve">. </w:t>
      </w:r>
    </w:p>
    <w:p w:rsidR="00C27647" w:rsidRDefault="00C27647" w:rsidP="00C27647">
      <w:pPr>
        <w:ind w:left="-15"/>
        <w:jc w:val="both"/>
        <w:rPr>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 xml:space="preserve">Работы по озеленению территорий и содержанию зеленых насаждений </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5.1. Все зеленые насаждения, расположенные на территории Михайловского сельского поселения Цивильского района Чувашской Республики,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27647" w:rsidRDefault="00C27647" w:rsidP="00C27647">
      <w:pPr>
        <w:ind w:left="-15" w:firstLine="724"/>
        <w:jc w:val="both"/>
        <w:rPr>
          <w:color w:val="000000"/>
          <w:sz w:val="20"/>
          <w:szCs w:val="20"/>
        </w:rPr>
      </w:pPr>
      <w:r>
        <w:rPr>
          <w:color w:val="000000"/>
          <w:sz w:val="20"/>
          <w:szCs w:val="20"/>
        </w:rPr>
        <w:t xml:space="preserve">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p>
    <w:p w:rsidR="00C27647" w:rsidRDefault="00C27647" w:rsidP="00C27647">
      <w:pPr>
        <w:ind w:left="-15" w:firstLine="724"/>
        <w:jc w:val="both"/>
        <w:rPr>
          <w:color w:val="000000"/>
          <w:sz w:val="20"/>
          <w:szCs w:val="20"/>
        </w:rPr>
      </w:pPr>
      <w:r>
        <w:rPr>
          <w:color w:val="000000"/>
          <w:sz w:val="20"/>
          <w:szCs w:val="20"/>
        </w:rPr>
        <w:t xml:space="preserve">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C27647" w:rsidRDefault="00C27647" w:rsidP="00C27647">
      <w:pPr>
        <w:ind w:left="-15" w:firstLine="724"/>
        <w:jc w:val="both"/>
        <w:rPr>
          <w:color w:val="000000"/>
          <w:sz w:val="20"/>
          <w:szCs w:val="20"/>
        </w:rPr>
      </w:pPr>
      <w:r>
        <w:rPr>
          <w:color w:val="000000"/>
          <w:sz w:val="20"/>
          <w:szCs w:val="20"/>
        </w:rPr>
        <w:t xml:space="preserve">5.4. У зданий и сооружений свободные земельные участки (газоны, площадки </w:t>
      </w:r>
      <w:proofErr w:type="gramStart"/>
      <w:r>
        <w:rPr>
          <w:color w:val="000000"/>
          <w:sz w:val="20"/>
          <w:szCs w:val="20"/>
        </w:rPr>
        <w:t>и т.п</w:t>
      </w:r>
      <w:proofErr w:type="gramEnd"/>
      <w:r>
        <w:rPr>
          <w:color w:val="000000"/>
          <w:sz w:val="20"/>
          <w:szCs w:val="20"/>
        </w:rPr>
        <w:t xml:space="preserve">.) должны иметь летом травяной покров или зеленые насаждения. </w:t>
      </w:r>
    </w:p>
    <w:p w:rsidR="00C27647" w:rsidRDefault="00C27647" w:rsidP="00C27647">
      <w:pPr>
        <w:ind w:left="-15" w:firstLine="724"/>
        <w:jc w:val="both"/>
        <w:rPr>
          <w:color w:val="000000"/>
          <w:sz w:val="20"/>
          <w:szCs w:val="20"/>
        </w:rPr>
      </w:pPr>
      <w:r>
        <w:rPr>
          <w:color w:val="000000"/>
          <w:sz w:val="20"/>
          <w:szCs w:val="20"/>
        </w:rPr>
        <w:t xml:space="preserve">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C27647" w:rsidRDefault="00C27647" w:rsidP="00C27647">
      <w:pPr>
        <w:ind w:left="-15" w:firstLine="724"/>
        <w:jc w:val="both"/>
        <w:rPr>
          <w:color w:val="000000"/>
          <w:sz w:val="20"/>
          <w:szCs w:val="20"/>
        </w:rPr>
      </w:pPr>
      <w:r>
        <w:rPr>
          <w:color w:val="000000"/>
          <w:sz w:val="20"/>
          <w:szCs w:val="20"/>
        </w:rPr>
        <w:t xml:space="preserve">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Pr>
          <w:color w:val="000000"/>
          <w:sz w:val="20"/>
          <w:szCs w:val="20"/>
        </w:rPr>
        <w:t>агрохимикатов</w:t>
      </w:r>
      <w:proofErr w:type="spellEnd"/>
      <w:r>
        <w:rPr>
          <w:color w:val="000000"/>
          <w:sz w:val="20"/>
          <w:szCs w:val="20"/>
        </w:rPr>
        <w:t xml:space="preserve">, разрешенных к применению на территории Российской Федерации. </w:t>
      </w:r>
    </w:p>
    <w:p w:rsidR="00C27647" w:rsidRDefault="00C27647" w:rsidP="00C27647">
      <w:pPr>
        <w:ind w:left="-15" w:firstLine="724"/>
        <w:jc w:val="both"/>
        <w:rPr>
          <w:color w:val="000000"/>
          <w:sz w:val="20"/>
          <w:szCs w:val="20"/>
        </w:rPr>
      </w:pPr>
      <w:r>
        <w:rPr>
          <w:color w:val="000000"/>
          <w:sz w:val="20"/>
          <w:szCs w:val="20"/>
        </w:rPr>
        <w:t xml:space="preserve">5.6. На улицах, скверах, парках, в населенных пунктах и лесополосах категорически запрещается самовольная вырубка зеленых насаждений. </w:t>
      </w:r>
    </w:p>
    <w:p w:rsidR="00C27647" w:rsidRDefault="00C27647" w:rsidP="00C27647">
      <w:pPr>
        <w:ind w:left="-15" w:firstLine="724"/>
        <w:jc w:val="both"/>
        <w:rPr>
          <w:color w:val="000000"/>
          <w:sz w:val="20"/>
          <w:szCs w:val="20"/>
        </w:rPr>
      </w:pPr>
      <w:r>
        <w:rPr>
          <w:color w:val="000000"/>
          <w:sz w:val="20"/>
          <w:szCs w:val="20"/>
        </w:rPr>
        <w:t xml:space="preserve">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 </w:t>
      </w:r>
    </w:p>
    <w:p w:rsidR="00C27647" w:rsidRDefault="00C27647" w:rsidP="00C27647">
      <w:pPr>
        <w:ind w:left="-15" w:firstLine="724"/>
        <w:jc w:val="both"/>
        <w:rPr>
          <w:color w:val="000000"/>
          <w:sz w:val="20"/>
          <w:szCs w:val="20"/>
        </w:rPr>
      </w:pPr>
      <w:r>
        <w:rPr>
          <w:color w:val="000000"/>
          <w:sz w:val="20"/>
          <w:szCs w:val="20"/>
        </w:rPr>
        <w:t xml:space="preserve">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 </w:t>
      </w:r>
    </w:p>
    <w:p w:rsidR="00C27647" w:rsidRDefault="00C27647" w:rsidP="00C27647">
      <w:pPr>
        <w:ind w:left="-15" w:firstLine="724"/>
        <w:jc w:val="both"/>
        <w:rPr>
          <w:color w:val="000000"/>
          <w:sz w:val="20"/>
          <w:szCs w:val="20"/>
        </w:rPr>
      </w:pPr>
      <w:r>
        <w:rPr>
          <w:color w:val="000000"/>
          <w:sz w:val="20"/>
          <w:szCs w:val="20"/>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C27647" w:rsidRDefault="00C27647" w:rsidP="00C27647">
      <w:pPr>
        <w:ind w:left="-15" w:firstLine="724"/>
        <w:jc w:val="both"/>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 xml:space="preserve">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Михайловского сельского поселения Цивильского района (должностного лица). </w:t>
      </w:r>
    </w:p>
    <w:p w:rsidR="00C27647" w:rsidRDefault="00C27647" w:rsidP="00C27647">
      <w:pPr>
        <w:ind w:left="-15" w:firstLine="724"/>
        <w:jc w:val="both"/>
        <w:rPr>
          <w:color w:val="000000"/>
          <w:sz w:val="20"/>
          <w:szCs w:val="20"/>
        </w:rPr>
      </w:pPr>
      <w:r>
        <w:rPr>
          <w:color w:val="000000"/>
          <w:sz w:val="20"/>
          <w:szCs w:val="20"/>
        </w:rPr>
        <w:t xml:space="preserve">• в иных случаях, предусмотренных федеральным законодательством. </w:t>
      </w:r>
    </w:p>
    <w:p w:rsidR="00C27647" w:rsidRDefault="00C27647" w:rsidP="00C27647">
      <w:pPr>
        <w:ind w:left="-15" w:firstLine="724"/>
        <w:jc w:val="both"/>
        <w:rPr>
          <w:color w:val="000000"/>
          <w:sz w:val="20"/>
          <w:szCs w:val="20"/>
        </w:rPr>
      </w:pPr>
      <w:r>
        <w:rPr>
          <w:color w:val="000000"/>
          <w:sz w:val="20"/>
          <w:szCs w:val="20"/>
        </w:rPr>
        <w:t xml:space="preserve">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C27647" w:rsidRDefault="00C27647" w:rsidP="00C27647">
      <w:pPr>
        <w:ind w:left="-15" w:firstLine="724"/>
        <w:jc w:val="both"/>
        <w:rPr>
          <w:color w:val="000000"/>
          <w:sz w:val="20"/>
          <w:szCs w:val="20"/>
        </w:rPr>
      </w:pPr>
      <w:r>
        <w:rPr>
          <w:color w:val="000000"/>
          <w:sz w:val="20"/>
          <w:szCs w:val="20"/>
        </w:rP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Pr>
          <w:color w:val="000000"/>
          <w:sz w:val="20"/>
          <w:szCs w:val="20"/>
        </w:rPr>
        <w:t>уходных</w:t>
      </w:r>
      <w:proofErr w:type="spellEnd"/>
      <w:r>
        <w:rPr>
          <w:color w:val="000000"/>
          <w:sz w:val="20"/>
          <w:szCs w:val="20"/>
        </w:rPr>
        <w:t xml:space="preserve"> работ за ними сроком до трех лет, либо до полной приживаемости. </w:t>
      </w:r>
    </w:p>
    <w:p w:rsidR="00C27647" w:rsidRDefault="00C27647" w:rsidP="00C27647">
      <w:pPr>
        <w:ind w:left="-15" w:firstLine="724"/>
        <w:jc w:val="both"/>
        <w:rPr>
          <w:color w:val="000000"/>
          <w:sz w:val="20"/>
          <w:szCs w:val="20"/>
        </w:rPr>
      </w:pPr>
      <w:r>
        <w:rPr>
          <w:color w:val="000000"/>
          <w:sz w:val="20"/>
          <w:szCs w:val="20"/>
        </w:rPr>
        <w:t xml:space="preserve">5.9.2. Компенсационная стоимость за снос одного дерева или кустарника рассчитывается согласно Постановлению администрации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5.9.3. Разрешение на снос зеленых насаждений выдается администрацией Михайловского сельского поселения Цивильского района Чувашской Республики.</w:t>
      </w:r>
    </w:p>
    <w:p w:rsidR="00C27647" w:rsidRDefault="00C27647" w:rsidP="00C27647">
      <w:pPr>
        <w:ind w:left="-15" w:firstLine="724"/>
        <w:jc w:val="both"/>
        <w:rPr>
          <w:color w:val="000000"/>
          <w:sz w:val="20"/>
          <w:szCs w:val="20"/>
        </w:rPr>
      </w:pPr>
      <w:r>
        <w:rPr>
          <w:color w:val="000000"/>
          <w:sz w:val="20"/>
          <w:szCs w:val="20"/>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Pr>
          <w:color w:val="000000"/>
          <w:sz w:val="20"/>
          <w:szCs w:val="20"/>
        </w:rPr>
        <w:t>дендропроектами</w:t>
      </w:r>
      <w:proofErr w:type="spellEnd"/>
      <w:r>
        <w:rPr>
          <w:color w:val="000000"/>
          <w:sz w:val="20"/>
          <w:szCs w:val="20"/>
        </w:rPr>
        <w:t xml:space="preserve">, утвержденными на определенный </w:t>
      </w:r>
      <w:r>
        <w:rPr>
          <w:color w:val="000000"/>
          <w:sz w:val="20"/>
          <w:szCs w:val="20"/>
        </w:rPr>
        <w:lastRenderedPageBreak/>
        <w:t xml:space="preserve">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 </w:t>
      </w:r>
    </w:p>
    <w:p w:rsidR="00C27647" w:rsidRDefault="00C27647" w:rsidP="00C27647">
      <w:pPr>
        <w:ind w:left="-15" w:firstLine="724"/>
        <w:jc w:val="both"/>
        <w:rPr>
          <w:color w:val="000000"/>
          <w:sz w:val="20"/>
          <w:szCs w:val="20"/>
        </w:rPr>
      </w:pPr>
      <w:r>
        <w:rPr>
          <w:color w:val="000000"/>
          <w:sz w:val="20"/>
          <w:szCs w:val="20"/>
        </w:rPr>
        <w:t xml:space="preserve">5.11. В секторе индивидуальной и многоэтажной жилой застройки посадка зеленых насаждений от межи или жилого дома разрешается: </w:t>
      </w:r>
    </w:p>
    <w:p w:rsidR="00C27647" w:rsidRDefault="00C27647" w:rsidP="00C27647">
      <w:pPr>
        <w:ind w:left="-15" w:firstLine="724"/>
        <w:jc w:val="both"/>
        <w:rPr>
          <w:color w:val="000000"/>
          <w:sz w:val="20"/>
          <w:szCs w:val="20"/>
        </w:rPr>
      </w:pPr>
      <w:r>
        <w:rPr>
          <w:color w:val="000000"/>
          <w:sz w:val="20"/>
          <w:szCs w:val="20"/>
        </w:rPr>
        <w:t xml:space="preserve">для </w:t>
      </w:r>
      <w:proofErr w:type="spellStart"/>
      <w:r>
        <w:rPr>
          <w:color w:val="000000"/>
          <w:sz w:val="20"/>
          <w:szCs w:val="20"/>
        </w:rPr>
        <w:t>среднерослых</w:t>
      </w:r>
      <w:proofErr w:type="spellEnd"/>
      <w:r>
        <w:rPr>
          <w:color w:val="000000"/>
          <w:sz w:val="20"/>
          <w:szCs w:val="20"/>
        </w:rPr>
        <w:t xml:space="preserve"> деревьев – не ближе </w:t>
      </w:r>
      <w:smartTag w:uri="urn:schemas-microsoft-com:office:smarttags" w:element="metricconverter">
        <w:smartTagPr>
          <w:attr w:name="ProductID" w:val="2 метров"/>
        </w:smartTagPr>
        <w:r>
          <w:rPr>
            <w:color w:val="000000"/>
            <w:sz w:val="20"/>
            <w:szCs w:val="20"/>
          </w:rPr>
          <w:t>2 метров</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для высокорослых деревьев – не ближе </w:t>
      </w:r>
      <w:smartTag w:uri="urn:schemas-microsoft-com:office:smarttags" w:element="metricconverter">
        <w:smartTagPr>
          <w:attr w:name="ProductID" w:val="4 метров"/>
        </w:smartTagPr>
        <w:r>
          <w:rPr>
            <w:color w:val="000000"/>
            <w:sz w:val="20"/>
            <w:szCs w:val="20"/>
          </w:rPr>
          <w:t>4 метров</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для кустарников – не ближе </w:t>
      </w:r>
      <w:smartTag w:uri="urn:schemas-microsoft-com:office:smarttags" w:element="metricconverter">
        <w:smartTagPr>
          <w:attr w:name="ProductID" w:val="1 метра"/>
        </w:smartTagPr>
        <w:r>
          <w:rPr>
            <w:color w:val="000000"/>
            <w:sz w:val="20"/>
            <w:szCs w:val="20"/>
          </w:rPr>
          <w:t>1 метра</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5.12. </w:t>
      </w:r>
      <w:proofErr w:type="gramStart"/>
      <w:r>
        <w:rPr>
          <w:color w:val="000000"/>
          <w:sz w:val="20"/>
          <w:szCs w:val="20"/>
        </w:rPr>
        <w:t xml:space="preserve">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roofErr w:type="gramEnd"/>
    </w:p>
    <w:p w:rsidR="00C27647" w:rsidRDefault="00C27647" w:rsidP="00C27647">
      <w:pPr>
        <w:ind w:left="-15" w:firstLine="724"/>
        <w:jc w:val="both"/>
        <w:rPr>
          <w:color w:val="000000"/>
          <w:sz w:val="20"/>
          <w:szCs w:val="20"/>
        </w:rPr>
      </w:pPr>
      <w:r>
        <w:rPr>
          <w:color w:val="000000"/>
          <w:sz w:val="20"/>
          <w:szCs w:val="20"/>
        </w:rPr>
        <w:t xml:space="preserve">5.13. Ответственность за сохранность зеленых насаждений и уход за ними возлагается: </w:t>
      </w:r>
    </w:p>
    <w:p w:rsidR="00C27647" w:rsidRDefault="00C27647" w:rsidP="00C27647">
      <w:pPr>
        <w:ind w:left="-15" w:firstLine="724"/>
        <w:jc w:val="both"/>
        <w:rPr>
          <w:color w:val="000000"/>
          <w:sz w:val="20"/>
          <w:szCs w:val="20"/>
        </w:rPr>
      </w:pPr>
      <w:r>
        <w:rPr>
          <w:color w:val="000000"/>
          <w:sz w:val="20"/>
          <w:szCs w:val="20"/>
        </w:rPr>
        <w:t xml:space="preserve">5.13.1. В садах, скверах, парках культуры и отдыха, вдоль улиц и автомагистралей – на организации, эксплуатирующие указанные объекты, либо закрепленные за ними. </w:t>
      </w:r>
    </w:p>
    <w:p w:rsidR="00C27647" w:rsidRDefault="00C27647" w:rsidP="00C27647">
      <w:pPr>
        <w:ind w:left="-15" w:firstLine="724"/>
        <w:jc w:val="both"/>
        <w:rPr>
          <w:color w:val="000000"/>
          <w:sz w:val="20"/>
          <w:szCs w:val="20"/>
        </w:rPr>
      </w:pPr>
      <w:r>
        <w:rPr>
          <w:color w:val="000000"/>
          <w:sz w:val="20"/>
          <w:szCs w:val="20"/>
        </w:rPr>
        <w:t xml:space="preserve">5.13.2. У домов по фасаду вдоль проезжей части улиц и во дворах на владельцев (пользователей) домовладений, зданий и строений. </w:t>
      </w:r>
    </w:p>
    <w:p w:rsidR="00C27647" w:rsidRDefault="00C27647" w:rsidP="00C27647">
      <w:pPr>
        <w:ind w:left="-15" w:firstLine="724"/>
        <w:jc w:val="both"/>
        <w:rPr>
          <w:color w:val="000000"/>
          <w:sz w:val="20"/>
          <w:szCs w:val="20"/>
        </w:rPr>
      </w:pPr>
      <w:r>
        <w:rPr>
          <w:color w:val="000000"/>
          <w:sz w:val="20"/>
          <w:szCs w:val="20"/>
        </w:rPr>
        <w:t xml:space="preserve">5.13.3. На территориях предприятий, учреждений и т.д. и прилегающих к ним территориях – на администрации предприятий и организаций. </w:t>
      </w:r>
    </w:p>
    <w:p w:rsidR="00C27647" w:rsidRDefault="00C27647" w:rsidP="00C27647">
      <w:pPr>
        <w:ind w:left="-15" w:firstLine="724"/>
        <w:jc w:val="both"/>
        <w:rPr>
          <w:color w:val="000000"/>
          <w:sz w:val="20"/>
          <w:szCs w:val="20"/>
        </w:rPr>
      </w:pPr>
      <w:r>
        <w:rPr>
          <w:color w:val="000000"/>
          <w:sz w:val="20"/>
          <w:szCs w:val="20"/>
        </w:rPr>
        <w:t xml:space="preserve">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C27647" w:rsidRDefault="00C27647" w:rsidP="00C27647">
      <w:pPr>
        <w:ind w:left="-15" w:firstLine="724"/>
        <w:jc w:val="both"/>
        <w:rPr>
          <w:color w:val="000000"/>
          <w:sz w:val="20"/>
          <w:szCs w:val="20"/>
        </w:rPr>
      </w:pPr>
      <w:r>
        <w:rPr>
          <w:color w:val="000000"/>
          <w:sz w:val="20"/>
          <w:szCs w:val="20"/>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Pr>
          <w:color w:val="000000"/>
          <w:sz w:val="20"/>
          <w:szCs w:val="20"/>
        </w:rPr>
        <w:t>токонесущих</w:t>
      </w:r>
      <w:proofErr w:type="spellEnd"/>
      <w:r>
        <w:rPr>
          <w:color w:val="000000"/>
          <w:sz w:val="20"/>
          <w:szCs w:val="20"/>
        </w:rPr>
        <w:t xml:space="preserve"> проводов, фасадов жилых и производственных зданий, а с других территорий – в течение 6 часов с момента обнаружения. </w:t>
      </w:r>
    </w:p>
    <w:p w:rsidR="00C27647" w:rsidRDefault="00C27647" w:rsidP="00C27647">
      <w:pPr>
        <w:ind w:left="-15" w:firstLine="724"/>
        <w:jc w:val="both"/>
        <w:rPr>
          <w:color w:val="000000"/>
          <w:sz w:val="20"/>
          <w:szCs w:val="20"/>
        </w:rPr>
      </w:pPr>
      <w:r>
        <w:rPr>
          <w:color w:val="000000"/>
          <w:sz w:val="20"/>
          <w:szCs w:val="20"/>
        </w:rPr>
        <w:t xml:space="preserve">5.16. При производстве </w:t>
      </w:r>
      <w:proofErr w:type="spellStart"/>
      <w:r>
        <w:rPr>
          <w:color w:val="000000"/>
          <w:sz w:val="20"/>
          <w:szCs w:val="20"/>
        </w:rPr>
        <w:t>рубочных</w:t>
      </w:r>
      <w:proofErr w:type="spellEnd"/>
      <w:r>
        <w:rPr>
          <w:color w:val="000000"/>
          <w:sz w:val="20"/>
          <w:szCs w:val="20"/>
        </w:rPr>
        <w:t xml:space="preserve"> или </w:t>
      </w:r>
      <w:proofErr w:type="spellStart"/>
      <w:r>
        <w:rPr>
          <w:color w:val="000000"/>
          <w:sz w:val="20"/>
          <w:szCs w:val="20"/>
        </w:rPr>
        <w:t>уходных</w:t>
      </w:r>
      <w:proofErr w:type="spellEnd"/>
      <w:r>
        <w:rPr>
          <w:color w:val="000000"/>
          <w:sz w:val="20"/>
          <w:szCs w:val="20"/>
        </w:rPr>
        <w:t xml:space="preserve"> работ производитель работ обязан очистить территорию от остатков обрезков стволов и веток в течение суток. </w:t>
      </w:r>
    </w:p>
    <w:p w:rsidR="00C27647" w:rsidRDefault="00C27647" w:rsidP="00C27647">
      <w:pPr>
        <w:ind w:left="-15" w:firstLine="724"/>
        <w:jc w:val="both"/>
        <w:rPr>
          <w:color w:val="000000"/>
          <w:sz w:val="20"/>
          <w:szCs w:val="20"/>
        </w:rPr>
      </w:pPr>
      <w:r>
        <w:rPr>
          <w:color w:val="000000"/>
          <w:sz w:val="20"/>
          <w:szCs w:val="20"/>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Pr>
            <w:color w:val="000000"/>
            <w:sz w:val="20"/>
            <w:szCs w:val="20"/>
          </w:rPr>
          <w:t>5 см</w:t>
        </w:r>
      </w:smartTag>
      <w:r>
        <w:rPr>
          <w:color w:val="000000"/>
          <w:sz w:val="20"/>
          <w:szCs w:val="20"/>
        </w:rPr>
        <w:t xml:space="preserve"> периодически при достижении травяным покровом высоты 10-</w:t>
      </w:r>
      <w:smartTag w:uri="urn:schemas-microsoft-com:office:smarttags" w:element="metricconverter">
        <w:smartTagPr>
          <w:attr w:name="ProductID" w:val="15 см"/>
        </w:smartTagPr>
        <w:r>
          <w:rPr>
            <w:color w:val="000000"/>
            <w:sz w:val="20"/>
            <w:szCs w:val="20"/>
          </w:rPr>
          <w:t>15 см</w:t>
        </w:r>
      </w:smartTag>
      <w:r>
        <w:rPr>
          <w:color w:val="000000"/>
          <w:sz w:val="20"/>
          <w:szCs w:val="20"/>
        </w:rPr>
        <w:t xml:space="preserve">. Скошенная трава должна быть убрана в течение 3-х суток. </w:t>
      </w:r>
    </w:p>
    <w:p w:rsidR="00C27647" w:rsidRDefault="00C27647" w:rsidP="00C27647">
      <w:pPr>
        <w:ind w:left="-15" w:firstLine="724"/>
        <w:jc w:val="both"/>
        <w:rPr>
          <w:color w:val="000000"/>
          <w:sz w:val="20"/>
          <w:szCs w:val="20"/>
        </w:rPr>
      </w:pPr>
      <w:r>
        <w:rPr>
          <w:color w:val="000000"/>
          <w:sz w:val="20"/>
          <w:szCs w:val="20"/>
        </w:rPr>
        <w:t xml:space="preserve">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 </w:t>
      </w:r>
    </w:p>
    <w:p w:rsidR="00C27647" w:rsidRDefault="00C27647" w:rsidP="00C27647">
      <w:pPr>
        <w:jc w:val="both"/>
        <w:rPr>
          <w:color w:val="000000"/>
          <w:sz w:val="20"/>
          <w:szCs w:val="20"/>
        </w:rPr>
      </w:pPr>
    </w:p>
    <w:p w:rsidR="00C27647" w:rsidRDefault="00C27647" w:rsidP="00C27647">
      <w:pPr>
        <w:numPr>
          <w:ilvl w:val="0"/>
          <w:numId w:val="4"/>
        </w:numPr>
        <w:suppressAutoHyphens/>
        <w:jc w:val="center"/>
        <w:rPr>
          <w:color w:val="000000"/>
          <w:sz w:val="20"/>
          <w:szCs w:val="20"/>
        </w:rPr>
      </w:pPr>
      <w:r>
        <w:rPr>
          <w:b/>
          <w:bCs/>
          <w:color w:val="000000"/>
          <w:sz w:val="20"/>
          <w:szCs w:val="20"/>
        </w:rPr>
        <w:t>Порядок размещения и эксплуатации рекламно-информационных элементов</w:t>
      </w:r>
    </w:p>
    <w:p w:rsidR="00C27647" w:rsidRDefault="00C27647" w:rsidP="00C27647">
      <w:pPr>
        <w:ind w:left="360"/>
        <w:rPr>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C27647" w:rsidRDefault="00C27647" w:rsidP="00C27647">
      <w:pPr>
        <w:ind w:left="-15" w:firstLine="724"/>
        <w:jc w:val="both"/>
        <w:rPr>
          <w:color w:val="000000"/>
          <w:sz w:val="20"/>
          <w:szCs w:val="20"/>
        </w:rPr>
      </w:pPr>
      <w:r>
        <w:rPr>
          <w:color w:val="000000"/>
          <w:sz w:val="20"/>
          <w:szCs w:val="20"/>
        </w:rPr>
        <w:t xml:space="preserve">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C27647" w:rsidRDefault="00C27647" w:rsidP="00C27647">
      <w:pPr>
        <w:ind w:left="-15" w:firstLine="724"/>
        <w:jc w:val="both"/>
        <w:rPr>
          <w:color w:val="000000"/>
          <w:sz w:val="20"/>
          <w:szCs w:val="20"/>
        </w:rPr>
      </w:pPr>
      <w:r>
        <w:rPr>
          <w:color w:val="000000"/>
          <w:sz w:val="20"/>
          <w:szCs w:val="20"/>
        </w:rPr>
        <w:t xml:space="preserve">6.3.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C27647" w:rsidRDefault="00C27647" w:rsidP="00C27647">
      <w:pPr>
        <w:ind w:left="-15" w:firstLine="724"/>
        <w:jc w:val="both"/>
        <w:rPr>
          <w:color w:val="000000"/>
          <w:sz w:val="20"/>
          <w:szCs w:val="20"/>
        </w:rPr>
      </w:pPr>
      <w:r>
        <w:rPr>
          <w:color w:val="000000"/>
          <w:sz w:val="20"/>
          <w:szCs w:val="20"/>
        </w:rPr>
        <w:t xml:space="preserve">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C27647" w:rsidRDefault="00C27647" w:rsidP="00C27647">
      <w:pPr>
        <w:ind w:left="-15" w:firstLine="724"/>
        <w:jc w:val="both"/>
        <w:rPr>
          <w:color w:val="000000"/>
          <w:sz w:val="20"/>
          <w:szCs w:val="20"/>
        </w:rPr>
      </w:pPr>
      <w:r>
        <w:rPr>
          <w:color w:val="000000"/>
          <w:sz w:val="20"/>
          <w:szCs w:val="20"/>
        </w:rPr>
        <w:t xml:space="preserve">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C27647" w:rsidRDefault="00C27647" w:rsidP="00C27647">
      <w:pPr>
        <w:ind w:left="-15" w:firstLine="724"/>
        <w:jc w:val="both"/>
        <w:rPr>
          <w:color w:val="000000"/>
          <w:sz w:val="20"/>
          <w:szCs w:val="20"/>
        </w:rPr>
      </w:pPr>
      <w:r>
        <w:rPr>
          <w:color w:val="000000"/>
          <w:sz w:val="20"/>
          <w:szCs w:val="20"/>
        </w:rPr>
        <w:t xml:space="preserve">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C27647" w:rsidRDefault="00C27647" w:rsidP="00C27647">
      <w:pPr>
        <w:ind w:left="-15"/>
        <w:jc w:val="both"/>
        <w:rPr>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7.1. </w:t>
      </w:r>
      <w:proofErr w:type="gramStart"/>
      <w:r>
        <w:rPr>
          <w:color w:val="000000"/>
          <w:sz w:val="20"/>
          <w:szCs w:val="20"/>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w:t>
      </w:r>
      <w:r>
        <w:rPr>
          <w:color w:val="000000"/>
          <w:sz w:val="20"/>
          <w:szCs w:val="20"/>
        </w:rPr>
        <w:lastRenderedPageBreak/>
        <w:t>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Михайловского сельского поселения Цивильского</w:t>
      </w:r>
      <w:proofErr w:type="gramEnd"/>
      <w:r>
        <w:rPr>
          <w:color w:val="000000"/>
          <w:sz w:val="20"/>
          <w:szCs w:val="20"/>
        </w:rPr>
        <w:t xml:space="preserve"> района Чувашской Республики при наличии согласованного проекта с санитарно-эпидемиологическим надзором, при этом должно быть соблюдено целевое назначение земельного участка. </w:t>
      </w:r>
    </w:p>
    <w:p w:rsidR="00C27647" w:rsidRDefault="00C27647" w:rsidP="00C27647">
      <w:pPr>
        <w:ind w:left="-15" w:firstLine="724"/>
        <w:jc w:val="both"/>
        <w:rPr>
          <w:color w:val="000000"/>
          <w:sz w:val="20"/>
          <w:szCs w:val="20"/>
        </w:rPr>
      </w:pPr>
      <w:r>
        <w:rPr>
          <w:color w:val="000000"/>
          <w:sz w:val="20"/>
          <w:szCs w:val="20"/>
        </w:rPr>
        <w:t xml:space="preserve">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 </w:t>
      </w:r>
    </w:p>
    <w:p w:rsidR="00C27647" w:rsidRDefault="00C27647" w:rsidP="00C27647">
      <w:pPr>
        <w:ind w:left="-15" w:firstLine="724"/>
        <w:jc w:val="both"/>
        <w:rPr>
          <w:color w:val="000000"/>
          <w:sz w:val="20"/>
          <w:szCs w:val="20"/>
        </w:rPr>
      </w:pPr>
      <w:r>
        <w:rPr>
          <w:color w:val="000000"/>
          <w:sz w:val="20"/>
          <w:szCs w:val="20"/>
        </w:rPr>
        <w:t xml:space="preserve">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Михайловского сельского поселения Цивильского района Чувашской Республики) производить ремонт, отделку и окраску, в соответствии с выданным разрешением. </w:t>
      </w:r>
    </w:p>
    <w:p w:rsidR="00C27647" w:rsidRDefault="00C27647" w:rsidP="00C27647">
      <w:pPr>
        <w:ind w:left="-15" w:firstLine="724"/>
        <w:jc w:val="both"/>
        <w:rPr>
          <w:color w:val="000000"/>
          <w:sz w:val="20"/>
          <w:szCs w:val="20"/>
        </w:rPr>
      </w:pPr>
      <w:r>
        <w:rPr>
          <w:color w:val="000000"/>
          <w:sz w:val="20"/>
          <w:szCs w:val="20"/>
        </w:rPr>
        <w:t xml:space="preserve">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C27647" w:rsidRDefault="00C27647" w:rsidP="00C27647">
      <w:pPr>
        <w:ind w:left="-15" w:firstLine="724"/>
        <w:jc w:val="both"/>
        <w:rPr>
          <w:color w:val="000000"/>
          <w:sz w:val="20"/>
          <w:szCs w:val="20"/>
        </w:rPr>
      </w:pPr>
      <w:r>
        <w:rPr>
          <w:color w:val="000000"/>
          <w:sz w:val="20"/>
          <w:szCs w:val="20"/>
        </w:rPr>
        <w:t xml:space="preserve">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Михайловского сельского поселения Цивильского района Чувашской Республики. </w:t>
      </w:r>
    </w:p>
    <w:p w:rsidR="00C27647" w:rsidRDefault="00C27647" w:rsidP="00C27647">
      <w:pPr>
        <w:jc w:val="both"/>
        <w:rPr>
          <w:color w:val="000000"/>
          <w:sz w:val="20"/>
          <w:szCs w:val="20"/>
        </w:rPr>
      </w:pPr>
    </w:p>
    <w:p w:rsidR="00C27647" w:rsidRDefault="00C27647" w:rsidP="00C27647">
      <w:pPr>
        <w:jc w:val="both"/>
        <w:rPr>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 xml:space="preserve">Порядок содержания жилых и нежилых зданий, строений и сооружений </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27647" w:rsidRDefault="00C27647" w:rsidP="00C27647">
      <w:pPr>
        <w:ind w:left="-15" w:firstLine="724"/>
        <w:jc w:val="both"/>
        <w:rPr>
          <w:color w:val="000000"/>
          <w:sz w:val="20"/>
          <w:szCs w:val="20"/>
        </w:rPr>
      </w:pPr>
      <w:r>
        <w:rPr>
          <w:color w:val="000000"/>
          <w:sz w:val="20"/>
          <w:szCs w:val="20"/>
        </w:rPr>
        <w:t xml:space="preserve">8.2. Ремонт, окраска зданий, домовладений выполняются за счет средств и силами их владельцев или строительными организациями на договорной основе. </w:t>
      </w:r>
    </w:p>
    <w:p w:rsidR="00C27647" w:rsidRDefault="00C27647" w:rsidP="00C27647">
      <w:pPr>
        <w:ind w:left="-15" w:firstLine="724"/>
        <w:jc w:val="both"/>
        <w:rPr>
          <w:color w:val="000000"/>
          <w:sz w:val="20"/>
          <w:szCs w:val="20"/>
        </w:rPr>
      </w:pPr>
      <w:r>
        <w:rPr>
          <w:color w:val="000000"/>
          <w:sz w:val="20"/>
          <w:szCs w:val="20"/>
        </w:rPr>
        <w:t xml:space="preserve">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C27647" w:rsidRDefault="00C27647" w:rsidP="00C27647">
      <w:pPr>
        <w:ind w:left="-15" w:firstLine="724"/>
        <w:jc w:val="both"/>
        <w:rPr>
          <w:color w:val="000000"/>
          <w:sz w:val="20"/>
          <w:szCs w:val="20"/>
        </w:rPr>
      </w:pPr>
      <w:r>
        <w:rPr>
          <w:color w:val="000000"/>
          <w:sz w:val="20"/>
          <w:szCs w:val="20"/>
        </w:rPr>
        <w:t xml:space="preserve">8.4. Все вновь возводимые жилые дома должны быть расположены на расстоянии </w:t>
      </w:r>
      <w:proofErr w:type="gramStart"/>
      <w:r>
        <w:rPr>
          <w:color w:val="000000"/>
          <w:sz w:val="20"/>
          <w:szCs w:val="20"/>
        </w:rPr>
        <w:t>от</w:t>
      </w:r>
      <w:proofErr w:type="gramEnd"/>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 красной линии улиц не менее чем на </w:t>
      </w:r>
      <w:smartTag w:uri="urn:schemas-microsoft-com:office:smarttags" w:element="metricconverter">
        <w:smartTagPr>
          <w:attr w:name="ProductID" w:val="5 метров"/>
        </w:smartTagPr>
        <w:r>
          <w:rPr>
            <w:color w:val="000000"/>
            <w:sz w:val="20"/>
            <w:szCs w:val="20"/>
          </w:rPr>
          <w:t>5 метров</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 красной линии проездов не менее чем на </w:t>
      </w:r>
      <w:smartTag w:uri="urn:schemas-microsoft-com:office:smarttags" w:element="metricconverter">
        <w:smartTagPr>
          <w:attr w:name="ProductID" w:val="3 метра"/>
        </w:smartTagPr>
        <w:r>
          <w:rPr>
            <w:color w:val="000000"/>
            <w:sz w:val="20"/>
            <w:szCs w:val="20"/>
          </w:rPr>
          <w:t>3 метра</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 границы смежного участка не менее чем на </w:t>
      </w:r>
      <w:smartTag w:uri="urn:schemas-microsoft-com:office:smarttags" w:element="metricconverter">
        <w:smartTagPr>
          <w:attr w:name="ProductID" w:val="3 метра"/>
        </w:smartTagPr>
        <w:r>
          <w:rPr>
            <w:color w:val="000000"/>
            <w:sz w:val="20"/>
            <w:szCs w:val="20"/>
          </w:rPr>
          <w:t>3 метра</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8.5. Расстояние от вновь возводимых хозяйственных построек до: </w:t>
      </w:r>
    </w:p>
    <w:p w:rsidR="00C27647" w:rsidRDefault="00C27647" w:rsidP="00C27647">
      <w:pPr>
        <w:ind w:left="-15" w:firstLine="724"/>
        <w:rPr>
          <w:color w:val="000000"/>
          <w:sz w:val="20"/>
          <w:szCs w:val="20"/>
        </w:rPr>
      </w:pPr>
      <w:r>
        <w:rPr>
          <w:color w:val="000000"/>
          <w:sz w:val="20"/>
          <w:szCs w:val="20"/>
        </w:rPr>
        <w:t xml:space="preserve">• красных линий улиц и проездов должно быть не менее </w:t>
      </w:r>
      <w:smartTag w:uri="urn:schemas-microsoft-com:office:smarttags" w:element="metricconverter">
        <w:smartTagPr>
          <w:attr w:name="ProductID" w:val="5 метров"/>
        </w:smartTagPr>
        <w:r>
          <w:rPr>
            <w:color w:val="000000"/>
            <w:sz w:val="20"/>
            <w:szCs w:val="20"/>
          </w:rPr>
          <w:t>5 метров</w:t>
        </w:r>
      </w:smartTag>
      <w:r>
        <w:rPr>
          <w:color w:val="000000"/>
          <w:sz w:val="20"/>
          <w:szCs w:val="20"/>
        </w:rPr>
        <w:t xml:space="preserve">; </w:t>
      </w:r>
    </w:p>
    <w:p w:rsidR="00C27647" w:rsidRDefault="00C27647" w:rsidP="00C27647">
      <w:pPr>
        <w:ind w:left="-15" w:firstLine="724"/>
        <w:rPr>
          <w:color w:val="000000"/>
          <w:sz w:val="20"/>
          <w:szCs w:val="20"/>
        </w:rPr>
      </w:pPr>
      <w:r>
        <w:rPr>
          <w:color w:val="000000"/>
          <w:sz w:val="20"/>
          <w:szCs w:val="20"/>
        </w:rPr>
        <w:t xml:space="preserve">• границы соседнего участка – не менее </w:t>
      </w:r>
      <w:smartTag w:uri="urn:schemas-microsoft-com:office:smarttags" w:element="metricconverter">
        <w:smartTagPr>
          <w:attr w:name="ProductID" w:val="4 метров"/>
        </w:smartTagPr>
        <w:r>
          <w:rPr>
            <w:color w:val="000000"/>
            <w:sz w:val="20"/>
            <w:szCs w:val="20"/>
          </w:rPr>
          <w:t>4 метров</w:t>
        </w:r>
      </w:smartTag>
      <w:r>
        <w:rPr>
          <w:color w:val="000000"/>
          <w:sz w:val="20"/>
          <w:szCs w:val="20"/>
        </w:rPr>
        <w:t xml:space="preserve">; </w:t>
      </w:r>
    </w:p>
    <w:p w:rsidR="00C27647" w:rsidRDefault="00C27647" w:rsidP="00C27647">
      <w:pPr>
        <w:ind w:left="-15" w:firstLine="724"/>
        <w:rPr>
          <w:color w:val="000000"/>
          <w:sz w:val="20"/>
          <w:szCs w:val="20"/>
        </w:rPr>
      </w:pPr>
      <w:r>
        <w:rPr>
          <w:color w:val="000000"/>
          <w:sz w:val="20"/>
          <w:szCs w:val="20"/>
        </w:rPr>
        <w:t xml:space="preserve">• жилых строений – не менее </w:t>
      </w:r>
      <w:smartTag w:uri="urn:schemas-microsoft-com:office:smarttags" w:element="metricconverter">
        <w:smartTagPr>
          <w:attr w:name="ProductID" w:val="15 метров"/>
        </w:smartTagPr>
        <w:r>
          <w:rPr>
            <w:color w:val="000000"/>
            <w:sz w:val="20"/>
            <w:szCs w:val="20"/>
          </w:rPr>
          <w:t>15 метров</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Pr>
            <w:color w:val="000000"/>
            <w:sz w:val="20"/>
            <w:szCs w:val="20"/>
          </w:rPr>
          <w:t>1 метра</w:t>
        </w:r>
      </w:smartTag>
      <w:r>
        <w:rPr>
          <w:color w:val="000000"/>
          <w:sz w:val="20"/>
          <w:szCs w:val="20"/>
        </w:rPr>
        <w:t xml:space="preserve"> от смежного земельного участка. </w:t>
      </w:r>
    </w:p>
    <w:p w:rsidR="00C27647" w:rsidRDefault="00C27647" w:rsidP="00C27647">
      <w:pPr>
        <w:ind w:left="-15" w:firstLine="724"/>
        <w:jc w:val="both"/>
        <w:rPr>
          <w:color w:val="000000"/>
          <w:sz w:val="20"/>
          <w:szCs w:val="20"/>
        </w:rPr>
      </w:pPr>
      <w:r>
        <w:rPr>
          <w:color w:val="000000"/>
          <w:sz w:val="20"/>
          <w:szCs w:val="20"/>
        </w:rPr>
        <w:t xml:space="preserve">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w:t>
      </w:r>
      <w:proofErr w:type="gramStart"/>
      <w:r>
        <w:rPr>
          <w:color w:val="000000"/>
          <w:sz w:val="20"/>
          <w:szCs w:val="20"/>
        </w:rPr>
        <w:t>и т.п</w:t>
      </w:r>
      <w:proofErr w:type="gramEnd"/>
      <w:r>
        <w:rPr>
          <w:color w:val="000000"/>
          <w:sz w:val="20"/>
          <w:szCs w:val="20"/>
        </w:rPr>
        <w:t xml:space="preserve">.), занимающих более 10% фасадной поверхности. </w:t>
      </w:r>
    </w:p>
    <w:p w:rsidR="00C27647" w:rsidRDefault="00C27647" w:rsidP="00C27647">
      <w:pPr>
        <w:ind w:left="-15" w:firstLine="724"/>
        <w:jc w:val="both"/>
        <w:rPr>
          <w:color w:val="000000"/>
          <w:sz w:val="20"/>
          <w:szCs w:val="20"/>
        </w:rPr>
      </w:pPr>
      <w:r>
        <w:rPr>
          <w:color w:val="000000"/>
          <w:sz w:val="20"/>
          <w:szCs w:val="20"/>
        </w:rPr>
        <w:t xml:space="preserve">8.8. Необходимость и периодичность проведения работ по ремонту и окраске фасадов зданий определяются: </w:t>
      </w:r>
    </w:p>
    <w:p w:rsidR="00C27647" w:rsidRDefault="00C27647" w:rsidP="00C27647">
      <w:pPr>
        <w:ind w:left="-15" w:firstLine="724"/>
        <w:jc w:val="both"/>
        <w:rPr>
          <w:color w:val="000000"/>
          <w:sz w:val="20"/>
          <w:szCs w:val="20"/>
        </w:rPr>
      </w:pPr>
      <w:r>
        <w:rPr>
          <w:color w:val="000000"/>
          <w:sz w:val="20"/>
          <w:szCs w:val="20"/>
        </w:rPr>
        <w:t xml:space="preserve">• владельцами исходя из существующего состояния фасада; </w:t>
      </w:r>
    </w:p>
    <w:p w:rsidR="00C27647" w:rsidRDefault="00C27647" w:rsidP="00C27647">
      <w:pPr>
        <w:ind w:left="-15" w:firstLine="724"/>
        <w:jc w:val="both"/>
        <w:rPr>
          <w:color w:val="000000"/>
          <w:sz w:val="20"/>
          <w:szCs w:val="20"/>
        </w:rPr>
      </w:pPr>
      <w:r>
        <w:rPr>
          <w:color w:val="000000"/>
          <w:sz w:val="20"/>
          <w:szCs w:val="20"/>
        </w:rPr>
        <w:t xml:space="preserve">• администрацией Михайловского сельского поселения Цивильского района Чувашской Республики городского поселения – с обязательной выдачей соответствующих предписаний. </w:t>
      </w:r>
    </w:p>
    <w:p w:rsidR="00C27647" w:rsidRDefault="00C27647" w:rsidP="00C27647">
      <w:pPr>
        <w:ind w:left="-15" w:firstLine="724"/>
        <w:jc w:val="both"/>
        <w:rPr>
          <w:color w:val="000000"/>
          <w:sz w:val="20"/>
          <w:szCs w:val="20"/>
        </w:rPr>
      </w:pPr>
      <w:r>
        <w:rPr>
          <w:color w:val="000000"/>
          <w:sz w:val="20"/>
          <w:szCs w:val="20"/>
        </w:rPr>
        <w:t xml:space="preserve">8.9.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администрацией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C27647" w:rsidRDefault="00C27647" w:rsidP="00C27647">
      <w:pPr>
        <w:ind w:left="-15" w:firstLine="724"/>
        <w:jc w:val="both"/>
        <w:rPr>
          <w:color w:val="000000"/>
          <w:sz w:val="20"/>
          <w:szCs w:val="20"/>
        </w:rPr>
      </w:pPr>
      <w:r>
        <w:rPr>
          <w:color w:val="000000"/>
          <w:sz w:val="20"/>
          <w:szCs w:val="20"/>
        </w:rPr>
        <w:t xml:space="preserve">8.11. После окончания работ на фасадах зданий обязательна очистка, мойка прилегающих строений и территорий (пешеходных дорожек, улиц, газонов и т.д.). </w:t>
      </w:r>
    </w:p>
    <w:p w:rsidR="00C27647" w:rsidRDefault="00C27647" w:rsidP="00C27647">
      <w:pPr>
        <w:ind w:left="-15" w:firstLine="724"/>
        <w:jc w:val="both"/>
        <w:rPr>
          <w:color w:val="000000"/>
          <w:sz w:val="20"/>
          <w:szCs w:val="20"/>
        </w:rPr>
      </w:pPr>
      <w:r>
        <w:rPr>
          <w:color w:val="000000"/>
          <w:sz w:val="20"/>
          <w:szCs w:val="20"/>
        </w:rPr>
        <w:t xml:space="preserve">8.12. Строительный мусор, образуемый при ремонте зданий, должен собираться и ежедневно вывозится в места санкционированного складирования. </w:t>
      </w:r>
    </w:p>
    <w:p w:rsidR="00C27647" w:rsidRDefault="00C27647" w:rsidP="00C27647">
      <w:pPr>
        <w:ind w:left="-15" w:firstLine="724"/>
        <w:jc w:val="both"/>
        <w:rPr>
          <w:color w:val="000000"/>
          <w:sz w:val="20"/>
          <w:szCs w:val="20"/>
        </w:rPr>
      </w:pPr>
      <w:r>
        <w:rPr>
          <w:color w:val="000000"/>
          <w:sz w:val="20"/>
          <w:szCs w:val="20"/>
        </w:rPr>
        <w:t xml:space="preserve">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 </w:t>
      </w:r>
    </w:p>
    <w:p w:rsidR="00C27647" w:rsidRDefault="00C27647" w:rsidP="00C27647">
      <w:pPr>
        <w:ind w:left="-15" w:firstLine="724"/>
        <w:jc w:val="both"/>
        <w:rPr>
          <w:b/>
          <w:color w:val="000000"/>
          <w:sz w:val="20"/>
          <w:szCs w:val="20"/>
        </w:rPr>
      </w:pPr>
      <w:r>
        <w:rPr>
          <w:color w:val="000000"/>
          <w:sz w:val="20"/>
          <w:szCs w:val="20"/>
        </w:rPr>
        <w:lastRenderedPageBreak/>
        <w:t xml:space="preserve">8.14. За установку и содержание на фасадах зданий вывесок, реклам, аншлагов, номерных знаков несут ответственность владельцы зданий. </w:t>
      </w:r>
    </w:p>
    <w:p w:rsidR="00C27647" w:rsidRDefault="00C27647" w:rsidP="00C27647">
      <w:pPr>
        <w:rPr>
          <w:b/>
          <w:color w:val="000000"/>
          <w:sz w:val="20"/>
          <w:szCs w:val="20"/>
        </w:rPr>
      </w:pPr>
    </w:p>
    <w:p w:rsidR="00C27647" w:rsidRDefault="00C27647" w:rsidP="00C27647">
      <w:pPr>
        <w:numPr>
          <w:ilvl w:val="0"/>
          <w:numId w:val="4"/>
        </w:numPr>
        <w:suppressAutoHyphens/>
        <w:jc w:val="center"/>
        <w:rPr>
          <w:b/>
          <w:color w:val="000000"/>
          <w:sz w:val="20"/>
          <w:szCs w:val="20"/>
        </w:rPr>
      </w:pPr>
      <w:r>
        <w:rPr>
          <w:b/>
          <w:color w:val="000000"/>
          <w:sz w:val="20"/>
          <w:szCs w:val="20"/>
        </w:rPr>
        <w:t xml:space="preserve">Порядок строительства (ремонта) подземных коммуникаций, капитального ремонта улиц, тротуаров и других видов земляных работ </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9.2. На производство работ выдаются: </w:t>
      </w:r>
    </w:p>
    <w:p w:rsidR="00C27647" w:rsidRDefault="00C27647" w:rsidP="00C27647">
      <w:pPr>
        <w:ind w:left="-15" w:firstLine="724"/>
        <w:jc w:val="both"/>
        <w:rPr>
          <w:color w:val="000000"/>
          <w:sz w:val="20"/>
          <w:szCs w:val="20"/>
        </w:rPr>
      </w:pPr>
      <w:r>
        <w:rPr>
          <w:color w:val="000000"/>
          <w:sz w:val="20"/>
          <w:szCs w:val="20"/>
        </w:rPr>
        <w:t xml:space="preserve">• разрешение на строительство; </w:t>
      </w:r>
    </w:p>
    <w:p w:rsidR="00C27647" w:rsidRDefault="00C27647" w:rsidP="00C27647">
      <w:pPr>
        <w:ind w:left="-15" w:firstLine="724"/>
        <w:jc w:val="both"/>
        <w:rPr>
          <w:color w:val="000000"/>
          <w:sz w:val="20"/>
          <w:szCs w:val="20"/>
        </w:rPr>
      </w:pPr>
      <w:r>
        <w:rPr>
          <w:color w:val="000000"/>
          <w:sz w:val="20"/>
          <w:szCs w:val="20"/>
        </w:rPr>
        <w:t xml:space="preserve">• разрешение на аварийный ремонт. </w:t>
      </w:r>
    </w:p>
    <w:p w:rsidR="00C27647" w:rsidRDefault="00C27647" w:rsidP="00C27647">
      <w:pPr>
        <w:ind w:left="-15" w:firstLine="724"/>
        <w:jc w:val="both"/>
        <w:rPr>
          <w:color w:val="000000"/>
          <w:sz w:val="20"/>
          <w:szCs w:val="20"/>
        </w:rPr>
      </w:pPr>
      <w:r>
        <w:rPr>
          <w:color w:val="000000"/>
          <w:sz w:val="20"/>
          <w:szCs w:val="20"/>
        </w:rPr>
        <w:t xml:space="preserve">9.2.1. Разрешение выдается администрацией Михайловского сельского поселения Цивильского района Чувашской Республики, в течение трех суток со дня подачи заявления и необходимых документов. </w:t>
      </w:r>
    </w:p>
    <w:p w:rsidR="00C27647" w:rsidRDefault="00C27647" w:rsidP="00C27647">
      <w:pPr>
        <w:ind w:left="-15" w:firstLine="724"/>
        <w:jc w:val="both"/>
        <w:rPr>
          <w:color w:val="000000"/>
          <w:sz w:val="20"/>
          <w:szCs w:val="20"/>
        </w:rPr>
      </w:pPr>
      <w:r>
        <w:rPr>
          <w:color w:val="000000"/>
          <w:sz w:val="20"/>
          <w:szCs w:val="20"/>
        </w:rPr>
        <w:t xml:space="preserve">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 </w:t>
      </w:r>
    </w:p>
    <w:p w:rsidR="00C27647" w:rsidRDefault="00C27647" w:rsidP="00C27647">
      <w:pPr>
        <w:ind w:left="-15" w:firstLine="724"/>
        <w:jc w:val="both"/>
        <w:rPr>
          <w:color w:val="000000"/>
          <w:sz w:val="20"/>
          <w:szCs w:val="20"/>
        </w:rPr>
      </w:pPr>
      <w:r>
        <w:rPr>
          <w:color w:val="000000"/>
          <w:sz w:val="20"/>
          <w:szCs w:val="20"/>
        </w:rPr>
        <w:t xml:space="preserve">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C27647" w:rsidRDefault="00C27647" w:rsidP="00C27647">
      <w:pPr>
        <w:ind w:left="-15" w:firstLine="724"/>
        <w:jc w:val="both"/>
        <w:rPr>
          <w:color w:val="000000"/>
          <w:sz w:val="20"/>
          <w:szCs w:val="20"/>
        </w:rPr>
      </w:pPr>
      <w:r>
        <w:rPr>
          <w:color w:val="000000"/>
          <w:sz w:val="20"/>
          <w:szCs w:val="20"/>
        </w:rPr>
        <w:t xml:space="preserve">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9.2.5. </w:t>
      </w:r>
      <w:proofErr w:type="gramStart"/>
      <w:r>
        <w:rPr>
          <w:color w:val="000000"/>
          <w:sz w:val="20"/>
          <w:szCs w:val="20"/>
        </w:rP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администрацию Михайловского сельского поселения Цивильского района Чувашской Республики и т.д.. Разрешение в таких случаях оформляется одновременно, либо в первый же рабочий день, если работы производятся в выходные и праздничные дни. </w:t>
      </w:r>
      <w:proofErr w:type="gramEnd"/>
    </w:p>
    <w:p w:rsidR="00C27647" w:rsidRDefault="00C27647" w:rsidP="00C27647">
      <w:pPr>
        <w:ind w:left="-15" w:firstLine="724"/>
        <w:jc w:val="both"/>
        <w:rPr>
          <w:color w:val="000000"/>
          <w:sz w:val="20"/>
          <w:szCs w:val="20"/>
        </w:rPr>
      </w:pPr>
      <w:r>
        <w:rPr>
          <w:color w:val="000000"/>
          <w:sz w:val="20"/>
          <w:szCs w:val="20"/>
        </w:rPr>
        <w:t xml:space="preserve">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w:t>
      </w:r>
      <w:proofErr w:type="gramStart"/>
      <w:r>
        <w:rPr>
          <w:color w:val="000000"/>
          <w:sz w:val="20"/>
          <w:szCs w:val="20"/>
        </w:rPr>
        <w:t>и т.п</w:t>
      </w:r>
      <w:proofErr w:type="gramEnd"/>
      <w:r>
        <w:rPr>
          <w:color w:val="000000"/>
          <w:sz w:val="20"/>
          <w:szCs w:val="20"/>
        </w:rPr>
        <w:t xml:space="preserve">. и в случае выявления брака в течение года после выполнения работ обязаны устранить его. </w:t>
      </w:r>
    </w:p>
    <w:p w:rsidR="00C27647" w:rsidRDefault="00C27647" w:rsidP="00C27647">
      <w:pPr>
        <w:ind w:left="-15" w:firstLine="724"/>
        <w:jc w:val="both"/>
        <w:rPr>
          <w:color w:val="000000"/>
          <w:sz w:val="20"/>
          <w:szCs w:val="20"/>
        </w:rPr>
      </w:pPr>
      <w:r>
        <w:rPr>
          <w:color w:val="000000"/>
          <w:sz w:val="20"/>
          <w:szCs w:val="20"/>
        </w:rPr>
        <w:t xml:space="preserve">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C27647" w:rsidRDefault="00C27647" w:rsidP="00C27647">
      <w:pPr>
        <w:ind w:left="-15" w:firstLine="724"/>
        <w:jc w:val="both"/>
        <w:rPr>
          <w:color w:val="000000"/>
          <w:sz w:val="20"/>
          <w:szCs w:val="20"/>
        </w:rPr>
      </w:pPr>
      <w:r>
        <w:rPr>
          <w:color w:val="000000"/>
          <w:sz w:val="20"/>
          <w:szCs w:val="20"/>
        </w:rPr>
        <w:t xml:space="preserve">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C27647" w:rsidRDefault="00C27647" w:rsidP="00C27647">
      <w:pPr>
        <w:ind w:left="-15" w:firstLine="724"/>
        <w:jc w:val="both"/>
        <w:rPr>
          <w:color w:val="000000"/>
          <w:sz w:val="20"/>
          <w:szCs w:val="20"/>
        </w:rPr>
      </w:pPr>
      <w:r>
        <w:rPr>
          <w:color w:val="000000"/>
          <w:sz w:val="20"/>
          <w:szCs w:val="20"/>
        </w:rPr>
        <w:t xml:space="preserve">9.3. Юридические и физические лица выполняют капитальный ремонт дорог, пешеходных дорожек и тротуаров, </w:t>
      </w:r>
      <w:proofErr w:type="gramStart"/>
      <w:r>
        <w:rPr>
          <w:color w:val="000000"/>
          <w:sz w:val="20"/>
          <w:szCs w:val="20"/>
        </w:rPr>
        <w:t>согласно</w:t>
      </w:r>
      <w:proofErr w:type="gramEnd"/>
      <w:r>
        <w:rPr>
          <w:color w:val="000000"/>
          <w:sz w:val="20"/>
          <w:szCs w:val="20"/>
        </w:rPr>
        <w:t xml:space="preserve"> утвержденного проекта в границах закрепленных территорий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9.4. Производство работ. </w:t>
      </w:r>
    </w:p>
    <w:p w:rsidR="00C27647" w:rsidRDefault="00C27647" w:rsidP="00C27647">
      <w:pPr>
        <w:ind w:left="-15" w:firstLine="724"/>
        <w:jc w:val="both"/>
        <w:rPr>
          <w:color w:val="000000"/>
          <w:sz w:val="20"/>
          <w:szCs w:val="20"/>
        </w:rPr>
      </w:pPr>
      <w:r>
        <w:rPr>
          <w:color w:val="000000"/>
          <w:sz w:val="20"/>
          <w:szCs w:val="20"/>
        </w:rPr>
        <w:t xml:space="preserve">9.4.1. Строительство (ремонт) подземных коммуникаций должно вестись в технологической последовательности согласно плану производства работ. </w:t>
      </w:r>
    </w:p>
    <w:p w:rsidR="00C27647" w:rsidRDefault="00C27647" w:rsidP="00C27647">
      <w:pPr>
        <w:ind w:left="-15" w:firstLine="724"/>
        <w:jc w:val="both"/>
        <w:rPr>
          <w:color w:val="000000"/>
          <w:sz w:val="20"/>
          <w:szCs w:val="20"/>
        </w:rPr>
      </w:pPr>
      <w:r>
        <w:rPr>
          <w:color w:val="000000"/>
          <w:sz w:val="20"/>
          <w:szCs w:val="20"/>
        </w:rPr>
        <w:t xml:space="preserve">9.4.2. Строительная организация обязана до начала работ: </w:t>
      </w:r>
    </w:p>
    <w:p w:rsidR="00C27647" w:rsidRDefault="00C27647" w:rsidP="00C27647">
      <w:pPr>
        <w:ind w:left="-15" w:firstLine="724"/>
        <w:jc w:val="both"/>
        <w:rPr>
          <w:color w:val="000000"/>
          <w:sz w:val="20"/>
          <w:szCs w:val="20"/>
        </w:rPr>
      </w:pPr>
      <w:r>
        <w:rPr>
          <w:color w:val="000000"/>
          <w:sz w:val="20"/>
          <w:szCs w:val="20"/>
        </w:rPr>
        <w:t xml:space="preserve">• оградить место производства работ барьерами стандартного типа, либо лентой, окрашенными в бело-красные цвета; </w:t>
      </w:r>
    </w:p>
    <w:p w:rsidR="00C27647" w:rsidRDefault="00C27647" w:rsidP="00C27647">
      <w:pPr>
        <w:ind w:left="-15" w:firstLine="724"/>
        <w:jc w:val="both"/>
        <w:rPr>
          <w:color w:val="000000"/>
          <w:sz w:val="20"/>
          <w:szCs w:val="20"/>
        </w:rPr>
      </w:pPr>
      <w:r>
        <w:rPr>
          <w:color w:val="000000"/>
          <w:sz w:val="20"/>
          <w:szCs w:val="20"/>
        </w:rPr>
        <w:t xml:space="preserve">• в темное время суток обеспечить ограждение сигнальными лампами красного цвета; </w:t>
      </w:r>
    </w:p>
    <w:p w:rsidR="00C27647" w:rsidRDefault="00C27647" w:rsidP="00C27647">
      <w:pPr>
        <w:ind w:left="-15" w:firstLine="724"/>
        <w:jc w:val="both"/>
        <w:rPr>
          <w:color w:val="000000"/>
          <w:sz w:val="20"/>
          <w:szCs w:val="20"/>
        </w:rPr>
      </w:pPr>
      <w:r>
        <w:rPr>
          <w:color w:val="000000"/>
          <w:sz w:val="20"/>
          <w:szCs w:val="20"/>
        </w:rPr>
        <w:t xml:space="preserve">•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 </w:t>
      </w:r>
    </w:p>
    <w:p w:rsidR="00C27647" w:rsidRDefault="00C27647" w:rsidP="00C27647">
      <w:pPr>
        <w:ind w:left="-15" w:firstLine="724"/>
        <w:jc w:val="both"/>
        <w:rPr>
          <w:color w:val="000000"/>
          <w:sz w:val="20"/>
          <w:szCs w:val="20"/>
        </w:rPr>
      </w:pPr>
      <w:r>
        <w:rPr>
          <w:color w:val="000000"/>
          <w:sz w:val="20"/>
          <w:szCs w:val="20"/>
        </w:rPr>
        <w:t xml:space="preserve">• установить пешеходные мостики для обеспечения нормального движения пешеходов; </w:t>
      </w:r>
    </w:p>
    <w:p w:rsidR="00C27647" w:rsidRDefault="00C27647" w:rsidP="00C27647">
      <w:pPr>
        <w:ind w:left="-15" w:firstLine="724"/>
        <w:jc w:val="both"/>
        <w:rPr>
          <w:color w:val="000000"/>
          <w:sz w:val="20"/>
          <w:szCs w:val="20"/>
        </w:rPr>
      </w:pPr>
      <w:r>
        <w:rPr>
          <w:color w:val="000000"/>
          <w:sz w:val="20"/>
          <w:szCs w:val="20"/>
        </w:rPr>
        <w:t xml:space="preserve">•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 </w:t>
      </w:r>
    </w:p>
    <w:p w:rsidR="00C27647" w:rsidRDefault="00C27647" w:rsidP="00C27647">
      <w:pPr>
        <w:ind w:left="-15" w:firstLine="724"/>
        <w:jc w:val="both"/>
        <w:rPr>
          <w:color w:val="000000"/>
          <w:sz w:val="20"/>
          <w:szCs w:val="20"/>
        </w:rPr>
      </w:pPr>
      <w:r>
        <w:rPr>
          <w:color w:val="000000"/>
          <w:sz w:val="20"/>
          <w:szCs w:val="20"/>
        </w:rPr>
        <w:t xml:space="preserve">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 </w:t>
      </w:r>
    </w:p>
    <w:p w:rsidR="00C27647" w:rsidRDefault="00C27647" w:rsidP="00C27647">
      <w:pPr>
        <w:ind w:left="-15" w:firstLine="724"/>
        <w:jc w:val="both"/>
        <w:rPr>
          <w:color w:val="000000"/>
          <w:sz w:val="20"/>
          <w:szCs w:val="20"/>
        </w:rPr>
      </w:pPr>
      <w:r>
        <w:rPr>
          <w:color w:val="000000"/>
          <w:sz w:val="20"/>
          <w:szCs w:val="20"/>
        </w:rPr>
        <w:t xml:space="preserve">9.4.4. При производстве работ плодородный слой почвы должен быть снят и использован при восстановлении разрытия. </w:t>
      </w:r>
    </w:p>
    <w:p w:rsidR="00C27647" w:rsidRDefault="00C27647" w:rsidP="00C27647">
      <w:pPr>
        <w:ind w:left="-15" w:firstLine="724"/>
        <w:jc w:val="both"/>
        <w:rPr>
          <w:color w:val="000000"/>
          <w:sz w:val="20"/>
          <w:szCs w:val="20"/>
        </w:rPr>
      </w:pPr>
      <w:r>
        <w:rPr>
          <w:color w:val="000000"/>
          <w:sz w:val="20"/>
          <w:szCs w:val="20"/>
        </w:rPr>
        <w:t xml:space="preserve">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C27647" w:rsidRDefault="00C27647" w:rsidP="00C27647">
      <w:pPr>
        <w:ind w:left="-15" w:firstLine="724"/>
        <w:jc w:val="both"/>
        <w:rPr>
          <w:color w:val="000000"/>
          <w:sz w:val="20"/>
          <w:szCs w:val="20"/>
        </w:rPr>
      </w:pPr>
      <w:r>
        <w:rPr>
          <w:color w:val="000000"/>
          <w:sz w:val="20"/>
          <w:szCs w:val="20"/>
        </w:rPr>
        <w:lastRenderedPageBreak/>
        <w:t xml:space="preserve">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Михайловского сельского поселения Цивильского района Чувашской Республики. Поврежденные коммуникации восстанавливаются силами и за счет виновника повреждения. </w:t>
      </w:r>
    </w:p>
    <w:p w:rsidR="00C27647" w:rsidRDefault="00C27647" w:rsidP="00C27647">
      <w:pPr>
        <w:ind w:left="-15" w:firstLine="724"/>
        <w:jc w:val="both"/>
        <w:rPr>
          <w:color w:val="000000"/>
          <w:sz w:val="20"/>
          <w:szCs w:val="20"/>
        </w:rPr>
      </w:pPr>
      <w:r>
        <w:rPr>
          <w:color w:val="000000"/>
          <w:sz w:val="20"/>
          <w:szCs w:val="20"/>
        </w:rPr>
        <w:t xml:space="preserve">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C27647" w:rsidRDefault="00C27647" w:rsidP="00C27647">
      <w:pPr>
        <w:ind w:left="-15" w:firstLine="724"/>
        <w:jc w:val="both"/>
        <w:rPr>
          <w:color w:val="000000"/>
          <w:sz w:val="20"/>
          <w:szCs w:val="20"/>
        </w:rPr>
      </w:pPr>
      <w:r>
        <w:rPr>
          <w:color w:val="000000"/>
          <w:sz w:val="20"/>
          <w:szCs w:val="20"/>
        </w:rPr>
        <w:t xml:space="preserve">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 </w:t>
      </w:r>
    </w:p>
    <w:p w:rsidR="00C27647" w:rsidRDefault="00C27647" w:rsidP="00C27647">
      <w:pPr>
        <w:ind w:left="-15"/>
        <w:jc w:val="both"/>
        <w:rPr>
          <w:color w:val="000000"/>
          <w:sz w:val="20"/>
          <w:szCs w:val="20"/>
        </w:rPr>
      </w:pPr>
    </w:p>
    <w:p w:rsidR="00C27647" w:rsidRDefault="00C27647" w:rsidP="00C27647">
      <w:pPr>
        <w:numPr>
          <w:ilvl w:val="0"/>
          <w:numId w:val="2"/>
        </w:numPr>
        <w:suppressAutoHyphens/>
        <w:jc w:val="center"/>
        <w:rPr>
          <w:b/>
          <w:color w:val="000000"/>
          <w:sz w:val="20"/>
          <w:szCs w:val="20"/>
        </w:rPr>
      </w:pPr>
      <w:r>
        <w:rPr>
          <w:b/>
          <w:color w:val="000000"/>
          <w:sz w:val="20"/>
          <w:szCs w:val="20"/>
        </w:rPr>
        <w:t>Особые требования к доступности сельской среды</w:t>
      </w:r>
    </w:p>
    <w:p w:rsidR="00C27647" w:rsidRDefault="00C27647" w:rsidP="00C27647">
      <w:pPr>
        <w:ind w:left="36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10.1. При любых видах уборки на территории Михайловского сельского поселения Цивильского района Чувашской Республики </w:t>
      </w:r>
      <w:r>
        <w:rPr>
          <w:b/>
          <w:color w:val="000000"/>
          <w:sz w:val="20"/>
          <w:szCs w:val="20"/>
        </w:rPr>
        <w:t>ЗАПРЕЩАЕТСЯ</w:t>
      </w:r>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10.1.1. Вывозить и выгружать бытовой, строительный мусор и грунт, промышленные отходы и </w:t>
      </w:r>
      <w:proofErr w:type="spellStart"/>
      <w:r>
        <w:rPr>
          <w:color w:val="000000"/>
          <w:sz w:val="20"/>
          <w:szCs w:val="20"/>
        </w:rPr>
        <w:t>хозфекальные</w:t>
      </w:r>
      <w:proofErr w:type="spellEnd"/>
      <w:r>
        <w:rPr>
          <w:color w:val="000000"/>
          <w:sz w:val="20"/>
          <w:szCs w:val="20"/>
        </w:rPr>
        <w:t xml:space="preserve"> сточные воды из выгребных ям в места, не отведенные для этой цели администрацией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 же закапывать бытовые отходы в землю. </w:t>
      </w:r>
    </w:p>
    <w:p w:rsidR="00C27647" w:rsidRDefault="00C27647" w:rsidP="00C27647">
      <w:pPr>
        <w:ind w:left="-15" w:firstLine="724"/>
        <w:jc w:val="both"/>
        <w:rPr>
          <w:color w:val="000000"/>
          <w:sz w:val="20"/>
          <w:szCs w:val="20"/>
        </w:rPr>
      </w:pPr>
      <w:r>
        <w:rPr>
          <w:color w:val="000000"/>
          <w:sz w:val="20"/>
          <w:szCs w:val="20"/>
        </w:rPr>
        <w:t xml:space="preserve">10.1.3. Сорить на улицах, парках и в других общественных местах, выставлять тару с мусором и пищевыми отходами на улицы. </w:t>
      </w:r>
    </w:p>
    <w:p w:rsidR="00C27647" w:rsidRDefault="00C27647" w:rsidP="00C27647">
      <w:pPr>
        <w:ind w:left="-15" w:firstLine="724"/>
        <w:jc w:val="both"/>
        <w:rPr>
          <w:color w:val="000000"/>
          <w:sz w:val="20"/>
          <w:szCs w:val="20"/>
        </w:rPr>
      </w:pPr>
      <w:r>
        <w:rPr>
          <w:color w:val="000000"/>
          <w:sz w:val="20"/>
          <w:szCs w:val="20"/>
        </w:rPr>
        <w:t xml:space="preserve">10.1.4.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C27647" w:rsidRDefault="00C27647" w:rsidP="00C27647">
      <w:pPr>
        <w:ind w:left="-15" w:firstLine="724"/>
        <w:jc w:val="both"/>
        <w:rPr>
          <w:color w:val="000000"/>
          <w:sz w:val="20"/>
          <w:szCs w:val="20"/>
        </w:rPr>
      </w:pPr>
      <w:r>
        <w:rPr>
          <w:color w:val="000000"/>
          <w:sz w:val="20"/>
          <w:szCs w:val="20"/>
        </w:rPr>
        <w:t xml:space="preserve">10.1.5. Сметать мусор на проезжую часть улиц, в </w:t>
      </w:r>
      <w:proofErr w:type="spellStart"/>
      <w:r>
        <w:rPr>
          <w:color w:val="000000"/>
          <w:sz w:val="20"/>
          <w:szCs w:val="20"/>
        </w:rPr>
        <w:t>ливнеприемники</w:t>
      </w:r>
      <w:proofErr w:type="spellEnd"/>
      <w:r>
        <w:rPr>
          <w:color w:val="000000"/>
          <w:sz w:val="20"/>
          <w:szCs w:val="20"/>
        </w:rPr>
        <w:t xml:space="preserve"> ливневой канализации. </w:t>
      </w:r>
    </w:p>
    <w:p w:rsidR="00C27647" w:rsidRDefault="00C27647" w:rsidP="00C27647">
      <w:pPr>
        <w:ind w:left="-15" w:firstLine="724"/>
        <w:jc w:val="both"/>
        <w:rPr>
          <w:color w:val="000000"/>
          <w:sz w:val="20"/>
          <w:szCs w:val="20"/>
        </w:rPr>
      </w:pPr>
      <w:r>
        <w:rPr>
          <w:color w:val="000000"/>
          <w:sz w:val="20"/>
          <w:szCs w:val="20"/>
        </w:rPr>
        <w:t xml:space="preserve">10.2. На территории Михайловского сельского поселения Цивильского района Чувашской Республики </w:t>
      </w:r>
      <w:r>
        <w:rPr>
          <w:b/>
          <w:color w:val="000000"/>
          <w:sz w:val="20"/>
          <w:szCs w:val="20"/>
        </w:rPr>
        <w:t>ЗАПРЕЩАЕТСЯ</w:t>
      </w:r>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 </w:t>
      </w:r>
    </w:p>
    <w:p w:rsidR="00C27647" w:rsidRDefault="00C27647" w:rsidP="00C27647">
      <w:pPr>
        <w:ind w:firstLine="724"/>
        <w:jc w:val="both"/>
        <w:rPr>
          <w:color w:val="000000"/>
          <w:sz w:val="20"/>
          <w:szCs w:val="20"/>
        </w:rPr>
      </w:pPr>
      <w:r>
        <w:rPr>
          <w:color w:val="000000"/>
          <w:sz w:val="20"/>
          <w:szCs w:val="20"/>
        </w:rPr>
        <w:t xml:space="preserve">10.2.2. Устраивать и использовать сливные ямы с нарушением установленных норм. </w:t>
      </w:r>
    </w:p>
    <w:p w:rsidR="00C27647" w:rsidRDefault="00C27647" w:rsidP="00C27647">
      <w:pPr>
        <w:ind w:left="-15" w:firstLine="724"/>
        <w:jc w:val="both"/>
        <w:rPr>
          <w:color w:val="000000"/>
          <w:sz w:val="20"/>
          <w:szCs w:val="20"/>
        </w:rPr>
      </w:pPr>
      <w:r>
        <w:rPr>
          <w:color w:val="000000"/>
          <w:sz w:val="20"/>
          <w:szCs w:val="20"/>
        </w:rPr>
        <w:t xml:space="preserve">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C27647" w:rsidRDefault="00C27647" w:rsidP="00C27647">
      <w:pPr>
        <w:ind w:left="-15" w:firstLine="724"/>
        <w:jc w:val="both"/>
        <w:rPr>
          <w:color w:val="000000"/>
          <w:sz w:val="20"/>
          <w:szCs w:val="20"/>
        </w:rPr>
      </w:pPr>
      <w:r>
        <w:rPr>
          <w:color w:val="000000"/>
          <w:sz w:val="20"/>
          <w:szCs w:val="20"/>
        </w:rPr>
        <w:t xml:space="preserve">10.2.4. Производить посадку на газонах улиц овощей всех видов. </w:t>
      </w:r>
    </w:p>
    <w:p w:rsidR="00C27647" w:rsidRDefault="00C27647" w:rsidP="00C27647">
      <w:pPr>
        <w:ind w:left="-15" w:firstLine="724"/>
        <w:jc w:val="both"/>
        <w:rPr>
          <w:color w:val="000000"/>
          <w:sz w:val="20"/>
          <w:szCs w:val="20"/>
        </w:rPr>
      </w:pPr>
      <w:r>
        <w:rPr>
          <w:color w:val="000000"/>
          <w:sz w:val="20"/>
          <w:szCs w:val="20"/>
        </w:rPr>
        <w:t xml:space="preserve">10.2.5. Складировать около торговых точек тару, запасы товаров, производить организацию торговли без специального оборудования. </w:t>
      </w:r>
    </w:p>
    <w:p w:rsidR="00C27647" w:rsidRDefault="00C27647" w:rsidP="00C27647">
      <w:pPr>
        <w:ind w:left="-15" w:firstLine="724"/>
        <w:jc w:val="both"/>
        <w:rPr>
          <w:color w:val="000000"/>
          <w:sz w:val="20"/>
          <w:szCs w:val="20"/>
        </w:rPr>
      </w:pPr>
      <w:r>
        <w:rPr>
          <w:color w:val="000000"/>
          <w:sz w:val="20"/>
          <w:szCs w:val="20"/>
        </w:rPr>
        <w:t xml:space="preserve">10.2.6. Ограждать строительные площадки с уменьшением пешеходных дорожек (тротуаров). </w:t>
      </w:r>
    </w:p>
    <w:p w:rsidR="00C27647" w:rsidRDefault="00C27647" w:rsidP="00C27647">
      <w:pPr>
        <w:ind w:left="-15" w:firstLine="724"/>
        <w:jc w:val="both"/>
        <w:rPr>
          <w:color w:val="000000"/>
          <w:sz w:val="20"/>
          <w:szCs w:val="20"/>
        </w:rPr>
      </w:pPr>
      <w:r>
        <w:rPr>
          <w:color w:val="000000"/>
          <w:sz w:val="20"/>
          <w:szCs w:val="20"/>
        </w:rPr>
        <w:t xml:space="preserve">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Михайловского сельского поселения Цивильского района Чувашской Республики на срок более 1 месяца. </w:t>
      </w:r>
    </w:p>
    <w:p w:rsidR="00C27647" w:rsidRDefault="00C27647" w:rsidP="00C27647">
      <w:pPr>
        <w:ind w:left="-15" w:firstLine="724"/>
        <w:jc w:val="both"/>
        <w:rPr>
          <w:color w:val="000000"/>
          <w:sz w:val="20"/>
          <w:szCs w:val="20"/>
        </w:rPr>
      </w:pPr>
      <w:r>
        <w:rPr>
          <w:color w:val="000000"/>
          <w:sz w:val="20"/>
          <w:szCs w:val="20"/>
        </w:rPr>
        <w:t xml:space="preserve">10.2.8. Повреждать или вырубать зеленые насаждения, в том числе деревья хвойных пород. </w:t>
      </w:r>
    </w:p>
    <w:p w:rsidR="00C27647" w:rsidRDefault="00C27647" w:rsidP="00C27647">
      <w:pPr>
        <w:ind w:left="-15" w:firstLine="724"/>
        <w:jc w:val="both"/>
        <w:rPr>
          <w:color w:val="000000"/>
          <w:sz w:val="20"/>
          <w:szCs w:val="20"/>
        </w:rPr>
      </w:pPr>
      <w:r>
        <w:rPr>
          <w:color w:val="000000"/>
          <w:sz w:val="20"/>
          <w:szCs w:val="20"/>
        </w:rPr>
        <w:t xml:space="preserve">10.2.9. </w:t>
      </w:r>
      <w:proofErr w:type="gramStart"/>
      <w:r>
        <w:rPr>
          <w:color w:val="000000"/>
          <w:sz w:val="20"/>
          <w:szCs w:val="20"/>
        </w:rPr>
        <w:t>Захламлять</w:t>
      </w:r>
      <w:proofErr w:type="gramEnd"/>
      <w:r>
        <w:rPr>
          <w:color w:val="000000"/>
          <w:sz w:val="20"/>
          <w:szCs w:val="20"/>
        </w:rPr>
        <w:t xml:space="preserve"> придомовые, дворовые территории общего пользования металлическим ломом, строительным, бытовым мусором и другими материалами. </w:t>
      </w:r>
    </w:p>
    <w:p w:rsidR="00C27647" w:rsidRDefault="00C27647" w:rsidP="00C27647">
      <w:pPr>
        <w:ind w:left="-15" w:firstLine="724"/>
        <w:jc w:val="both"/>
        <w:rPr>
          <w:color w:val="000000"/>
          <w:sz w:val="20"/>
          <w:szCs w:val="20"/>
        </w:rPr>
      </w:pPr>
      <w:r>
        <w:rPr>
          <w:color w:val="000000"/>
          <w:sz w:val="20"/>
          <w:szCs w:val="20"/>
        </w:rPr>
        <w:t xml:space="preserve">10.2.10. Использовать питьевую воду не по назначению (полив, технические нужды) без приборов учета. </w:t>
      </w:r>
    </w:p>
    <w:p w:rsidR="00C27647" w:rsidRDefault="00C27647" w:rsidP="00C27647">
      <w:pPr>
        <w:ind w:left="-15" w:firstLine="724"/>
        <w:jc w:val="both"/>
        <w:rPr>
          <w:color w:val="000000"/>
          <w:sz w:val="20"/>
          <w:szCs w:val="20"/>
        </w:rPr>
      </w:pPr>
      <w:r>
        <w:rPr>
          <w:color w:val="000000"/>
          <w:sz w:val="20"/>
          <w:szCs w:val="20"/>
        </w:rPr>
        <w:t xml:space="preserve">10.2.11. Выливать помои на территории двора и на улицы, в водостоки ливневой канализации и прочие, не предназначенные для этих целей места. </w:t>
      </w:r>
    </w:p>
    <w:p w:rsidR="00C27647" w:rsidRDefault="00C27647" w:rsidP="00C27647">
      <w:pPr>
        <w:ind w:left="-15" w:firstLine="724"/>
        <w:jc w:val="both"/>
        <w:rPr>
          <w:color w:val="000000"/>
          <w:sz w:val="20"/>
          <w:szCs w:val="20"/>
        </w:rPr>
      </w:pPr>
      <w:r>
        <w:rPr>
          <w:color w:val="000000"/>
          <w:sz w:val="20"/>
          <w:szCs w:val="20"/>
        </w:rPr>
        <w:t xml:space="preserve">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 </w:t>
      </w:r>
    </w:p>
    <w:p w:rsidR="00C27647" w:rsidRDefault="00C27647" w:rsidP="00C27647">
      <w:pPr>
        <w:ind w:left="-15" w:firstLine="724"/>
        <w:jc w:val="both"/>
        <w:rPr>
          <w:color w:val="000000"/>
          <w:sz w:val="20"/>
          <w:szCs w:val="20"/>
        </w:rPr>
      </w:pPr>
      <w:r>
        <w:rPr>
          <w:color w:val="000000"/>
          <w:sz w:val="20"/>
          <w:szCs w:val="20"/>
        </w:rPr>
        <w:t xml:space="preserve">10.3. С целью обеспечения надлежащего санитарного состояния в населенных пунктах Михайловского сельского поселения </w:t>
      </w:r>
      <w:r>
        <w:rPr>
          <w:b/>
          <w:color w:val="000000"/>
          <w:sz w:val="20"/>
          <w:szCs w:val="20"/>
        </w:rPr>
        <w:t>ЗАПРЕЩАЕТСЯ:</w:t>
      </w:r>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10.3.1. Мыть транспортные средства возле водоразборных питьевых колонок, </w:t>
      </w:r>
      <w:proofErr w:type="gramStart"/>
      <w:r>
        <w:rPr>
          <w:color w:val="000000"/>
          <w:sz w:val="20"/>
          <w:szCs w:val="20"/>
        </w:rPr>
        <w:t>местах</w:t>
      </w:r>
      <w:proofErr w:type="gramEnd"/>
      <w:r>
        <w:rPr>
          <w:color w:val="000000"/>
          <w:sz w:val="20"/>
          <w:szCs w:val="20"/>
        </w:rPr>
        <w:t xml:space="preserve"> общего пользования и водоемах поселения. </w:t>
      </w:r>
    </w:p>
    <w:p w:rsidR="00C27647" w:rsidRDefault="00C27647" w:rsidP="00C27647">
      <w:pPr>
        <w:ind w:left="-15" w:firstLine="724"/>
        <w:jc w:val="both"/>
        <w:rPr>
          <w:color w:val="000000"/>
          <w:sz w:val="20"/>
          <w:szCs w:val="20"/>
        </w:rPr>
      </w:pPr>
      <w:r>
        <w:rPr>
          <w:color w:val="000000"/>
          <w:sz w:val="20"/>
          <w:szCs w:val="20"/>
        </w:rPr>
        <w:t xml:space="preserve">10.3.2. Загрязнять места общего пользования отходами жизнедеятельности домашних животных. </w:t>
      </w:r>
    </w:p>
    <w:p w:rsidR="00C27647" w:rsidRDefault="00C27647" w:rsidP="00C27647">
      <w:pPr>
        <w:ind w:left="-15" w:firstLine="724"/>
        <w:jc w:val="both"/>
        <w:rPr>
          <w:color w:val="000000"/>
          <w:sz w:val="20"/>
          <w:szCs w:val="20"/>
        </w:rPr>
      </w:pPr>
      <w:r>
        <w:rPr>
          <w:color w:val="000000"/>
          <w:sz w:val="20"/>
          <w:szCs w:val="20"/>
        </w:rPr>
        <w:t xml:space="preserve">10.3.3. Производить торговлю фруктами, овощами и другими продуктами на улицах и других местах, не отведенных для этой цели. </w:t>
      </w:r>
    </w:p>
    <w:p w:rsidR="00C27647" w:rsidRDefault="00C27647" w:rsidP="00C27647">
      <w:pPr>
        <w:ind w:left="-15" w:firstLine="724"/>
        <w:jc w:val="both"/>
        <w:rPr>
          <w:color w:val="000000"/>
          <w:sz w:val="20"/>
          <w:szCs w:val="20"/>
        </w:rPr>
      </w:pPr>
      <w:r>
        <w:rPr>
          <w:color w:val="000000"/>
          <w:sz w:val="20"/>
          <w:szCs w:val="20"/>
        </w:rPr>
        <w:t xml:space="preserve">10.3.4. Размещать объекты торговли, временные и сезонные сооружения, кафе, пивные и пр. на тротуарах и газонной части улиц, скверов, парковой и лесной зоны. </w:t>
      </w:r>
    </w:p>
    <w:p w:rsidR="00C27647" w:rsidRDefault="00C27647" w:rsidP="00C27647">
      <w:pPr>
        <w:ind w:left="-15" w:firstLine="724"/>
        <w:jc w:val="both"/>
        <w:rPr>
          <w:color w:val="000000"/>
          <w:sz w:val="20"/>
          <w:szCs w:val="20"/>
        </w:rPr>
      </w:pPr>
      <w:r>
        <w:rPr>
          <w:color w:val="000000"/>
          <w:sz w:val="20"/>
          <w:szCs w:val="20"/>
        </w:rPr>
        <w:t xml:space="preserve">10.3.5.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w:t>
      </w:r>
      <w:r>
        <w:rPr>
          <w:color w:val="000000"/>
          <w:sz w:val="20"/>
          <w:szCs w:val="20"/>
        </w:rPr>
        <w:lastRenderedPageBreak/>
        <w:t xml:space="preserve">предосторожности (полог, герметизация, мойка ходовой части и пр.), предотвращающих загрязнение окружающей территории. </w:t>
      </w:r>
    </w:p>
    <w:p w:rsidR="00C27647" w:rsidRDefault="00C27647" w:rsidP="00C27647">
      <w:pPr>
        <w:ind w:left="-15"/>
        <w:jc w:val="both"/>
        <w:rPr>
          <w:color w:val="000000"/>
          <w:sz w:val="20"/>
          <w:szCs w:val="20"/>
        </w:rPr>
      </w:pPr>
    </w:p>
    <w:p w:rsidR="00C27647" w:rsidRDefault="00C27647" w:rsidP="00C27647">
      <w:pPr>
        <w:numPr>
          <w:ilvl w:val="0"/>
          <w:numId w:val="2"/>
        </w:numPr>
        <w:suppressAutoHyphens/>
        <w:jc w:val="center"/>
        <w:rPr>
          <w:b/>
          <w:color w:val="000000"/>
          <w:sz w:val="20"/>
          <w:szCs w:val="20"/>
        </w:rPr>
      </w:pPr>
      <w:r>
        <w:rPr>
          <w:b/>
          <w:color w:val="000000"/>
          <w:sz w:val="20"/>
          <w:szCs w:val="20"/>
        </w:rPr>
        <w:t xml:space="preserve">Содержание животных и птицы в Михайловском  сельском поселении Цивильского района </w:t>
      </w:r>
    </w:p>
    <w:p w:rsidR="00C27647" w:rsidRDefault="00C27647" w:rsidP="00C27647">
      <w:pPr>
        <w:ind w:left="72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27647" w:rsidRDefault="00C27647" w:rsidP="00C27647">
      <w:pPr>
        <w:ind w:left="-15" w:firstLine="724"/>
        <w:jc w:val="both"/>
        <w:rPr>
          <w:color w:val="000000"/>
          <w:sz w:val="20"/>
          <w:szCs w:val="20"/>
        </w:rPr>
      </w:pPr>
      <w:r>
        <w:rPr>
          <w:color w:val="000000"/>
          <w:sz w:val="20"/>
          <w:szCs w:val="20"/>
        </w:rPr>
        <w:t xml:space="preserve">11.2. Содержать домашних животных и птицу разрешается в хозяйственных строениях, удовлетворяющих санитарно-эпидемиологические правила: Приложение N 7 к </w:t>
      </w:r>
      <w:proofErr w:type="spellStart"/>
      <w:r>
        <w:rPr>
          <w:color w:val="000000"/>
          <w:sz w:val="20"/>
          <w:szCs w:val="20"/>
        </w:rPr>
        <w:t>СанПиН</w:t>
      </w:r>
      <w:proofErr w:type="spellEnd"/>
      <w:r>
        <w:rPr>
          <w:color w:val="000000"/>
          <w:sz w:val="20"/>
          <w:szCs w:val="20"/>
        </w:rPr>
        <w:t xml:space="preserve"> 2.2.1/2.1.1.1200-03, в которых обозначены расстояния от помещения для содержания и разведения животных до объектов жилой застройки. </w:t>
      </w:r>
    </w:p>
    <w:p w:rsidR="00C27647" w:rsidRDefault="00C27647" w:rsidP="00C27647">
      <w:pPr>
        <w:ind w:left="-15" w:firstLine="724"/>
        <w:jc w:val="both"/>
        <w:rPr>
          <w:color w:val="000000"/>
          <w:sz w:val="20"/>
          <w:szCs w:val="20"/>
        </w:rPr>
      </w:pPr>
    </w:p>
    <w:p w:rsidR="00C27647" w:rsidRDefault="00C27647" w:rsidP="00C27647">
      <w:pPr>
        <w:ind w:left="-15" w:firstLine="724"/>
        <w:jc w:val="center"/>
        <w:rPr>
          <w:b/>
          <w:color w:val="000000"/>
          <w:sz w:val="20"/>
          <w:szCs w:val="20"/>
        </w:rPr>
      </w:pPr>
      <w:r>
        <w:rPr>
          <w:b/>
          <w:color w:val="000000"/>
          <w:sz w:val="20"/>
          <w:szCs w:val="20"/>
        </w:rPr>
        <w:t>Расстояния от помещений (сооружений)</w:t>
      </w:r>
    </w:p>
    <w:p w:rsidR="00C27647" w:rsidRDefault="00C27647" w:rsidP="00C27647">
      <w:pPr>
        <w:ind w:left="-15" w:firstLine="724"/>
        <w:jc w:val="center"/>
        <w:rPr>
          <w:b/>
          <w:color w:val="000000"/>
          <w:sz w:val="20"/>
          <w:szCs w:val="20"/>
        </w:rPr>
      </w:pPr>
      <w:r>
        <w:rPr>
          <w:b/>
          <w:color w:val="000000"/>
          <w:sz w:val="20"/>
          <w:szCs w:val="20"/>
        </w:rPr>
        <w:t>для содержания и разведения животных до объектов жилой застройки</w:t>
      </w:r>
    </w:p>
    <w:p w:rsidR="00C27647" w:rsidRDefault="00C27647" w:rsidP="00C27647">
      <w:pPr>
        <w:ind w:left="-15" w:firstLine="724"/>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1153"/>
        <w:gridCol w:w="1008"/>
        <w:gridCol w:w="831"/>
        <w:gridCol w:w="1161"/>
        <w:gridCol w:w="1032"/>
        <w:gridCol w:w="1025"/>
        <w:gridCol w:w="1489"/>
      </w:tblGrid>
      <w:tr w:rsidR="00C27647" w:rsidTr="00C27647">
        <w:trPr>
          <w:cantSplit/>
        </w:trPr>
        <w:tc>
          <w:tcPr>
            <w:tcW w:w="1951" w:type="dxa"/>
            <w:vMerge w:val="restart"/>
          </w:tcPr>
          <w:p w:rsidR="00C27647" w:rsidRDefault="00C27647" w:rsidP="00C27647">
            <w:pPr>
              <w:jc w:val="center"/>
              <w:rPr>
                <w:color w:val="000000"/>
                <w:sz w:val="20"/>
                <w:szCs w:val="20"/>
              </w:rPr>
            </w:pPr>
            <w:r>
              <w:rPr>
                <w:color w:val="000000"/>
                <w:sz w:val="20"/>
                <w:szCs w:val="20"/>
              </w:rPr>
              <w:t>Нормативный разрыв</w:t>
            </w:r>
          </w:p>
        </w:tc>
        <w:tc>
          <w:tcPr>
            <w:tcW w:w="8016" w:type="dxa"/>
            <w:gridSpan w:val="7"/>
          </w:tcPr>
          <w:p w:rsidR="00C27647" w:rsidRDefault="00C27647" w:rsidP="00C27647">
            <w:pPr>
              <w:ind w:left="-15" w:firstLine="724"/>
              <w:jc w:val="center"/>
              <w:rPr>
                <w:color w:val="000000"/>
                <w:sz w:val="20"/>
                <w:szCs w:val="20"/>
              </w:rPr>
            </w:pPr>
            <w:r>
              <w:rPr>
                <w:color w:val="000000"/>
                <w:sz w:val="20"/>
                <w:szCs w:val="20"/>
              </w:rPr>
              <w:t>Поголовье (шт.)</w:t>
            </w:r>
          </w:p>
        </w:tc>
      </w:tr>
      <w:tr w:rsidR="00C27647" w:rsidTr="00C27647">
        <w:trPr>
          <w:cantSplit/>
        </w:trPr>
        <w:tc>
          <w:tcPr>
            <w:tcW w:w="1951" w:type="dxa"/>
            <w:vMerge/>
          </w:tcPr>
          <w:p w:rsidR="00C27647" w:rsidRDefault="00C27647" w:rsidP="00C27647">
            <w:pPr>
              <w:jc w:val="both"/>
              <w:rPr>
                <w:color w:val="000000"/>
                <w:sz w:val="20"/>
                <w:szCs w:val="20"/>
              </w:rPr>
            </w:pPr>
          </w:p>
        </w:tc>
        <w:tc>
          <w:tcPr>
            <w:tcW w:w="1212" w:type="dxa"/>
          </w:tcPr>
          <w:p w:rsidR="00C27647" w:rsidRDefault="00C27647" w:rsidP="00C27647">
            <w:pPr>
              <w:jc w:val="center"/>
              <w:rPr>
                <w:color w:val="000000"/>
                <w:sz w:val="20"/>
                <w:szCs w:val="20"/>
              </w:rPr>
            </w:pPr>
            <w:r>
              <w:rPr>
                <w:color w:val="000000"/>
                <w:sz w:val="20"/>
                <w:szCs w:val="20"/>
              </w:rPr>
              <w:t>свиньи</w:t>
            </w:r>
          </w:p>
        </w:tc>
        <w:tc>
          <w:tcPr>
            <w:tcW w:w="1028" w:type="dxa"/>
          </w:tcPr>
          <w:p w:rsidR="00C27647" w:rsidRDefault="00C27647" w:rsidP="00C27647">
            <w:pPr>
              <w:jc w:val="center"/>
              <w:rPr>
                <w:color w:val="000000"/>
                <w:sz w:val="20"/>
                <w:szCs w:val="20"/>
              </w:rPr>
            </w:pPr>
            <w:r>
              <w:rPr>
                <w:color w:val="000000"/>
                <w:sz w:val="20"/>
                <w:szCs w:val="20"/>
              </w:rPr>
              <w:t>коровы, бычки</w:t>
            </w:r>
          </w:p>
        </w:tc>
        <w:tc>
          <w:tcPr>
            <w:tcW w:w="853" w:type="dxa"/>
          </w:tcPr>
          <w:p w:rsidR="00C27647" w:rsidRDefault="00C27647" w:rsidP="00C27647">
            <w:pPr>
              <w:jc w:val="center"/>
              <w:rPr>
                <w:color w:val="000000"/>
                <w:sz w:val="20"/>
                <w:szCs w:val="20"/>
              </w:rPr>
            </w:pPr>
            <w:r>
              <w:rPr>
                <w:color w:val="000000"/>
                <w:sz w:val="20"/>
                <w:szCs w:val="20"/>
              </w:rPr>
              <w:t>овцы, козы</w:t>
            </w:r>
          </w:p>
        </w:tc>
        <w:tc>
          <w:tcPr>
            <w:tcW w:w="1190" w:type="dxa"/>
          </w:tcPr>
          <w:p w:rsidR="00C27647" w:rsidRDefault="00C27647" w:rsidP="00C27647">
            <w:pPr>
              <w:jc w:val="center"/>
              <w:rPr>
                <w:color w:val="000000"/>
                <w:sz w:val="20"/>
                <w:szCs w:val="20"/>
              </w:rPr>
            </w:pPr>
            <w:r>
              <w:rPr>
                <w:color w:val="000000"/>
                <w:sz w:val="20"/>
                <w:szCs w:val="20"/>
              </w:rPr>
              <w:t>кролики-матки</w:t>
            </w:r>
          </w:p>
        </w:tc>
        <w:tc>
          <w:tcPr>
            <w:tcW w:w="1087" w:type="dxa"/>
          </w:tcPr>
          <w:p w:rsidR="00C27647" w:rsidRDefault="00C27647" w:rsidP="00C27647">
            <w:pPr>
              <w:jc w:val="center"/>
              <w:rPr>
                <w:color w:val="000000"/>
                <w:sz w:val="20"/>
                <w:szCs w:val="20"/>
              </w:rPr>
            </w:pPr>
            <w:r>
              <w:rPr>
                <w:color w:val="000000"/>
                <w:sz w:val="20"/>
                <w:szCs w:val="20"/>
              </w:rPr>
              <w:t>птица</w:t>
            </w:r>
          </w:p>
        </w:tc>
        <w:tc>
          <w:tcPr>
            <w:tcW w:w="1052" w:type="dxa"/>
          </w:tcPr>
          <w:p w:rsidR="00C27647" w:rsidRDefault="00C27647" w:rsidP="00C27647">
            <w:pPr>
              <w:jc w:val="center"/>
              <w:rPr>
                <w:color w:val="000000"/>
                <w:sz w:val="20"/>
                <w:szCs w:val="20"/>
              </w:rPr>
            </w:pPr>
            <w:r>
              <w:rPr>
                <w:color w:val="000000"/>
                <w:sz w:val="20"/>
                <w:szCs w:val="20"/>
              </w:rPr>
              <w:t>лошади</w:t>
            </w:r>
          </w:p>
        </w:tc>
        <w:tc>
          <w:tcPr>
            <w:tcW w:w="1594" w:type="dxa"/>
          </w:tcPr>
          <w:p w:rsidR="00C27647" w:rsidRDefault="00C27647" w:rsidP="00C27647">
            <w:pPr>
              <w:jc w:val="center"/>
              <w:rPr>
                <w:color w:val="000000"/>
                <w:sz w:val="20"/>
                <w:szCs w:val="20"/>
              </w:rPr>
            </w:pPr>
            <w:r>
              <w:rPr>
                <w:color w:val="000000"/>
                <w:sz w:val="20"/>
                <w:szCs w:val="20"/>
              </w:rPr>
              <w:t>нутрии, песцы</w:t>
            </w:r>
          </w:p>
        </w:tc>
      </w:tr>
      <w:tr w:rsidR="00C27647" w:rsidTr="00C27647">
        <w:tc>
          <w:tcPr>
            <w:tcW w:w="1951" w:type="dxa"/>
          </w:tcPr>
          <w:p w:rsidR="00C27647" w:rsidRDefault="00C27647" w:rsidP="00C27647">
            <w:pPr>
              <w:jc w:val="center"/>
              <w:rPr>
                <w:color w:val="000000"/>
                <w:sz w:val="20"/>
                <w:szCs w:val="20"/>
              </w:rPr>
            </w:pPr>
            <w:smartTag w:uri="urn:schemas-microsoft-com:office:smarttags" w:element="metricconverter">
              <w:smartTagPr>
                <w:attr w:name="ProductID" w:val="10 м"/>
              </w:smartTagPr>
              <w:r>
                <w:rPr>
                  <w:color w:val="000000"/>
                  <w:sz w:val="20"/>
                  <w:szCs w:val="20"/>
                </w:rPr>
                <w:t>10 м</w:t>
              </w:r>
            </w:smartTag>
          </w:p>
        </w:tc>
        <w:tc>
          <w:tcPr>
            <w:tcW w:w="1212" w:type="dxa"/>
          </w:tcPr>
          <w:p w:rsidR="00C27647" w:rsidRDefault="00C27647" w:rsidP="00C27647">
            <w:pPr>
              <w:jc w:val="center"/>
              <w:rPr>
                <w:color w:val="000000"/>
                <w:sz w:val="20"/>
                <w:szCs w:val="20"/>
              </w:rPr>
            </w:pPr>
            <w:r>
              <w:rPr>
                <w:color w:val="000000"/>
                <w:sz w:val="20"/>
                <w:szCs w:val="20"/>
              </w:rPr>
              <w:t>до 5</w:t>
            </w:r>
          </w:p>
        </w:tc>
        <w:tc>
          <w:tcPr>
            <w:tcW w:w="1028" w:type="dxa"/>
          </w:tcPr>
          <w:p w:rsidR="00C27647" w:rsidRDefault="00C27647" w:rsidP="00C27647">
            <w:pPr>
              <w:jc w:val="center"/>
              <w:rPr>
                <w:color w:val="000000"/>
                <w:sz w:val="20"/>
                <w:szCs w:val="20"/>
              </w:rPr>
            </w:pPr>
            <w:r>
              <w:rPr>
                <w:color w:val="000000"/>
                <w:sz w:val="20"/>
                <w:szCs w:val="20"/>
              </w:rPr>
              <w:t>до 5</w:t>
            </w:r>
          </w:p>
        </w:tc>
        <w:tc>
          <w:tcPr>
            <w:tcW w:w="853" w:type="dxa"/>
          </w:tcPr>
          <w:p w:rsidR="00C27647" w:rsidRDefault="00C27647" w:rsidP="00C27647">
            <w:pPr>
              <w:jc w:val="center"/>
              <w:rPr>
                <w:color w:val="000000"/>
                <w:sz w:val="20"/>
                <w:szCs w:val="20"/>
              </w:rPr>
            </w:pPr>
            <w:r>
              <w:rPr>
                <w:color w:val="000000"/>
                <w:sz w:val="20"/>
                <w:szCs w:val="20"/>
              </w:rPr>
              <w:t>до 10</w:t>
            </w:r>
          </w:p>
        </w:tc>
        <w:tc>
          <w:tcPr>
            <w:tcW w:w="1190" w:type="dxa"/>
          </w:tcPr>
          <w:p w:rsidR="00C27647" w:rsidRDefault="00C27647" w:rsidP="00C27647">
            <w:pPr>
              <w:jc w:val="center"/>
              <w:rPr>
                <w:color w:val="000000"/>
                <w:sz w:val="20"/>
                <w:szCs w:val="20"/>
              </w:rPr>
            </w:pPr>
            <w:r>
              <w:rPr>
                <w:color w:val="000000"/>
                <w:sz w:val="20"/>
                <w:szCs w:val="20"/>
              </w:rPr>
              <w:t>до 10</w:t>
            </w:r>
          </w:p>
        </w:tc>
        <w:tc>
          <w:tcPr>
            <w:tcW w:w="1087" w:type="dxa"/>
          </w:tcPr>
          <w:p w:rsidR="00C27647" w:rsidRDefault="00C27647" w:rsidP="00C27647">
            <w:pPr>
              <w:jc w:val="center"/>
              <w:rPr>
                <w:color w:val="000000"/>
                <w:sz w:val="20"/>
                <w:szCs w:val="20"/>
              </w:rPr>
            </w:pPr>
            <w:r>
              <w:rPr>
                <w:color w:val="000000"/>
                <w:sz w:val="20"/>
                <w:szCs w:val="20"/>
              </w:rPr>
              <w:t>до 30</w:t>
            </w:r>
          </w:p>
        </w:tc>
        <w:tc>
          <w:tcPr>
            <w:tcW w:w="1052" w:type="dxa"/>
          </w:tcPr>
          <w:p w:rsidR="00C27647" w:rsidRDefault="00C27647" w:rsidP="00C27647">
            <w:pPr>
              <w:jc w:val="center"/>
              <w:rPr>
                <w:color w:val="000000"/>
                <w:sz w:val="20"/>
                <w:szCs w:val="20"/>
              </w:rPr>
            </w:pPr>
            <w:r>
              <w:rPr>
                <w:color w:val="000000"/>
                <w:sz w:val="20"/>
                <w:szCs w:val="20"/>
              </w:rPr>
              <w:t>до 5</w:t>
            </w:r>
          </w:p>
        </w:tc>
        <w:tc>
          <w:tcPr>
            <w:tcW w:w="1594" w:type="dxa"/>
          </w:tcPr>
          <w:p w:rsidR="00C27647" w:rsidRDefault="00C27647" w:rsidP="00C27647">
            <w:pPr>
              <w:jc w:val="center"/>
              <w:rPr>
                <w:color w:val="000000"/>
                <w:sz w:val="20"/>
                <w:szCs w:val="20"/>
              </w:rPr>
            </w:pPr>
            <w:r>
              <w:rPr>
                <w:color w:val="000000"/>
                <w:sz w:val="20"/>
                <w:szCs w:val="20"/>
              </w:rPr>
              <w:t>до 5</w:t>
            </w:r>
          </w:p>
        </w:tc>
      </w:tr>
      <w:tr w:rsidR="00C27647" w:rsidTr="00C27647">
        <w:tc>
          <w:tcPr>
            <w:tcW w:w="1951" w:type="dxa"/>
          </w:tcPr>
          <w:p w:rsidR="00C27647" w:rsidRDefault="00C27647" w:rsidP="00C27647">
            <w:pPr>
              <w:jc w:val="center"/>
              <w:rPr>
                <w:color w:val="000000"/>
                <w:sz w:val="20"/>
                <w:szCs w:val="20"/>
              </w:rPr>
            </w:pPr>
            <w:smartTag w:uri="urn:schemas-microsoft-com:office:smarttags" w:element="metricconverter">
              <w:smartTagPr>
                <w:attr w:name="ProductID" w:val="20 м"/>
              </w:smartTagPr>
              <w:r>
                <w:rPr>
                  <w:color w:val="000000"/>
                  <w:sz w:val="20"/>
                  <w:szCs w:val="20"/>
                </w:rPr>
                <w:t>20 м</w:t>
              </w:r>
            </w:smartTag>
          </w:p>
        </w:tc>
        <w:tc>
          <w:tcPr>
            <w:tcW w:w="1212" w:type="dxa"/>
          </w:tcPr>
          <w:p w:rsidR="00C27647" w:rsidRDefault="00C27647" w:rsidP="00C27647">
            <w:pPr>
              <w:jc w:val="center"/>
              <w:rPr>
                <w:color w:val="000000"/>
                <w:sz w:val="20"/>
                <w:szCs w:val="20"/>
              </w:rPr>
            </w:pPr>
            <w:r>
              <w:rPr>
                <w:color w:val="000000"/>
                <w:sz w:val="20"/>
                <w:szCs w:val="20"/>
              </w:rPr>
              <w:t>до 8</w:t>
            </w:r>
          </w:p>
        </w:tc>
        <w:tc>
          <w:tcPr>
            <w:tcW w:w="1028" w:type="dxa"/>
          </w:tcPr>
          <w:p w:rsidR="00C27647" w:rsidRDefault="00C27647" w:rsidP="00C27647">
            <w:pPr>
              <w:jc w:val="center"/>
              <w:rPr>
                <w:color w:val="000000"/>
                <w:sz w:val="20"/>
                <w:szCs w:val="20"/>
              </w:rPr>
            </w:pPr>
            <w:r>
              <w:rPr>
                <w:color w:val="000000"/>
                <w:sz w:val="20"/>
                <w:szCs w:val="20"/>
              </w:rPr>
              <w:t>до 8</w:t>
            </w:r>
          </w:p>
        </w:tc>
        <w:tc>
          <w:tcPr>
            <w:tcW w:w="853" w:type="dxa"/>
          </w:tcPr>
          <w:p w:rsidR="00C27647" w:rsidRDefault="00C27647" w:rsidP="00C27647">
            <w:pPr>
              <w:jc w:val="center"/>
              <w:rPr>
                <w:color w:val="000000"/>
                <w:sz w:val="20"/>
                <w:szCs w:val="20"/>
              </w:rPr>
            </w:pPr>
            <w:r>
              <w:rPr>
                <w:color w:val="000000"/>
                <w:sz w:val="20"/>
                <w:szCs w:val="20"/>
              </w:rPr>
              <w:t>до 15</w:t>
            </w:r>
          </w:p>
        </w:tc>
        <w:tc>
          <w:tcPr>
            <w:tcW w:w="1190" w:type="dxa"/>
          </w:tcPr>
          <w:p w:rsidR="00C27647" w:rsidRDefault="00C27647" w:rsidP="00C27647">
            <w:pPr>
              <w:jc w:val="center"/>
              <w:rPr>
                <w:color w:val="000000"/>
                <w:sz w:val="20"/>
                <w:szCs w:val="20"/>
              </w:rPr>
            </w:pPr>
            <w:r>
              <w:rPr>
                <w:color w:val="000000"/>
                <w:sz w:val="20"/>
                <w:szCs w:val="20"/>
              </w:rPr>
              <w:t>до 20</w:t>
            </w:r>
          </w:p>
        </w:tc>
        <w:tc>
          <w:tcPr>
            <w:tcW w:w="1087" w:type="dxa"/>
          </w:tcPr>
          <w:p w:rsidR="00C27647" w:rsidRDefault="00C27647" w:rsidP="00C27647">
            <w:pPr>
              <w:jc w:val="center"/>
              <w:rPr>
                <w:color w:val="000000"/>
                <w:sz w:val="20"/>
                <w:szCs w:val="20"/>
              </w:rPr>
            </w:pPr>
            <w:r>
              <w:rPr>
                <w:color w:val="000000"/>
                <w:sz w:val="20"/>
                <w:szCs w:val="20"/>
              </w:rPr>
              <w:t>до 45</w:t>
            </w:r>
          </w:p>
        </w:tc>
        <w:tc>
          <w:tcPr>
            <w:tcW w:w="1052" w:type="dxa"/>
          </w:tcPr>
          <w:p w:rsidR="00C27647" w:rsidRDefault="00C27647" w:rsidP="00C27647">
            <w:pPr>
              <w:jc w:val="center"/>
              <w:rPr>
                <w:color w:val="000000"/>
                <w:sz w:val="20"/>
                <w:szCs w:val="20"/>
              </w:rPr>
            </w:pPr>
            <w:r>
              <w:rPr>
                <w:color w:val="000000"/>
                <w:sz w:val="20"/>
                <w:szCs w:val="20"/>
              </w:rPr>
              <w:t>до 8</w:t>
            </w:r>
          </w:p>
        </w:tc>
        <w:tc>
          <w:tcPr>
            <w:tcW w:w="1594" w:type="dxa"/>
          </w:tcPr>
          <w:p w:rsidR="00C27647" w:rsidRDefault="00C27647" w:rsidP="00C27647">
            <w:pPr>
              <w:jc w:val="center"/>
              <w:rPr>
                <w:color w:val="000000"/>
                <w:sz w:val="20"/>
                <w:szCs w:val="20"/>
              </w:rPr>
            </w:pPr>
            <w:r>
              <w:rPr>
                <w:color w:val="000000"/>
                <w:sz w:val="20"/>
                <w:szCs w:val="20"/>
              </w:rPr>
              <w:t>до 8</w:t>
            </w:r>
          </w:p>
        </w:tc>
      </w:tr>
      <w:tr w:rsidR="00C27647" w:rsidTr="00C27647">
        <w:tc>
          <w:tcPr>
            <w:tcW w:w="1951" w:type="dxa"/>
          </w:tcPr>
          <w:p w:rsidR="00C27647" w:rsidRDefault="00C27647" w:rsidP="00C27647">
            <w:pPr>
              <w:jc w:val="center"/>
              <w:rPr>
                <w:color w:val="000000"/>
                <w:sz w:val="20"/>
                <w:szCs w:val="20"/>
              </w:rPr>
            </w:pPr>
            <w:smartTag w:uri="urn:schemas-microsoft-com:office:smarttags" w:element="metricconverter">
              <w:smartTagPr>
                <w:attr w:name="ProductID" w:val="30 м"/>
              </w:smartTagPr>
              <w:r>
                <w:rPr>
                  <w:color w:val="000000"/>
                  <w:sz w:val="20"/>
                  <w:szCs w:val="20"/>
                </w:rPr>
                <w:t>30 м</w:t>
              </w:r>
            </w:smartTag>
          </w:p>
        </w:tc>
        <w:tc>
          <w:tcPr>
            <w:tcW w:w="1212" w:type="dxa"/>
          </w:tcPr>
          <w:p w:rsidR="00C27647" w:rsidRDefault="00C27647" w:rsidP="00C27647">
            <w:pPr>
              <w:jc w:val="center"/>
              <w:rPr>
                <w:color w:val="000000"/>
                <w:sz w:val="20"/>
                <w:szCs w:val="20"/>
              </w:rPr>
            </w:pPr>
            <w:r>
              <w:rPr>
                <w:color w:val="000000"/>
                <w:sz w:val="20"/>
                <w:szCs w:val="20"/>
              </w:rPr>
              <w:t>до 10</w:t>
            </w:r>
          </w:p>
        </w:tc>
        <w:tc>
          <w:tcPr>
            <w:tcW w:w="1028" w:type="dxa"/>
          </w:tcPr>
          <w:p w:rsidR="00C27647" w:rsidRDefault="00C27647" w:rsidP="00C27647">
            <w:pPr>
              <w:jc w:val="center"/>
              <w:rPr>
                <w:color w:val="000000"/>
                <w:sz w:val="20"/>
                <w:szCs w:val="20"/>
              </w:rPr>
            </w:pPr>
            <w:r>
              <w:rPr>
                <w:color w:val="000000"/>
                <w:sz w:val="20"/>
                <w:szCs w:val="20"/>
              </w:rPr>
              <w:t>до 10</w:t>
            </w:r>
          </w:p>
        </w:tc>
        <w:tc>
          <w:tcPr>
            <w:tcW w:w="853" w:type="dxa"/>
          </w:tcPr>
          <w:p w:rsidR="00C27647" w:rsidRDefault="00C27647" w:rsidP="00C27647">
            <w:pPr>
              <w:jc w:val="center"/>
              <w:rPr>
                <w:color w:val="000000"/>
                <w:sz w:val="20"/>
                <w:szCs w:val="20"/>
              </w:rPr>
            </w:pPr>
            <w:r>
              <w:rPr>
                <w:color w:val="000000"/>
                <w:sz w:val="20"/>
                <w:szCs w:val="20"/>
              </w:rPr>
              <w:t>до 20</w:t>
            </w:r>
          </w:p>
        </w:tc>
        <w:tc>
          <w:tcPr>
            <w:tcW w:w="1190" w:type="dxa"/>
          </w:tcPr>
          <w:p w:rsidR="00C27647" w:rsidRDefault="00C27647" w:rsidP="00C27647">
            <w:pPr>
              <w:jc w:val="center"/>
              <w:rPr>
                <w:color w:val="000000"/>
                <w:sz w:val="20"/>
                <w:szCs w:val="20"/>
              </w:rPr>
            </w:pPr>
            <w:r>
              <w:rPr>
                <w:color w:val="000000"/>
                <w:sz w:val="20"/>
                <w:szCs w:val="20"/>
              </w:rPr>
              <w:t>до 30</w:t>
            </w:r>
          </w:p>
        </w:tc>
        <w:tc>
          <w:tcPr>
            <w:tcW w:w="1087" w:type="dxa"/>
          </w:tcPr>
          <w:p w:rsidR="00C27647" w:rsidRDefault="00C27647" w:rsidP="00C27647">
            <w:pPr>
              <w:jc w:val="center"/>
              <w:rPr>
                <w:color w:val="000000"/>
                <w:sz w:val="20"/>
                <w:szCs w:val="20"/>
              </w:rPr>
            </w:pPr>
            <w:r>
              <w:rPr>
                <w:color w:val="000000"/>
                <w:sz w:val="20"/>
                <w:szCs w:val="20"/>
              </w:rPr>
              <w:t>до 60</w:t>
            </w:r>
          </w:p>
        </w:tc>
        <w:tc>
          <w:tcPr>
            <w:tcW w:w="1052" w:type="dxa"/>
          </w:tcPr>
          <w:p w:rsidR="00C27647" w:rsidRDefault="00C27647" w:rsidP="00C27647">
            <w:pPr>
              <w:jc w:val="center"/>
              <w:rPr>
                <w:color w:val="000000"/>
                <w:sz w:val="20"/>
                <w:szCs w:val="20"/>
              </w:rPr>
            </w:pPr>
            <w:r>
              <w:rPr>
                <w:color w:val="000000"/>
                <w:sz w:val="20"/>
                <w:szCs w:val="20"/>
              </w:rPr>
              <w:t>до 10</w:t>
            </w:r>
          </w:p>
        </w:tc>
        <w:tc>
          <w:tcPr>
            <w:tcW w:w="1594" w:type="dxa"/>
          </w:tcPr>
          <w:p w:rsidR="00C27647" w:rsidRDefault="00C27647" w:rsidP="00C27647">
            <w:pPr>
              <w:jc w:val="center"/>
              <w:rPr>
                <w:color w:val="000000"/>
                <w:sz w:val="20"/>
                <w:szCs w:val="20"/>
              </w:rPr>
            </w:pPr>
            <w:r>
              <w:rPr>
                <w:color w:val="000000"/>
                <w:sz w:val="20"/>
                <w:szCs w:val="20"/>
              </w:rPr>
              <w:t>до 10</w:t>
            </w:r>
          </w:p>
        </w:tc>
      </w:tr>
      <w:tr w:rsidR="00C27647" w:rsidTr="00C27647">
        <w:tc>
          <w:tcPr>
            <w:tcW w:w="1951" w:type="dxa"/>
          </w:tcPr>
          <w:p w:rsidR="00C27647" w:rsidRDefault="00C27647" w:rsidP="00C27647">
            <w:pPr>
              <w:jc w:val="center"/>
              <w:rPr>
                <w:color w:val="000000"/>
                <w:sz w:val="20"/>
                <w:szCs w:val="20"/>
              </w:rPr>
            </w:pPr>
            <w:smartTag w:uri="urn:schemas-microsoft-com:office:smarttags" w:element="metricconverter">
              <w:smartTagPr>
                <w:attr w:name="ProductID" w:val="40 м"/>
              </w:smartTagPr>
              <w:r>
                <w:rPr>
                  <w:color w:val="000000"/>
                  <w:sz w:val="20"/>
                  <w:szCs w:val="20"/>
                </w:rPr>
                <w:t>40 м</w:t>
              </w:r>
            </w:smartTag>
          </w:p>
        </w:tc>
        <w:tc>
          <w:tcPr>
            <w:tcW w:w="1212" w:type="dxa"/>
          </w:tcPr>
          <w:p w:rsidR="00C27647" w:rsidRDefault="00C27647" w:rsidP="00C27647">
            <w:pPr>
              <w:jc w:val="center"/>
              <w:rPr>
                <w:color w:val="000000"/>
                <w:sz w:val="20"/>
                <w:szCs w:val="20"/>
              </w:rPr>
            </w:pPr>
            <w:r>
              <w:rPr>
                <w:color w:val="000000"/>
                <w:sz w:val="20"/>
                <w:szCs w:val="20"/>
              </w:rPr>
              <w:t>до 15</w:t>
            </w:r>
          </w:p>
        </w:tc>
        <w:tc>
          <w:tcPr>
            <w:tcW w:w="1028" w:type="dxa"/>
          </w:tcPr>
          <w:p w:rsidR="00C27647" w:rsidRDefault="00C27647" w:rsidP="00C27647">
            <w:pPr>
              <w:jc w:val="center"/>
              <w:rPr>
                <w:color w:val="000000"/>
                <w:sz w:val="20"/>
                <w:szCs w:val="20"/>
              </w:rPr>
            </w:pPr>
            <w:r>
              <w:rPr>
                <w:color w:val="000000"/>
                <w:sz w:val="20"/>
                <w:szCs w:val="20"/>
              </w:rPr>
              <w:t>до 15</w:t>
            </w:r>
          </w:p>
        </w:tc>
        <w:tc>
          <w:tcPr>
            <w:tcW w:w="853" w:type="dxa"/>
          </w:tcPr>
          <w:p w:rsidR="00C27647" w:rsidRDefault="00C27647" w:rsidP="00C27647">
            <w:pPr>
              <w:jc w:val="center"/>
              <w:rPr>
                <w:color w:val="000000"/>
                <w:sz w:val="20"/>
                <w:szCs w:val="20"/>
              </w:rPr>
            </w:pPr>
            <w:r>
              <w:rPr>
                <w:color w:val="000000"/>
                <w:sz w:val="20"/>
                <w:szCs w:val="20"/>
              </w:rPr>
              <w:t>до 25</w:t>
            </w:r>
          </w:p>
        </w:tc>
        <w:tc>
          <w:tcPr>
            <w:tcW w:w="1190" w:type="dxa"/>
          </w:tcPr>
          <w:p w:rsidR="00C27647" w:rsidRDefault="00C27647" w:rsidP="00C27647">
            <w:pPr>
              <w:jc w:val="center"/>
              <w:rPr>
                <w:color w:val="000000"/>
                <w:sz w:val="20"/>
                <w:szCs w:val="20"/>
              </w:rPr>
            </w:pPr>
            <w:r>
              <w:rPr>
                <w:color w:val="000000"/>
                <w:sz w:val="20"/>
                <w:szCs w:val="20"/>
              </w:rPr>
              <w:t>до 40</w:t>
            </w:r>
          </w:p>
        </w:tc>
        <w:tc>
          <w:tcPr>
            <w:tcW w:w="1087" w:type="dxa"/>
          </w:tcPr>
          <w:p w:rsidR="00C27647" w:rsidRDefault="00C27647" w:rsidP="00C27647">
            <w:pPr>
              <w:jc w:val="center"/>
              <w:rPr>
                <w:color w:val="000000"/>
                <w:sz w:val="20"/>
                <w:szCs w:val="20"/>
              </w:rPr>
            </w:pPr>
            <w:r>
              <w:rPr>
                <w:color w:val="000000"/>
                <w:sz w:val="20"/>
                <w:szCs w:val="20"/>
              </w:rPr>
              <w:t>до 75</w:t>
            </w:r>
          </w:p>
        </w:tc>
        <w:tc>
          <w:tcPr>
            <w:tcW w:w="1052" w:type="dxa"/>
          </w:tcPr>
          <w:p w:rsidR="00C27647" w:rsidRDefault="00C27647" w:rsidP="00C27647">
            <w:pPr>
              <w:jc w:val="center"/>
              <w:rPr>
                <w:color w:val="000000"/>
                <w:sz w:val="20"/>
                <w:szCs w:val="20"/>
              </w:rPr>
            </w:pPr>
            <w:r>
              <w:rPr>
                <w:color w:val="000000"/>
                <w:sz w:val="20"/>
                <w:szCs w:val="20"/>
              </w:rPr>
              <w:t>до 15</w:t>
            </w:r>
          </w:p>
        </w:tc>
        <w:tc>
          <w:tcPr>
            <w:tcW w:w="1594" w:type="dxa"/>
          </w:tcPr>
          <w:p w:rsidR="00C27647" w:rsidRDefault="00C27647" w:rsidP="00C27647">
            <w:pPr>
              <w:jc w:val="center"/>
              <w:rPr>
                <w:color w:val="000000"/>
                <w:sz w:val="20"/>
                <w:szCs w:val="20"/>
              </w:rPr>
            </w:pPr>
            <w:r>
              <w:rPr>
                <w:color w:val="000000"/>
                <w:sz w:val="20"/>
                <w:szCs w:val="20"/>
              </w:rPr>
              <w:t>до 15</w:t>
            </w:r>
          </w:p>
        </w:tc>
      </w:tr>
    </w:tbl>
    <w:p w:rsidR="00C27647" w:rsidRDefault="00C27647" w:rsidP="00C27647">
      <w:pPr>
        <w:jc w:val="both"/>
        <w:rPr>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C27647" w:rsidRDefault="00C27647" w:rsidP="00C27647">
      <w:pPr>
        <w:ind w:left="-15" w:firstLine="724"/>
        <w:jc w:val="both"/>
        <w:rPr>
          <w:color w:val="000000"/>
          <w:sz w:val="20"/>
          <w:szCs w:val="20"/>
        </w:rPr>
      </w:pPr>
      <w:r>
        <w:rPr>
          <w:color w:val="000000"/>
          <w:sz w:val="20"/>
          <w:szCs w:val="20"/>
        </w:rPr>
        <w:t xml:space="preserve">11.2.2. Владельцы домашнего скота обязаны: </w:t>
      </w:r>
    </w:p>
    <w:p w:rsidR="00C27647" w:rsidRDefault="00C27647" w:rsidP="00C27647">
      <w:pPr>
        <w:ind w:left="-15" w:firstLine="724"/>
        <w:jc w:val="both"/>
        <w:rPr>
          <w:color w:val="000000"/>
          <w:sz w:val="20"/>
          <w:szCs w:val="20"/>
        </w:rPr>
      </w:pPr>
      <w:r>
        <w:rPr>
          <w:color w:val="000000"/>
          <w:sz w:val="20"/>
          <w:szCs w:val="20"/>
        </w:rPr>
        <w:t xml:space="preserve">• Гуманно обращаться с животными. </w:t>
      </w:r>
    </w:p>
    <w:p w:rsidR="00C27647" w:rsidRDefault="00C27647" w:rsidP="00C27647">
      <w:pPr>
        <w:ind w:left="-15" w:firstLine="724"/>
        <w:jc w:val="both"/>
        <w:rPr>
          <w:color w:val="000000"/>
          <w:sz w:val="20"/>
          <w:szCs w:val="20"/>
        </w:rPr>
      </w:pPr>
      <w:r>
        <w:rPr>
          <w:color w:val="000000"/>
          <w:sz w:val="20"/>
          <w:szCs w:val="20"/>
        </w:rPr>
        <w:t xml:space="preserve">•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C27647" w:rsidRDefault="00C27647" w:rsidP="00C27647">
      <w:pPr>
        <w:ind w:left="-15" w:firstLine="724"/>
        <w:jc w:val="both"/>
        <w:rPr>
          <w:color w:val="000000"/>
          <w:sz w:val="20"/>
          <w:szCs w:val="20"/>
        </w:rPr>
      </w:pPr>
      <w:r>
        <w:rPr>
          <w:color w:val="000000"/>
          <w:sz w:val="20"/>
          <w:szCs w:val="20"/>
        </w:rPr>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C27647" w:rsidRDefault="00C27647" w:rsidP="00C27647">
      <w:pPr>
        <w:ind w:left="-15" w:firstLine="724"/>
        <w:jc w:val="both"/>
        <w:rPr>
          <w:color w:val="000000"/>
          <w:sz w:val="20"/>
          <w:szCs w:val="20"/>
        </w:rPr>
      </w:pPr>
      <w:r>
        <w:rPr>
          <w:color w:val="000000"/>
          <w:sz w:val="20"/>
          <w:szCs w:val="20"/>
        </w:rPr>
        <w:t xml:space="preserve">• Не допускать выбрасывание трупов животных в местах, не предназначенных для захоронения (скотомогильники). </w:t>
      </w:r>
    </w:p>
    <w:p w:rsidR="00C27647" w:rsidRDefault="00C27647" w:rsidP="00C27647">
      <w:pPr>
        <w:ind w:left="-15" w:firstLine="724"/>
        <w:jc w:val="both"/>
        <w:rPr>
          <w:color w:val="000000"/>
          <w:sz w:val="20"/>
          <w:szCs w:val="20"/>
        </w:rPr>
      </w:pPr>
      <w:r>
        <w:rPr>
          <w:color w:val="000000"/>
          <w:sz w:val="20"/>
          <w:szCs w:val="20"/>
        </w:rPr>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C27647" w:rsidRDefault="00C27647" w:rsidP="00C27647">
      <w:pPr>
        <w:ind w:left="-15" w:firstLine="724"/>
        <w:jc w:val="both"/>
        <w:rPr>
          <w:color w:val="000000"/>
          <w:sz w:val="20"/>
          <w:szCs w:val="20"/>
        </w:rPr>
      </w:pPr>
      <w:r>
        <w:rPr>
          <w:color w:val="000000"/>
          <w:sz w:val="20"/>
          <w:szCs w:val="20"/>
        </w:rPr>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C27647" w:rsidRDefault="00C27647" w:rsidP="00C27647">
      <w:pPr>
        <w:ind w:left="-15" w:firstLine="724"/>
        <w:jc w:val="both"/>
        <w:rPr>
          <w:color w:val="000000"/>
          <w:sz w:val="20"/>
          <w:szCs w:val="20"/>
        </w:rPr>
      </w:pPr>
      <w:r>
        <w:rPr>
          <w:color w:val="000000"/>
          <w:sz w:val="20"/>
          <w:szCs w:val="20"/>
        </w:rPr>
        <w:t xml:space="preserve">• Осуществлять уборку территории дорог, придомовых территорий от отходов животноводства сразу после прогона скота. </w:t>
      </w:r>
    </w:p>
    <w:p w:rsidR="00C27647" w:rsidRDefault="00C27647" w:rsidP="00C27647">
      <w:pPr>
        <w:ind w:left="-15" w:firstLine="724"/>
        <w:jc w:val="both"/>
        <w:rPr>
          <w:color w:val="000000"/>
          <w:sz w:val="20"/>
          <w:szCs w:val="20"/>
        </w:rPr>
      </w:pPr>
      <w:r>
        <w:rPr>
          <w:color w:val="000000"/>
          <w:sz w:val="20"/>
          <w:szCs w:val="20"/>
        </w:rPr>
        <w:t xml:space="preserve">• Содержать в надлежащем состоянии животноводческие помещения и сооружения для хранения кормов и переработки продуктов животноводства. </w:t>
      </w:r>
    </w:p>
    <w:p w:rsidR="00C27647" w:rsidRDefault="00C27647" w:rsidP="00C27647">
      <w:pPr>
        <w:ind w:left="-15" w:firstLine="724"/>
        <w:jc w:val="both"/>
        <w:rPr>
          <w:color w:val="000000"/>
          <w:sz w:val="20"/>
          <w:szCs w:val="20"/>
        </w:rPr>
      </w:pPr>
      <w:r>
        <w:rPr>
          <w:color w:val="000000"/>
          <w:sz w:val="20"/>
          <w:szCs w:val="20"/>
        </w:rPr>
        <w:t xml:space="preserve">11.2.3. Выпас и прогон сельскохозяйственных животных и птицы: </w:t>
      </w:r>
    </w:p>
    <w:p w:rsidR="00C27647" w:rsidRDefault="00C27647" w:rsidP="00C27647">
      <w:pPr>
        <w:ind w:left="-15" w:firstLine="724"/>
        <w:jc w:val="both"/>
        <w:rPr>
          <w:color w:val="000000"/>
          <w:sz w:val="20"/>
          <w:szCs w:val="20"/>
        </w:rPr>
      </w:pPr>
      <w:r>
        <w:rPr>
          <w:color w:val="000000"/>
          <w:sz w:val="20"/>
          <w:szCs w:val="20"/>
        </w:rPr>
        <w:t xml:space="preserve">• Места выпаса и прогона сельскохозяйственных животных и птицы определяются администрацией Михайловского сельского поселения Цивильского района Чувашской Республики с учетом требований законодательства Российской Федерации и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C27647" w:rsidRDefault="00C27647" w:rsidP="00C27647">
      <w:pPr>
        <w:ind w:left="-15" w:firstLine="724"/>
        <w:jc w:val="both"/>
        <w:rPr>
          <w:color w:val="000000"/>
          <w:sz w:val="20"/>
          <w:szCs w:val="20"/>
        </w:rPr>
      </w:pPr>
      <w:r>
        <w:rPr>
          <w:color w:val="000000"/>
          <w:sz w:val="20"/>
          <w:szCs w:val="20"/>
        </w:rPr>
        <w:t xml:space="preserve">•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Чувашской Республики и решениями администрации Михайловского сельского поселения Цивильского района Чувашской Республики. </w:t>
      </w:r>
    </w:p>
    <w:p w:rsidR="00C27647" w:rsidRDefault="00C27647" w:rsidP="00C27647">
      <w:pPr>
        <w:ind w:left="-15" w:firstLine="724"/>
        <w:jc w:val="both"/>
        <w:rPr>
          <w:color w:val="000000"/>
          <w:sz w:val="20"/>
          <w:szCs w:val="20"/>
        </w:rPr>
      </w:pPr>
      <w:r>
        <w:rPr>
          <w:color w:val="000000"/>
          <w:sz w:val="20"/>
          <w:szCs w:val="20"/>
        </w:rPr>
        <w:t xml:space="preserve">• Запрещается выпас сельскохозяйственных животных и птицы на территориях парков, улиц, внутри  дворовых территорий, в местах массового отдыха людей. </w:t>
      </w:r>
    </w:p>
    <w:p w:rsidR="00C27647" w:rsidRDefault="00C27647" w:rsidP="00C27647">
      <w:pPr>
        <w:ind w:left="-15" w:firstLine="724"/>
        <w:jc w:val="both"/>
        <w:rPr>
          <w:color w:val="000000"/>
          <w:sz w:val="20"/>
          <w:szCs w:val="20"/>
        </w:rPr>
      </w:pPr>
      <w:r>
        <w:rPr>
          <w:color w:val="000000"/>
          <w:sz w:val="20"/>
          <w:szCs w:val="20"/>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C27647" w:rsidRDefault="00C27647" w:rsidP="00C27647">
      <w:pPr>
        <w:ind w:left="-15" w:firstLine="724"/>
        <w:jc w:val="both"/>
        <w:rPr>
          <w:color w:val="000000"/>
          <w:sz w:val="20"/>
          <w:szCs w:val="20"/>
        </w:rPr>
      </w:pPr>
      <w:r>
        <w:rPr>
          <w:color w:val="000000"/>
          <w:sz w:val="20"/>
          <w:szCs w:val="20"/>
        </w:rPr>
        <w:lastRenderedPageBreak/>
        <w:t xml:space="preserve">11.2.4. Выпас скота на полосе отвода автомобильной дороги запрещен. </w:t>
      </w:r>
    </w:p>
    <w:p w:rsidR="00C27647" w:rsidRDefault="00C27647" w:rsidP="00C27647">
      <w:pPr>
        <w:ind w:left="-15" w:firstLine="724"/>
        <w:jc w:val="both"/>
        <w:rPr>
          <w:color w:val="000000"/>
          <w:sz w:val="20"/>
          <w:szCs w:val="20"/>
        </w:rPr>
      </w:pPr>
      <w:r>
        <w:rPr>
          <w:color w:val="000000"/>
          <w:sz w:val="20"/>
          <w:szCs w:val="20"/>
        </w:rPr>
        <w:t xml:space="preserve">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C27647" w:rsidRDefault="00C27647" w:rsidP="00C27647">
      <w:pPr>
        <w:ind w:left="-15" w:firstLine="724"/>
        <w:jc w:val="both"/>
        <w:rPr>
          <w:color w:val="000000"/>
          <w:sz w:val="20"/>
          <w:szCs w:val="20"/>
        </w:rPr>
      </w:pPr>
      <w:r>
        <w:rPr>
          <w:color w:val="000000"/>
          <w:sz w:val="20"/>
          <w:szCs w:val="20"/>
        </w:rPr>
        <w:t xml:space="preserve">11.2.6. Дата начала и окончания выпаса на муниципальные пастбища определяется распоряжением администрации Михайловского сельского поселения Цивильского района Чувашской Республики. Выпас в неустановленное время не допускается. </w:t>
      </w:r>
    </w:p>
    <w:p w:rsidR="00C27647" w:rsidRDefault="00C27647" w:rsidP="00C27647">
      <w:pPr>
        <w:ind w:left="-15" w:firstLine="724"/>
        <w:jc w:val="both"/>
        <w:rPr>
          <w:color w:val="000000"/>
          <w:sz w:val="20"/>
          <w:szCs w:val="20"/>
        </w:rPr>
      </w:pPr>
      <w:r>
        <w:rPr>
          <w:color w:val="000000"/>
          <w:sz w:val="20"/>
          <w:szCs w:val="20"/>
        </w:rPr>
        <w:t xml:space="preserve">11.2.7.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Михайловского сельского поселения Цивильского района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Михайловского сельского поселения, либо заведомо известных больных животных, административную ответственность несет владелец животного совместно с </w:t>
      </w:r>
      <w:proofErr w:type="gramStart"/>
      <w:r>
        <w:rPr>
          <w:color w:val="000000"/>
          <w:sz w:val="20"/>
          <w:szCs w:val="20"/>
        </w:rPr>
        <w:t>лицом</w:t>
      </w:r>
      <w:proofErr w:type="gramEnd"/>
      <w:r>
        <w:rPr>
          <w:color w:val="000000"/>
          <w:sz w:val="20"/>
          <w:szCs w:val="20"/>
        </w:rPr>
        <w:t xml:space="preserve"> осуществлявшим выпас. </w:t>
      </w:r>
    </w:p>
    <w:p w:rsidR="00C27647" w:rsidRDefault="00C27647" w:rsidP="00C27647">
      <w:pPr>
        <w:ind w:left="-15" w:firstLine="724"/>
        <w:jc w:val="both"/>
        <w:rPr>
          <w:color w:val="000000"/>
          <w:sz w:val="20"/>
          <w:szCs w:val="20"/>
        </w:rPr>
      </w:pPr>
      <w:r>
        <w:rPr>
          <w:color w:val="000000"/>
          <w:sz w:val="20"/>
          <w:szCs w:val="20"/>
        </w:rPr>
        <w:t xml:space="preserve">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Pr>
            <w:color w:val="000000"/>
            <w:sz w:val="20"/>
            <w:szCs w:val="20"/>
          </w:rPr>
          <w:t>1 м</w:t>
        </w:r>
      </w:smartTag>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11.4. На территории Михайловского сельского поселения Цивильского района Чувашской Республики </w:t>
      </w:r>
      <w:r>
        <w:rPr>
          <w:b/>
          <w:color w:val="000000"/>
          <w:sz w:val="20"/>
          <w:szCs w:val="20"/>
        </w:rPr>
        <w:t>ЗАПРЕЩАЕТСЯ:</w:t>
      </w:r>
      <w:r>
        <w:rPr>
          <w:color w:val="000000"/>
          <w:sz w:val="20"/>
          <w:szCs w:val="20"/>
        </w:rPr>
        <w:t xml:space="preserve"> </w:t>
      </w:r>
    </w:p>
    <w:p w:rsidR="00C27647" w:rsidRDefault="00C27647" w:rsidP="00C27647">
      <w:pPr>
        <w:ind w:left="-15" w:firstLine="724"/>
        <w:jc w:val="both"/>
        <w:rPr>
          <w:color w:val="000000"/>
          <w:sz w:val="20"/>
          <w:szCs w:val="20"/>
        </w:rPr>
      </w:pPr>
      <w:r>
        <w:rPr>
          <w:color w:val="000000"/>
          <w:sz w:val="20"/>
          <w:szCs w:val="20"/>
        </w:rPr>
        <w:t xml:space="preserve">• безнадзорный выгул птицы за пределами приусадебного участка; </w:t>
      </w:r>
    </w:p>
    <w:p w:rsidR="00C27647" w:rsidRDefault="00C27647" w:rsidP="00C27647">
      <w:pPr>
        <w:ind w:left="-15" w:firstLine="724"/>
        <w:jc w:val="both"/>
        <w:rPr>
          <w:color w:val="000000"/>
          <w:sz w:val="20"/>
          <w:szCs w:val="20"/>
        </w:rPr>
      </w:pPr>
      <w:r>
        <w:rPr>
          <w:color w:val="000000"/>
          <w:sz w:val="20"/>
          <w:szCs w:val="20"/>
        </w:rPr>
        <w:t xml:space="preserve">• передвижение сельскохозяйственных животных на территории Михайловского сельского поселения Цивильского района без сопровождающих лиц. </w:t>
      </w:r>
    </w:p>
    <w:p w:rsidR="00C27647" w:rsidRDefault="00C27647" w:rsidP="00C27647">
      <w:pPr>
        <w:ind w:left="-15"/>
        <w:jc w:val="both"/>
        <w:rPr>
          <w:color w:val="000000"/>
          <w:sz w:val="20"/>
          <w:szCs w:val="20"/>
        </w:rPr>
      </w:pPr>
    </w:p>
    <w:p w:rsidR="00C27647" w:rsidRDefault="00C27647" w:rsidP="00C27647">
      <w:pPr>
        <w:numPr>
          <w:ilvl w:val="0"/>
          <w:numId w:val="2"/>
        </w:numPr>
        <w:suppressAutoHyphens/>
        <w:jc w:val="center"/>
        <w:rPr>
          <w:b/>
          <w:color w:val="000000"/>
          <w:sz w:val="20"/>
          <w:szCs w:val="20"/>
        </w:rPr>
      </w:pPr>
      <w:r>
        <w:rPr>
          <w:b/>
          <w:color w:val="000000"/>
          <w:sz w:val="20"/>
          <w:szCs w:val="20"/>
        </w:rPr>
        <w:t xml:space="preserve">Освещение территории </w:t>
      </w:r>
    </w:p>
    <w:p w:rsidR="00C27647" w:rsidRDefault="00C27647" w:rsidP="00C27647">
      <w:pPr>
        <w:ind w:left="72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12.1.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Михайловского сельского поселения Цивильского района Чувашской Республики согласно сезонной продолжительности светового дня. </w:t>
      </w:r>
    </w:p>
    <w:p w:rsidR="00C27647" w:rsidRDefault="00C27647" w:rsidP="00C27647">
      <w:pPr>
        <w:ind w:left="-15" w:firstLine="724"/>
        <w:jc w:val="both"/>
        <w:rPr>
          <w:color w:val="000000"/>
          <w:sz w:val="20"/>
          <w:szCs w:val="20"/>
        </w:rPr>
      </w:pPr>
      <w:r>
        <w:rPr>
          <w:color w:val="000000"/>
          <w:sz w:val="20"/>
          <w:szCs w:val="20"/>
        </w:rPr>
        <w:t xml:space="preserve">Обязанность по освещению данных объектов возлагаются на их собственников или уполномоченных собственником лиц. </w:t>
      </w:r>
    </w:p>
    <w:p w:rsidR="00C27647" w:rsidRDefault="00C27647" w:rsidP="00C27647">
      <w:pPr>
        <w:ind w:left="-15" w:firstLine="724"/>
        <w:jc w:val="both"/>
        <w:rPr>
          <w:color w:val="000000"/>
          <w:sz w:val="20"/>
          <w:szCs w:val="20"/>
        </w:rPr>
      </w:pPr>
      <w:r>
        <w:rPr>
          <w:color w:val="000000"/>
          <w:sz w:val="20"/>
          <w:szCs w:val="20"/>
        </w:rPr>
        <w:t xml:space="preserve">12.2. Освещение территории Михайловского сельского поселения Цивильского района Чувашской Республики осуществляются </w:t>
      </w:r>
      <w:proofErr w:type="spellStart"/>
      <w:r>
        <w:rPr>
          <w:color w:val="000000"/>
          <w:sz w:val="20"/>
          <w:szCs w:val="20"/>
        </w:rPr>
        <w:t>энергоснабжающими</w:t>
      </w:r>
      <w:proofErr w:type="spellEnd"/>
      <w:r>
        <w:rPr>
          <w:color w:val="000000"/>
          <w:sz w:val="20"/>
          <w:szCs w:val="2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C27647" w:rsidRDefault="00C27647" w:rsidP="00C27647">
      <w:pPr>
        <w:ind w:left="-15" w:firstLine="724"/>
        <w:jc w:val="both"/>
        <w:rPr>
          <w:color w:val="000000"/>
          <w:sz w:val="20"/>
          <w:szCs w:val="20"/>
        </w:rPr>
      </w:pPr>
      <w:r>
        <w:rPr>
          <w:color w:val="000000"/>
          <w:sz w:val="20"/>
          <w:szCs w:val="20"/>
        </w:rPr>
        <w:t xml:space="preserve">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Михайловского сельского поселения Цивильского района Чувашской Республики. </w:t>
      </w:r>
    </w:p>
    <w:p w:rsidR="00C27647" w:rsidRDefault="00C27647" w:rsidP="00C27647">
      <w:pPr>
        <w:ind w:left="-15"/>
        <w:jc w:val="both"/>
        <w:rPr>
          <w:color w:val="000000"/>
          <w:sz w:val="20"/>
          <w:szCs w:val="20"/>
        </w:rPr>
      </w:pPr>
    </w:p>
    <w:p w:rsidR="00C27647" w:rsidRDefault="00C27647" w:rsidP="00C27647">
      <w:pPr>
        <w:ind w:left="720"/>
        <w:rPr>
          <w:b/>
          <w:color w:val="000000"/>
          <w:sz w:val="20"/>
          <w:szCs w:val="20"/>
        </w:rPr>
      </w:pPr>
    </w:p>
    <w:p w:rsidR="00C27647" w:rsidRDefault="00C27647" w:rsidP="00C27647">
      <w:pPr>
        <w:numPr>
          <w:ilvl w:val="0"/>
          <w:numId w:val="2"/>
        </w:numPr>
        <w:suppressAutoHyphens/>
        <w:jc w:val="center"/>
        <w:rPr>
          <w:b/>
          <w:color w:val="000000"/>
          <w:sz w:val="20"/>
          <w:szCs w:val="20"/>
        </w:rPr>
      </w:pPr>
      <w:r>
        <w:rPr>
          <w:b/>
          <w:color w:val="000000"/>
          <w:sz w:val="20"/>
          <w:szCs w:val="20"/>
        </w:rPr>
        <w:t xml:space="preserve">Особые требования к доступности </w:t>
      </w:r>
    </w:p>
    <w:p w:rsidR="00C27647" w:rsidRDefault="00C27647" w:rsidP="00C27647">
      <w:pPr>
        <w:ind w:left="720"/>
        <w:jc w:val="center"/>
        <w:rPr>
          <w:b/>
          <w:color w:val="000000"/>
          <w:sz w:val="20"/>
          <w:szCs w:val="20"/>
        </w:rPr>
      </w:pPr>
      <w:r>
        <w:rPr>
          <w:b/>
          <w:color w:val="000000"/>
          <w:sz w:val="20"/>
          <w:szCs w:val="20"/>
        </w:rPr>
        <w:t xml:space="preserve">сельской среды для </w:t>
      </w:r>
      <w:proofErr w:type="spellStart"/>
      <w:r>
        <w:rPr>
          <w:b/>
          <w:color w:val="000000"/>
          <w:sz w:val="20"/>
          <w:szCs w:val="20"/>
        </w:rPr>
        <w:t>маломобильных</w:t>
      </w:r>
      <w:proofErr w:type="spellEnd"/>
      <w:r>
        <w:rPr>
          <w:b/>
          <w:color w:val="000000"/>
          <w:sz w:val="20"/>
          <w:szCs w:val="20"/>
        </w:rPr>
        <w:t xml:space="preserve"> групп населения</w:t>
      </w:r>
    </w:p>
    <w:p w:rsidR="00C27647" w:rsidRDefault="00C27647" w:rsidP="00C27647">
      <w:pPr>
        <w:ind w:left="720"/>
        <w:rPr>
          <w:b/>
          <w:color w:val="000000"/>
          <w:sz w:val="20"/>
          <w:szCs w:val="20"/>
        </w:rPr>
      </w:pPr>
    </w:p>
    <w:p w:rsidR="00C27647" w:rsidRDefault="00C27647" w:rsidP="00C27647">
      <w:pPr>
        <w:ind w:left="-15" w:firstLine="724"/>
        <w:jc w:val="both"/>
        <w:rPr>
          <w:color w:val="000000"/>
          <w:sz w:val="20"/>
          <w:szCs w:val="20"/>
        </w:rPr>
      </w:pPr>
      <w:r>
        <w:rPr>
          <w:color w:val="000000"/>
          <w:sz w:val="20"/>
          <w:szCs w:val="20"/>
        </w:rPr>
        <w:t xml:space="preserve">13.1.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Pr>
          <w:color w:val="000000"/>
          <w:sz w:val="20"/>
          <w:szCs w:val="20"/>
        </w:rPr>
        <w:t>маломобильных</w:t>
      </w:r>
      <w:proofErr w:type="spellEnd"/>
      <w:r>
        <w:rPr>
          <w:color w:val="000000"/>
          <w:sz w:val="20"/>
          <w:szCs w:val="20"/>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C27647" w:rsidRDefault="00C27647" w:rsidP="00C27647">
      <w:pPr>
        <w:ind w:left="-15" w:firstLine="724"/>
        <w:jc w:val="both"/>
        <w:rPr>
          <w:color w:val="000000"/>
          <w:sz w:val="20"/>
          <w:szCs w:val="20"/>
        </w:rPr>
      </w:pPr>
      <w:r>
        <w:rPr>
          <w:color w:val="000000"/>
          <w:sz w:val="20"/>
          <w:szCs w:val="20"/>
        </w:rPr>
        <w:t xml:space="preserve">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Pr>
          <w:color w:val="000000"/>
          <w:sz w:val="20"/>
          <w:szCs w:val="20"/>
        </w:rPr>
        <w:t>маломобильных</w:t>
      </w:r>
      <w:proofErr w:type="spellEnd"/>
      <w:r>
        <w:rPr>
          <w:color w:val="000000"/>
          <w:sz w:val="20"/>
          <w:szCs w:val="20"/>
        </w:rPr>
        <w:t xml:space="preserve"> групп населения. </w:t>
      </w:r>
    </w:p>
    <w:p w:rsidR="00C27647" w:rsidRDefault="00C27647" w:rsidP="00C27647">
      <w:pPr>
        <w:numPr>
          <w:ilvl w:val="1"/>
          <w:numId w:val="3"/>
        </w:numPr>
        <w:ind w:left="0" w:firstLine="724"/>
        <w:jc w:val="both"/>
        <w:rPr>
          <w:color w:val="000000"/>
          <w:sz w:val="20"/>
          <w:szCs w:val="20"/>
        </w:rPr>
      </w:pPr>
      <w:r>
        <w:rPr>
          <w:color w:val="000000"/>
          <w:sz w:val="20"/>
          <w:szCs w:val="20"/>
        </w:rPr>
        <w:t xml:space="preserve">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Pr>
            <w:color w:val="000000"/>
            <w:sz w:val="20"/>
            <w:szCs w:val="20"/>
          </w:rPr>
          <w:t>75 мм</w:t>
        </w:r>
      </w:smartTag>
      <w:r>
        <w:rPr>
          <w:color w:val="000000"/>
          <w:sz w:val="20"/>
          <w:szCs w:val="20"/>
        </w:rPr>
        <w:t xml:space="preserve"> и поручни. Зависимость уклона пандуса от высоты подъема принимать по таблице 1. Уклон бордюрного пандуса, как правило, принимают 1:12.</w:t>
      </w:r>
    </w:p>
    <w:p w:rsidR="00C27647" w:rsidRDefault="00C27647" w:rsidP="00C27647">
      <w:pPr>
        <w:autoSpaceDE w:val="0"/>
        <w:jc w:val="right"/>
        <w:rPr>
          <w:color w:val="000000"/>
          <w:sz w:val="20"/>
          <w:szCs w:val="20"/>
        </w:rPr>
      </w:pPr>
    </w:p>
    <w:p w:rsidR="00C27647" w:rsidRDefault="00C27647" w:rsidP="00C27647">
      <w:pPr>
        <w:autoSpaceDE w:val="0"/>
        <w:jc w:val="right"/>
        <w:rPr>
          <w:color w:val="000000"/>
          <w:sz w:val="20"/>
          <w:szCs w:val="20"/>
        </w:rPr>
      </w:pPr>
      <w:r>
        <w:rPr>
          <w:color w:val="000000"/>
          <w:sz w:val="20"/>
          <w:szCs w:val="20"/>
        </w:rPr>
        <w:t>Таблица 1</w:t>
      </w:r>
    </w:p>
    <w:tbl>
      <w:tblPr>
        <w:tblW w:w="0" w:type="auto"/>
        <w:tblInd w:w="62" w:type="dxa"/>
        <w:tblLayout w:type="fixed"/>
        <w:tblCellMar>
          <w:top w:w="102" w:type="dxa"/>
          <w:left w:w="62" w:type="dxa"/>
          <w:bottom w:w="102" w:type="dxa"/>
          <w:right w:w="62" w:type="dxa"/>
        </w:tblCellMar>
        <w:tblLook w:val="0000"/>
      </w:tblPr>
      <w:tblGrid>
        <w:gridCol w:w="4995"/>
        <w:gridCol w:w="4371"/>
      </w:tblGrid>
      <w:tr w:rsidR="00C27647" w:rsidTr="00C27647">
        <w:trPr>
          <w:trHeight w:val="295"/>
        </w:trPr>
        <w:tc>
          <w:tcPr>
            <w:tcW w:w="4995" w:type="dxa"/>
            <w:tcBorders>
              <w:top w:val="single" w:sz="4" w:space="0" w:color="000000"/>
              <w:left w:val="single" w:sz="4" w:space="0" w:color="000000"/>
              <w:bottom w:val="single" w:sz="4" w:space="0" w:color="000000"/>
            </w:tcBorders>
            <w:vAlign w:val="center"/>
          </w:tcPr>
          <w:p w:rsidR="00C27647" w:rsidRDefault="00C27647" w:rsidP="00C27647">
            <w:pPr>
              <w:autoSpaceDE w:val="0"/>
              <w:jc w:val="center"/>
              <w:rPr>
                <w:color w:val="000000"/>
                <w:sz w:val="20"/>
                <w:szCs w:val="20"/>
              </w:rPr>
            </w:pPr>
            <w:r>
              <w:rPr>
                <w:color w:val="000000"/>
                <w:sz w:val="20"/>
                <w:szCs w:val="20"/>
              </w:rPr>
              <w:t>Уклон пандуса (соотношение)</w:t>
            </w:r>
          </w:p>
        </w:tc>
        <w:tc>
          <w:tcPr>
            <w:tcW w:w="4371" w:type="dxa"/>
            <w:tcBorders>
              <w:top w:val="single" w:sz="4" w:space="0" w:color="000000"/>
              <w:left w:val="single" w:sz="4" w:space="0" w:color="000000"/>
              <w:bottom w:val="single" w:sz="4" w:space="0" w:color="000000"/>
              <w:right w:val="single" w:sz="4" w:space="0" w:color="000000"/>
            </w:tcBorders>
          </w:tcPr>
          <w:p w:rsidR="00C27647" w:rsidRDefault="00C27647" w:rsidP="00C27647">
            <w:pPr>
              <w:autoSpaceDE w:val="0"/>
              <w:ind w:left="993"/>
              <w:jc w:val="center"/>
              <w:rPr>
                <w:sz w:val="20"/>
                <w:szCs w:val="20"/>
              </w:rPr>
            </w:pPr>
            <w:r>
              <w:rPr>
                <w:color w:val="000000"/>
                <w:sz w:val="20"/>
                <w:szCs w:val="20"/>
              </w:rPr>
              <w:t>Высота подъема, в миллиметрах</w:t>
            </w:r>
          </w:p>
        </w:tc>
      </w:tr>
      <w:tr w:rsidR="00C27647" w:rsidTr="00C27647">
        <w:trPr>
          <w:trHeight w:val="281"/>
        </w:trPr>
        <w:tc>
          <w:tcPr>
            <w:tcW w:w="4995" w:type="dxa"/>
            <w:tcBorders>
              <w:top w:val="single" w:sz="4" w:space="0" w:color="000000"/>
              <w:left w:val="single" w:sz="4" w:space="0" w:color="000000"/>
              <w:bottom w:val="single" w:sz="4" w:space="0" w:color="000000"/>
            </w:tcBorders>
          </w:tcPr>
          <w:p w:rsidR="00C27647" w:rsidRDefault="00C27647" w:rsidP="00C27647">
            <w:pPr>
              <w:autoSpaceDE w:val="0"/>
              <w:jc w:val="center"/>
              <w:rPr>
                <w:color w:val="000000"/>
                <w:sz w:val="20"/>
                <w:szCs w:val="20"/>
              </w:rPr>
            </w:pPr>
            <w:r>
              <w:rPr>
                <w:color w:val="000000"/>
                <w:sz w:val="20"/>
                <w:szCs w:val="20"/>
              </w:rPr>
              <w:lastRenderedPageBreak/>
              <w:t>От 1:8 до 1:10</w:t>
            </w:r>
          </w:p>
        </w:tc>
        <w:tc>
          <w:tcPr>
            <w:tcW w:w="4371" w:type="dxa"/>
            <w:tcBorders>
              <w:top w:val="single" w:sz="4" w:space="0" w:color="000000"/>
              <w:left w:val="single" w:sz="4" w:space="0" w:color="000000"/>
              <w:bottom w:val="single" w:sz="4" w:space="0" w:color="000000"/>
              <w:right w:val="single" w:sz="4" w:space="0" w:color="000000"/>
            </w:tcBorders>
          </w:tcPr>
          <w:p w:rsidR="00C27647" w:rsidRDefault="00C27647" w:rsidP="00C27647">
            <w:pPr>
              <w:autoSpaceDE w:val="0"/>
              <w:jc w:val="center"/>
              <w:rPr>
                <w:sz w:val="20"/>
                <w:szCs w:val="20"/>
              </w:rPr>
            </w:pPr>
            <w:r>
              <w:rPr>
                <w:color w:val="000000"/>
                <w:sz w:val="20"/>
                <w:szCs w:val="20"/>
              </w:rPr>
              <w:t>75</w:t>
            </w:r>
          </w:p>
        </w:tc>
      </w:tr>
      <w:tr w:rsidR="00C27647" w:rsidTr="00C27647">
        <w:trPr>
          <w:trHeight w:val="295"/>
        </w:trPr>
        <w:tc>
          <w:tcPr>
            <w:tcW w:w="4995" w:type="dxa"/>
            <w:tcBorders>
              <w:top w:val="single" w:sz="4" w:space="0" w:color="000000"/>
              <w:left w:val="single" w:sz="4" w:space="0" w:color="000000"/>
              <w:bottom w:val="single" w:sz="4" w:space="0" w:color="000000"/>
            </w:tcBorders>
          </w:tcPr>
          <w:p w:rsidR="00C27647" w:rsidRDefault="00C27647" w:rsidP="00C27647">
            <w:pPr>
              <w:autoSpaceDE w:val="0"/>
              <w:jc w:val="center"/>
              <w:rPr>
                <w:color w:val="000000"/>
                <w:sz w:val="20"/>
                <w:szCs w:val="20"/>
              </w:rPr>
            </w:pPr>
            <w:r>
              <w:rPr>
                <w:color w:val="000000"/>
                <w:sz w:val="20"/>
                <w:szCs w:val="20"/>
              </w:rPr>
              <w:t>От 1:10,1 до 1:12</w:t>
            </w:r>
          </w:p>
        </w:tc>
        <w:tc>
          <w:tcPr>
            <w:tcW w:w="4371" w:type="dxa"/>
            <w:tcBorders>
              <w:top w:val="single" w:sz="4" w:space="0" w:color="000000"/>
              <w:left w:val="single" w:sz="4" w:space="0" w:color="000000"/>
              <w:bottom w:val="single" w:sz="4" w:space="0" w:color="000000"/>
              <w:right w:val="single" w:sz="4" w:space="0" w:color="000000"/>
            </w:tcBorders>
          </w:tcPr>
          <w:p w:rsidR="00C27647" w:rsidRDefault="00C27647" w:rsidP="00C27647">
            <w:pPr>
              <w:autoSpaceDE w:val="0"/>
              <w:jc w:val="center"/>
              <w:rPr>
                <w:sz w:val="20"/>
                <w:szCs w:val="20"/>
              </w:rPr>
            </w:pPr>
            <w:r>
              <w:rPr>
                <w:color w:val="000000"/>
                <w:sz w:val="20"/>
                <w:szCs w:val="20"/>
              </w:rPr>
              <w:t>150</w:t>
            </w:r>
          </w:p>
        </w:tc>
      </w:tr>
      <w:tr w:rsidR="00C27647" w:rsidTr="00C27647">
        <w:trPr>
          <w:trHeight w:val="295"/>
        </w:trPr>
        <w:tc>
          <w:tcPr>
            <w:tcW w:w="4995" w:type="dxa"/>
            <w:tcBorders>
              <w:top w:val="single" w:sz="4" w:space="0" w:color="000000"/>
              <w:left w:val="single" w:sz="4" w:space="0" w:color="000000"/>
              <w:bottom w:val="single" w:sz="4" w:space="0" w:color="000000"/>
            </w:tcBorders>
          </w:tcPr>
          <w:p w:rsidR="00C27647" w:rsidRDefault="00C27647" w:rsidP="00C27647">
            <w:pPr>
              <w:autoSpaceDE w:val="0"/>
              <w:jc w:val="center"/>
              <w:rPr>
                <w:color w:val="000000"/>
                <w:sz w:val="20"/>
                <w:szCs w:val="20"/>
              </w:rPr>
            </w:pPr>
            <w:r>
              <w:rPr>
                <w:color w:val="000000"/>
                <w:sz w:val="20"/>
                <w:szCs w:val="20"/>
              </w:rPr>
              <w:t>От 1:12,1 до 1:15</w:t>
            </w:r>
          </w:p>
        </w:tc>
        <w:tc>
          <w:tcPr>
            <w:tcW w:w="4371" w:type="dxa"/>
            <w:tcBorders>
              <w:top w:val="single" w:sz="4" w:space="0" w:color="000000"/>
              <w:left w:val="single" w:sz="4" w:space="0" w:color="000000"/>
              <w:bottom w:val="single" w:sz="4" w:space="0" w:color="000000"/>
              <w:right w:val="single" w:sz="4" w:space="0" w:color="000000"/>
            </w:tcBorders>
          </w:tcPr>
          <w:p w:rsidR="00C27647" w:rsidRDefault="00C27647" w:rsidP="00C27647">
            <w:pPr>
              <w:autoSpaceDE w:val="0"/>
              <w:jc w:val="center"/>
              <w:rPr>
                <w:sz w:val="20"/>
                <w:szCs w:val="20"/>
              </w:rPr>
            </w:pPr>
            <w:r>
              <w:rPr>
                <w:color w:val="000000"/>
                <w:sz w:val="20"/>
                <w:szCs w:val="20"/>
              </w:rPr>
              <w:t>600</w:t>
            </w:r>
          </w:p>
        </w:tc>
      </w:tr>
      <w:tr w:rsidR="00C27647" w:rsidTr="00C27647">
        <w:trPr>
          <w:trHeight w:val="281"/>
        </w:trPr>
        <w:tc>
          <w:tcPr>
            <w:tcW w:w="4995" w:type="dxa"/>
            <w:tcBorders>
              <w:top w:val="single" w:sz="4" w:space="0" w:color="000000"/>
              <w:left w:val="single" w:sz="4" w:space="0" w:color="000000"/>
              <w:bottom w:val="single" w:sz="4" w:space="0" w:color="000000"/>
            </w:tcBorders>
          </w:tcPr>
          <w:p w:rsidR="00C27647" w:rsidRDefault="00C27647" w:rsidP="00C27647">
            <w:pPr>
              <w:autoSpaceDE w:val="0"/>
              <w:jc w:val="center"/>
              <w:rPr>
                <w:color w:val="000000"/>
                <w:sz w:val="20"/>
                <w:szCs w:val="20"/>
              </w:rPr>
            </w:pPr>
            <w:r>
              <w:rPr>
                <w:color w:val="000000"/>
                <w:sz w:val="20"/>
                <w:szCs w:val="20"/>
              </w:rPr>
              <w:t>От 1:15,1 до 1:20</w:t>
            </w:r>
          </w:p>
        </w:tc>
        <w:tc>
          <w:tcPr>
            <w:tcW w:w="4371" w:type="dxa"/>
            <w:tcBorders>
              <w:top w:val="single" w:sz="4" w:space="0" w:color="000000"/>
              <w:left w:val="single" w:sz="4" w:space="0" w:color="000000"/>
              <w:bottom w:val="single" w:sz="4" w:space="0" w:color="000000"/>
              <w:right w:val="single" w:sz="4" w:space="0" w:color="000000"/>
            </w:tcBorders>
          </w:tcPr>
          <w:p w:rsidR="00C27647" w:rsidRDefault="00C27647" w:rsidP="00C27647">
            <w:pPr>
              <w:autoSpaceDE w:val="0"/>
              <w:jc w:val="center"/>
              <w:rPr>
                <w:sz w:val="20"/>
                <w:szCs w:val="20"/>
              </w:rPr>
            </w:pPr>
            <w:r>
              <w:rPr>
                <w:color w:val="000000"/>
                <w:sz w:val="20"/>
                <w:szCs w:val="20"/>
              </w:rPr>
              <w:t>760</w:t>
            </w:r>
          </w:p>
        </w:tc>
      </w:tr>
    </w:tbl>
    <w:p w:rsidR="00C27647" w:rsidRDefault="00C27647" w:rsidP="00C27647">
      <w:pPr>
        <w:jc w:val="both"/>
        <w:rPr>
          <w:color w:val="000000"/>
          <w:sz w:val="20"/>
          <w:szCs w:val="20"/>
        </w:rPr>
      </w:pPr>
    </w:p>
    <w:p w:rsidR="00C27647" w:rsidRDefault="00C27647" w:rsidP="00C27647">
      <w:pPr>
        <w:numPr>
          <w:ilvl w:val="2"/>
          <w:numId w:val="3"/>
        </w:numPr>
        <w:ind w:left="0" w:firstLine="709"/>
        <w:jc w:val="both"/>
        <w:rPr>
          <w:color w:val="000000"/>
          <w:sz w:val="20"/>
          <w:szCs w:val="20"/>
        </w:rPr>
      </w:pPr>
      <w:r>
        <w:rPr>
          <w:color w:val="000000"/>
          <w:sz w:val="20"/>
          <w:szCs w:val="20"/>
        </w:rPr>
        <w:t xml:space="preserve">При повороте пандуса или его протяженности более </w:t>
      </w:r>
      <w:smartTag w:uri="urn:schemas-microsoft-com:office:smarttags" w:element="metricconverter">
        <w:smartTagPr>
          <w:attr w:name="ProductID" w:val="9 м"/>
        </w:smartTagPr>
        <w:r>
          <w:rPr>
            <w:color w:val="000000"/>
            <w:sz w:val="20"/>
            <w:szCs w:val="20"/>
          </w:rPr>
          <w:t>9 м</w:t>
        </w:r>
      </w:smartTag>
      <w:r>
        <w:rPr>
          <w:color w:val="000000"/>
          <w:sz w:val="20"/>
          <w:szCs w:val="20"/>
        </w:rPr>
        <w:t xml:space="preserve"> не реже чем через каждые </w:t>
      </w:r>
      <w:smartTag w:uri="urn:schemas-microsoft-com:office:smarttags" w:element="metricconverter">
        <w:smartTagPr>
          <w:attr w:name="ProductID" w:val="9 м"/>
        </w:smartTagPr>
        <w:r>
          <w:rPr>
            <w:color w:val="000000"/>
            <w:sz w:val="20"/>
            <w:szCs w:val="20"/>
          </w:rPr>
          <w:t>9 м</w:t>
        </w:r>
      </w:smartTag>
      <w:r>
        <w:rPr>
          <w:color w:val="000000"/>
          <w:sz w:val="20"/>
          <w:szCs w:val="20"/>
        </w:rPr>
        <w:t xml:space="preserve"> предусматривать горизонтальные площадки размером 1,5 </w:t>
      </w:r>
      <w:proofErr w:type="spellStart"/>
      <w:r>
        <w:rPr>
          <w:color w:val="000000"/>
          <w:sz w:val="20"/>
          <w:szCs w:val="20"/>
        </w:rPr>
        <w:t>x</w:t>
      </w:r>
      <w:proofErr w:type="spellEnd"/>
      <w:r>
        <w:rPr>
          <w:color w:val="000000"/>
          <w:sz w:val="20"/>
          <w:szCs w:val="20"/>
        </w:rPr>
        <w:t xml:space="preserve"> </w:t>
      </w:r>
      <w:smartTag w:uri="urn:schemas-microsoft-com:office:smarttags" w:element="metricconverter">
        <w:smartTagPr>
          <w:attr w:name="ProductID" w:val="1,5 м"/>
        </w:smartTagPr>
        <w:r>
          <w:rPr>
            <w:color w:val="000000"/>
            <w:sz w:val="20"/>
            <w:szCs w:val="20"/>
          </w:rPr>
          <w:t>1,5 м</w:t>
        </w:r>
      </w:smartTag>
      <w:r>
        <w:rPr>
          <w:color w:val="000000"/>
          <w:sz w:val="20"/>
          <w:szCs w:val="20"/>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Pr>
          <w:color w:val="000000"/>
          <w:sz w:val="20"/>
          <w:szCs w:val="20"/>
        </w:rPr>
        <w:t>отличающимися</w:t>
      </w:r>
      <w:proofErr w:type="gramEnd"/>
      <w:r>
        <w:rPr>
          <w:color w:val="000000"/>
          <w:sz w:val="20"/>
          <w:szCs w:val="20"/>
        </w:rPr>
        <w:t xml:space="preserve"> от окружающих поверхностей текстурой и цветом.</w:t>
      </w:r>
    </w:p>
    <w:p w:rsidR="00C27647" w:rsidRDefault="00C27647" w:rsidP="00C27647">
      <w:pPr>
        <w:numPr>
          <w:ilvl w:val="2"/>
          <w:numId w:val="3"/>
        </w:numPr>
        <w:ind w:left="0" w:firstLine="709"/>
        <w:jc w:val="both"/>
        <w:rPr>
          <w:color w:val="000000"/>
          <w:sz w:val="20"/>
          <w:szCs w:val="20"/>
        </w:rPr>
      </w:pPr>
      <w:r>
        <w:rPr>
          <w:color w:val="000000"/>
          <w:sz w:val="20"/>
          <w:szCs w:val="20"/>
        </w:rPr>
        <w:t xml:space="preserve">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Pr>
            <w:color w:val="000000"/>
            <w:sz w:val="20"/>
            <w:szCs w:val="20"/>
          </w:rPr>
          <w:t>920 мм</w:t>
        </w:r>
      </w:smartTag>
      <w:r>
        <w:rPr>
          <w:color w:val="000000"/>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color w:val="000000"/>
            <w:sz w:val="20"/>
            <w:szCs w:val="20"/>
          </w:rPr>
          <w:t>40 мм</w:t>
        </w:r>
      </w:smartTag>
      <w:r>
        <w:rPr>
          <w:color w:val="000000"/>
          <w:sz w:val="20"/>
          <w:szCs w:val="20"/>
        </w:rPr>
        <w:t xml:space="preserve">. При ширине лестниц </w:t>
      </w:r>
      <w:smartTag w:uri="urn:schemas-microsoft-com:office:smarttags" w:element="metricconverter">
        <w:smartTagPr>
          <w:attr w:name="ProductID" w:val="2,5 м"/>
        </w:smartTagPr>
        <w:r>
          <w:rPr>
            <w:color w:val="000000"/>
            <w:sz w:val="20"/>
            <w:szCs w:val="20"/>
          </w:rPr>
          <w:t>2,5 м</w:t>
        </w:r>
      </w:smartTag>
      <w:r>
        <w:rPr>
          <w:color w:val="000000"/>
          <w:sz w:val="20"/>
          <w:szCs w:val="20"/>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color w:val="000000"/>
            <w:sz w:val="20"/>
            <w:szCs w:val="20"/>
          </w:rPr>
          <w:t>0,3 м</w:t>
        </w:r>
      </w:smartTag>
      <w:r>
        <w:rPr>
          <w:color w:val="000000"/>
          <w:sz w:val="20"/>
          <w:szCs w:val="20"/>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C27647" w:rsidRDefault="00C27647" w:rsidP="00C27647">
      <w:pPr>
        <w:ind w:firstLine="709"/>
        <w:jc w:val="both"/>
        <w:rPr>
          <w:color w:val="000000"/>
          <w:sz w:val="20"/>
          <w:szCs w:val="20"/>
        </w:rPr>
      </w:pPr>
      <w:r>
        <w:rPr>
          <w:color w:val="000000"/>
          <w:sz w:val="20"/>
          <w:szCs w:val="20"/>
        </w:rPr>
        <w:t xml:space="preserve">13.4. Проектирование, строительство, установка технических средств и оборудования, способствующих передвижению </w:t>
      </w:r>
      <w:proofErr w:type="spellStart"/>
      <w:r>
        <w:rPr>
          <w:color w:val="000000"/>
          <w:sz w:val="20"/>
          <w:szCs w:val="20"/>
        </w:rPr>
        <w:t>маломобильных</w:t>
      </w:r>
      <w:proofErr w:type="spellEnd"/>
      <w:r>
        <w:rPr>
          <w:color w:val="000000"/>
          <w:sz w:val="20"/>
          <w:szCs w:val="2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27647" w:rsidRDefault="00C27647" w:rsidP="00C27647">
      <w:pPr>
        <w:ind w:left="-15"/>
        <w:jc w:val="both"/>
        <w:rPr>
          <w:color w:val="000000"/>
          <w:sz w:val="20"/>
          <w:szCs w:val="20"/>
        </w:rPr>
      </w:pPr>
    </w:p>
    <w:p w:rsidR="00C27647" w:rsidRDefault="00C27647" w:rsidP="00C27647">
      <w:pPr>
        <w:pStyle w:val="a8"/>
        <w:ind w:left="-15"/>
        <w:jc w:val="both"/>
        <w:rPr>
          <w:color w:val="000000"/>
          <w:sz w:val="20"/>
          <w:szCs w:val="20"/>
        </w:rPr>
      </w:pPr>
    </w:p>
    <w:p w:rsidR="00AE3853" w:rsidRDefault="00AE3853" w:rsidP="00AE3853">
      <w:pPr>
        <w:rPr>
          <w:b/>
          <w:sz w:val="28"/>
          <w:szCs w:val="28"/>
        </w:rPr>
      </w:pPr>
    </w:p>
    <w:p w:rsidR="00AE3853" w:rsidRDefault="00AE3853" w:rsidP="00AE3853">
      <w:pPr>
        <w:rPr>
          <w:b/>
        </w:rPr>
      </w:pPr>
      <w:r>
        <w:rPr>
          <w:b/>
        </w:rPr>
        <w:t xml:space="preserve">               </w:t>
      </w:r>
    </w:p>
    <w:p w:rsidR="00C27647" w:rsidRDefault="00C27647" w:rsidP="00AE3853">
      <w:pPr>
        <w:rPr>
          <w:b/>
        </w:rPr>
      </w:pPr>
    </w:p>
    <w:sectPr w:rsidR="00C27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0"/>
        </w:tabs>
        <w:ind w:left="345" w:hanging="360"/>
      </w:pPr>
      <w:rPr>
        <w:rFonts w:hint="default"/>
      </w:rPr>
    </w:lvl>
  </w:abstractNum>
  <w:abstractNum w:abstractNumId="1">
    <w:nsid w:val="00000003"/>
    <w:multiLevelType w:val="singleLevel"/>
    <w:tmpl w:val="00000003"/>
    <w:name w:val="WW8Num8"/>
    <w:lvl w:ilvl="0">
      <w:start w:val="10"/>
      <w:numFmt w:val="decimal"/>
      <w:lvlText w:val="%1."/>
      <w:lvlJc w:val="left"/>
      <w:pPr>
        <w:tabs>
          <w:tab w:val="num" w:pos="0"/>
        </w:tabs>
        <w:ind w:left="720" w:hanging="360"/>
      </w:pPr>
      <w:rPr>
        <w:rFonts w:hint="default"/>
        <w:b/>
      </w:rPr>
    </w:lvl>
  </w:abstractNum>
  <w:abstractNum w:abstractNumId="2">
    <w:nsid w:val="00000004"/>
    <w:multiLevelType w:val="multilevel"/>
    <w:tmpl w:val="42D09DFA"/>
    <w:name w:val="WW8Num10"/>
    <w:lvl w:ilvl="0">
      <w:start w:val="13"/>
      <w:numFmt w:val="decimal"/>
      <w:lvlText w:val="%1."/>
      <w:lvlJc w:val="left"/>
      <w:pPr>
        <w:tabs>
          <w:tab w:val="num" w:pos="0"/>
        </w:tabs>
        <w:ind w:left="480" w:hanging="480"/>
      </w:pPr>
      <w:rPr>
        <w:rFonts w:hint="default"/>
        <w:b/>
      </w:rPr>
    </w:lvl>
    <w:lvl w:ilvl="1">
      <w:start w:val="3"/>
      <w:numFmt w:val="decimal"/>
      <w:lvlText w:val="%1.%2."/>
      <w:lvlJc w:val="left"/>
      <w:pPr>
        <w:tabs>
          <w:tab w:val="num" w:pos="-1134"/>
        </w:tabs>
        <w:ind w:left="1331" w:hanging="480"/>
      </w:pPr>
      <w:rPr>
        <w:rFonts w:hint="default"/>
        <w:b w:val="0"/>
      </w:rPr>
    </w:lvl>
    <w:lvl w:ilvl="2">
      <w:start w:val="1"/>
      <w:numFmt w:val="decimal"/>
      <w:lvlText w:val="%1.%2.%3."/>
      <w:lvlJc w:val="left"/>
      <w:pPr>
        <w:tabs>
          <w:tab w:val="num" w:pos="-2835"/>
        </w:tabs>
        <w:ind w:left="1855" w:hanging="720"/>
      </w:pPr>
      <w:rPr>
        <w:rFonts w:hint="default"/>
        <w:b w:val="0"/>
      </w:rPr>
    </w:lvl>
    <w:lvl w:ilvl="3">
      <w:start w:val="1"/>
      <w:numFmt w:val="decimal"/>
      <w:lvlText w:val="%1.%2.%3.%4."/>
      <w:lvlJc w:val="left"/>
      <w:pPr>
        <w:tabs>
          <w:tab w:val="num" w:pos="0"/>
        </w:tabs>
        <w:ind w:left="6675" w:hanging="720"/>
      </w:pPr>
      <w:rPr>
        <w:rFonts w:hint="default"/>
        <w:b/>
      </w:rPr>
    </w:lvl>
    <w:lvl w:ilvl="4">
      <w:start w:val="1"/>
      <w:numFmt w:val="decimal"/>
      <w:lvlText w:val="%1.%2.%3.%4.%5."/>
      <w:lvlJc w:val="left"/>
      <w:pPr>
        <w:tabs>
          <w:tab w:val="num" w:pos="0"/>
        </w:tabs>
        <w:ind w:left="9020" w:hanging="1080"/>
      </w:pPr>
      <w:rPr>
        <w:rFonts w:hint="default"/>
        <w:b/>
      </w:rPr>
    </w:lvl>
    <w:lvl w:ilvl="5">
      <w:start w:val="1"/>
      <w:numFmt w:val="decimal"/>
      <w:lvlText w:val="%1.%2.%3.%4.%5.%6."/>
      <w:lvlJc w:val="left"/>
      <w:pPr>
        <w:tabs>
          <w:tab w:val="num" w:pos="0"/>
        </w:tabs>
        <w:ind w:left="11005" w:hanging="1080"/>
      </w:pPr>
      <w:rPr>
        <w:rFonts w:hint="default"/>
        <w:b/>
      </w:rPr>
    </w:lvl>
    <w:lvl w:ilvl="6">
      <w:start w:val="1"/>
      <w:numFmt w:val="decimal"/>
      <w:lvlText w:val="%1.%2.%3.%4.%5.%6.%7."/>
      <w:lvlJc w:val="left"/>
      <w:pPr>
        <w:tabs>
          <w:tab w:val="num" w:pos="0"/>
        </w:tabs>
        <w:ind w:left="13350" w:hanging="1440"/>
      </w:pPr>
      <w:rPr>
        <w:rFonts w:hint="default"/>
        <w:b/>
      </w:rPr>
    </w:lvl>
    <w:lvl w:ilvl="7">
      <w:start w:val="1"/>
      <w:numFmt w:val="decimal"/>
      <w:lvlText w:val="%1.%2.%3.%4.%5.%6.%7.%8."/>
      <w:lvlJc w:val="left"/>
      <w:pPr>
        <w:tabs>
          <w:tab w:val="num" w:pos="0"/>
        </w:tabs>
        <w:ind w:left="15335" w:hanging="1440"/>
      </w:pPr>
      <w:rPr>
        <w:rFonts w:hint="default"/>
        <w:b/>
      </w:rPr>
    </w:lvl>
    <w:lvl w:ilvl="8">
      <w:start w:val="1"/>
      <w:numFmt w:val="decimal"/>
      <w:lvlText w:val="%1.%2.%3.%4.%5.%6.%7.%8.%9."/>
      <w:lvlJc w:val="left"/>
      <w:pPr>
        <w:tabs>
          <w:tab w:val="num" w:pos="0"/>
        </w:tabs>
        <w:ind w:left="17680" w:hanging="1800"/>
      </w:pPr>
      <w:rPr>
        <w:rFonts w:hint="default"/>
        <w:b/>
      </w:rPr>
    </w:lvl>
  </w:abstractNum>
  <w:abstractNum w:abstractNumId="3">
    <w:nsid w:val="00000005"/>
    <w:multiLevelType w:val="multilevel"/>
    <w:tmpl w:val="67025670"/>
    <w:name w:val="WW8Num12"/>
    <w:lvl w:ilvl="0">
      <w:start w:val="3"/>
      <w:numFmt w:val="decimal"/>
      <w:lvlText w:val="%1."/>
      <w:lvlJc w:val="left"/>
      <w:pPr>
        <w:tabs>
          <w:tab w:val="num" w:pos="0"/>
        </w:tabs>
        <w:ind w:left="360" w:hanging="360"/>
      </w:pPr>
      <w:rPr>
        <w:rFonts w:hint="default"/>
        <w:b/>
        <w:bCs/>
      </w:rPr>
    </w:lvl>
    <w:lvl w:ilvl="1">
      <w:start w:val="1"/>
      <w:numFmt w:val="decimal"/>
      <w:lvlText w:val="%1.%2."/>
      <w:lvlJc w:val="left"/>
      <w:pPr>
        <w:tabs>
          <w:tab w:val="num" w:pos="350"/>
        </w:tabs>
        <w:ind w:left="1070" w:hanging="360"/>
      </w:pPr>
      <w:rPr>
        <w:rFonts w:hint="default"/>
        <w:b w:val="0"/>
        <w:bCs/>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720"/>
      </w:pPr>
      <w:rPr>
        <w:rFonts w:hint="default"/>
        <w:b/>
        <w:bCs/>
      </w:rPr>
    </w:lvl>
    <w:lvl w:ilvl="4">
      <w:start w:val="1"/>
      <w:numFmt w:val="decimal"/>
      <w:lvlText w:val="%1.%2.%3.%4.%5."/>
      <w:lvlJc w:val="left"/>
      <w:pPr>
        <w:tabs>
          <w:tab w:val="num" w:pos="0"/>
        </w:tabs>
        <w:ind w:left="2520" w:hanging="1080"/>
      </w:pPr>
      <w:rPr>
        <w:rFonts w:hint="default"/>
        <w:b/>
        <w:bCs/>
      </w:rPr>
    </w:lvl>
    <w:lvl w:ilvl="5">
      <w:start w:val="1"/>
      <w:numFmt w:val="decimal"/>
      <w:lvlText w:val="%1.%2.%3.%4.%5.%6."/>
      <w:lvlJc w:val="left"/>
      <w:pPr>
        <w:tabs>
          <w:tab w:val="num" w:pos="0"/>
        </w:tabs>
        <w:ind w:left="2880" w:hanging="1080"/>
      </w:pPr>
      <w:rPr>
        <w:rFonts w:hint="default"/>
        <w:b/>
        <w:bCs/>
      </w:rPr>
    </w:lvl>
    <w:lvl w:ilvl="6">
      <w:start w:val="1"/>
      <w:numFmt w:val="decimal"/>
      <w:lvlText w:val="%1.%2.%3.%4.%5.%6.%7."/>
      <w:lvlJc w:val="left"/>
      <w:pPr>
        <w:tabs>
          <w:tab w:val="num" w:pos="0"/>
        </w:tabs>
        <w:ind w:left="3600" w:hanging="1440"/>
      </w:pPr>
      <w:rPr>
        <w:rFonts w:hint="default"/>
        <w:b/>
        <w:bCs/>
      </w:rPr>
    </w:lvl>
    <w:lvl w:ilvl="7">
      <w:start w:val="1"/>
      <w:numFmt w:val="decimal"/>
      <w:lvlText w:val="%1.%2.%3.%4.%5.%6.%7.%8."/>
      <w:lvlJc w:val="left"/>
      <w:pPr>
        <w:tabs>
          <w:tab w:val="num" w:pos="0"/>
        </w:tabs>
        <w:ind w:left="3960" w:hanging="1440"/>
      </w:pPr>
      <w:rPr>
        <w:rFonts w:hint="default"/>
        <w:b/>
        <w:bCs/>
      </w:rPr>
    </w:lvl>
    <w:lvl w:ilvl="8">
      <w:start w:val="1"/>
      <w:numFmt w:val="decimal"/>
      <w:lvlText w:val="%1.%2.%3.%4.%5.%6.%7.%8.%9."/>
      <w:lvlJc w:val="left"/>
      <w:pPr>
        <w:tabs>
          <w:tab w:val="num" w:pos="0"/>
        </w:tabs>
        <w:ind w:left="4680" w:hanging="1800"/>
      </w:pPr>
      <w:rPr>
        <w:rFonts w:hint="default"/>
        <w:b/>
        <w:bC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B74"/>
    <w:rsid w:val="00002E4B"/>
    <w:rsid w:val="0000689F"/>
    <w:rsid w:val="0000696B"/>
    <w:rsid w:val="00007474"/>
    <w:rsid w:val="00010970"/>
    <w:rsid w:val="000134B8"/>
    <w:rsid w:val="000145EB"/>
    <w:rsid w:val="00014829"/>
    <w:rsid w:val="00016238"/>
    <w:rsid w:val="00016465"/>
    <w:rsid w:val="00020C60"/>
    <w:rsid w:val="00022973"/>
    <w:rsid w:val="00022B0C"/>
    <w:rsid w:val="000240C1"/>
    <w:rsid w:val="00026E8B"/>
    <w:rsid w:val="000273B5"/>
    <w:rsid w:val="00030A07"/>
    <w:rsid w:val="00035BE4"/>
    <w:rsid w:val="00036433"/>
    <w:rsid w:val="00036EF6"/>
    <w:rsid w:val="000376C1"/>
    <w:rsid w:val="00037D80"/>
    <w:rsid w:val="00040536"/>
    <w:rsid w:val="000406B9"/>
    <w:rsid w:val="0004233E"/>
    <w:rsid w:val="00042516"/>
    <w:rsid w:val="0004630F"/>
    <w:rsid w:val="00046C4A"/>
    <w:rsid w:val="000516BC"/>
    <w:rsid w:val="00054BCD"/>
    <w:rsid w:val="0005597B"/>
    <w:rsid w:val="0005611B"/>
    <w:rsid w:val="00062517"/>
    <w:rsid w:val="000648F4"/>
    <w:rsid w:val="00064905"/>
    <w:rsid w:val="00071E33"/>
    <w:rsid w:val="000728A0"/>
    <w:rsid w:val="0007339B"/>
    <w:rsid w:val="00074CAE"/>
    <w:rsid w:val="000772E3"/>
    <w:rsid w:val="0008397E"/>
    <w:rsid w:val="000850E0"/>
    <w:rsid w:val="0009296E"/>
    <w:rsid w:val="00092B62"/>
    <w:rsid w:val="00093229"/>
    <w:rsid w:val="00093C77"/>
    <w:rsid w:val="0009492E"/>
    <w:rsid w:val="00094F88"/>
    <w:rsid w:val="00097C30"/>
    <w:rsid w:val="000A1C77"/>
    <w:rsid w:val="000A3205"/>
    <w:rsid w:val="000A3E4A"/>
    <w:rsid w:val="000A5760"/>
    <w:rsid w:val="000A5912"/>
    <w:rsid w:val="000A5B70"/>
    <w:rsid w:val="000A5F2E"/>
    <w:rsid w:val="000B1413"/>
    <w:rsid w:val="000B17AA"/>
    <w:rsid w:val="000B237B"/>
    <w:rsid w:val="000B3662"/>
    <w:rsid w:val="000B4B56"/>
    <w:rsid w:val="000B7D16"/>
    <w:rsid w:val="000C108A"/>
    <w:rsid w:val="000C1479"/>
    <w:rsid w:val="000C16FA"/>
    <w:rsid w:val="000C4DEE"/>
    <w:rsid w:val="000C6542"/>
    <w:rsid w:val="000C72F8"/>
    <w:rsid w:val="000D1C27"/>
    <w:rsid w:val="000D3190"/>
    <w:rsid w:val="000D4538"/>
    <w:rsid w:val="000D46E5"/>
    <w:rsid w:val="000D7512"/>
    <w:rsid w:val="000E1CF3"/>
    <w:rsid w:val="000E3EC1"/>
    <w:rsid w:val="000E4BE8"/>
    <w:rsid w:val="000E6D34"/>
    <w:rsid w:val="000E7EC0"/>
    <w:rsid w:val="000F01B7"/>
    <w:rsid w:val="000F0286"/>
    <w:rsid w:val="000F1336"/>
    <w:rsid w:val="000F1C71"/>
    <w:rsid w:val="000F3C37"/>
    <w:rsid w:val="000F51FE"/>
    <w:rsid w:val="000F5C95"/>
    <w:rsid w:val="000F6144"/>
    <w:rsid w:val="000F64F3"/>
    <w:rsid w:val="000F7541"/>
    <w:rsid w:val="00102A5D"/>
    <w:rsid w:val="001044BB"/>
    <w:rsid w:val="00104CC9"/>
    <w:rsid w:val="00106A18"/>
    <w:rsid w:val="0010711E"/>
    <w:rsid w:val="00107D15"/>
    <w:rsid w:val="00107D33"/>
    <w:rsid w:val="00111820"/>
    <w:rsid w:val="00113E2B"/>
    <w:rsid w:val="00114114"/>
    <w:rsid w:val="0011669A"/>
    <w:rsid w:val="00121760"/>
    <w:rsid w:val="00123137"/>
    <w:rsid w:val="0012378D"/>
    <w:rsid w:val="00123B07"/>
    <w:rsid w:val="00125375"/>
    <w:rsid w:val="00130265"/>
    <w:rsid w:val="001344FB"/>
    <w:rsid w:val="00136F7E"/>
    <w:rsid w:val="001372E2"/>
    <w:rsid w:val="00137D8F"/>
    <w:rsid w:val="001416D7"/>
    <w:rsid w:val="0014510E"/>
    <w:rsid w:val="00146572"/>
    <w:rsid w:val="00146A28"/>
    <w:rsid w:val="00146C89"/>
    <w:rsid w:val="001471FF"/>
    <w:rsid w:val="0014747A"/>
    <w:rsid w:val="00152797"/>
    <w:rsid w:val="00152B39"/>
    <w:rsid w:val="0015319D"/>
    <w:rsid w:val="00153831"/>
    <w:rsid w:val="00154C3A"/>
    <w:rsid w:val="001556EB"/>
    <w:rsid w:val="0015660B"/>
    <w:rsid w:val="00160A99"/>
    <w:rsid w:val="0016197B"/>
    <w:rsid w:val="00162C78"/>
    <w:rsid w:val="00163773"/>
    <w:rsid w:val="00164933"/>
    <w:rsid w:val="0016502C"/>
    <w:rsid w:val="00165323"/>
    <w:rsid w:val="00165D75"/>
    <w:rsid w:val="001677BE"/>
    <w:rsid w:val="00167DBB"/>
    <w:rsid w:val="00170F98"/>
    <w:rsid w:val="001711D6"/>
    <w:rsid w:val="00171BE9"/>
    <w:rsid w:val="00172007"/>
    <w:rsid w:val="001733A6"/>
    <w:rsid w:val="001768A0"/>
    <w:rsid w:val="00182994"/>
    <w:rsid w:val="0018379B"/>
    <w:rsid w:val="001837C8"/>
    <w:rsid w:val="00183BE4"/>
    <w:rsid w:val="001848AA"/>
    <w:rsid w:val="001853A4"/>
    <w:rsid w:val="00185CBE"/>
    <w:rsid w:val="00190473"/>
    <w:rsid w:val="0019062D"/>
    <w:rsid w:val="00190B8E"/>
    <w:rsid w:val="00190DF7"/>
    <w:rsid w:val="001914F0"/>
    <w:rsid w:val="00193871"/>
    <w:rsid w:val="0019502C"/>
    <w:rsid w:val="001A00A5"/>
    <w:rsid w:val="001A0179"/>
    <w:rsid w:val="001A0A6A"/>
    <w:rsid w:val="001A0DE3"/>
    <w:rsid w:val="001A28BF"/>
    <w:rsid w:val="001A48D4"/>
    <w:rsid w:val="001A6210"/>
    <w:rsid w:val="001A74D6"/>
    <w:rsid w:val="001B61A4"/>
    <w:rsid w:val="001B7CAC"/>
    <w:rsid w:val="001B7E59"/>
    <w:rsid w:val="001C3CE9"/>
    <w:rsid w:val="001C4DD5"/>
    <w:rsid w:val="001D0243"/>
    <w:rsid w:val="001D0615"/>
    <w:rsid w:val="001D134F"/>
    <w:rsid w:val="001D6643"/>
    <w:rsid w:val="001D7DFF"/>
    <w:rsid w:val="001E03A0"/>
    <w:rsid w:val="001E111F"/>
    <w:rsid w:val="001E3105"/>
    <w:rsid w:val="001E3E49"/>
    <w:rsid w:val="001E5188"/>
    <w:rsid w:val="001E72EE"/>
    <w:rsid w:val="001F23FF"/>
    <w:rsid w:val="001F2E32"/>
    <w:rsid w:val="001F3E02"/>
    <w:rsid w:val="001F4F56"/>
    <w:rsid w:val="001F502B"/>
    <w:rsid w:val="001F5C9F"/>
    <w:rsid w:val="001F7F75"/>
    <w:rsid w:val="00200623"/>
    <w:rsid w:val="00200A9D"/>
    <w:rsid w:val="00200B06"/>
    <w:rsid w:val="00201142"/>
    <w:rsid w:val="002019E3"/>
    <w:rsid w:val="00202D04"/>
    <w:rsid w:val="00203181"/>
    <w:rsid w:val="00203425"/>
    <w:rsid w:val="00210843"/>
    <w:rsid w:val="00211348"/>
    <w:rsid w:val="00212B36"/>
    <w:rsid w:val="00214017"/>
    <w:rsid w:val="00214D10"/>
    <w:rsid w:val="00216832"/>
    <w:rsid w:val="00217D6E"/>
    <w:rsid w:val="00217E21"/>
    <w:rsid w:val="00224FCB"/>
    <w:rsid w:val="0022548A"/>
    <w:rsid w:val="00225D98"/>
    <w:rsid w:val="0022745B"/>
    <w:rsid w:val="0023036C"/>
    <w:rsid w:val="00232ECB"/>
    <w:rsid w:val="0023710E"/>
    <w:rsid w:val="00240CB9"/>
    <w:rsid w:val="002429FE"/>
    <w:rsid w:val="00243418"/>
    <w:rsid w:val="00243A85"/>
    <w:rsid w:val="00243EC6"/>
    <w:rsid w:val="00246992"/>
    <w:rsid w:val="00250C3E"/>
    <w:rsid w:val="002532FF"/>
    <w:rsid w:val="00253CA8"/>
    <w:rsid w:val="002544B7"/>
    <w:rsid w:val="00254B3C"/>
    <w:rsid w:val="002551A3"/>
    <w:rsid w:val="00256B4F"/>
    <w:rsid w:val="00260C2B"/>
    <w:rsid w:val="00260FA3"/>
    <w:rsid w:val="002621C1"/>
    <w:rsid w:val="00262B15"/>
    <w:rsid w:val="00263FB8"/>
    <w:rsid w:val="002644F7"/>
    <w:rsid w:val="00265B61"/>
    <w:rsid w:val="00265C65"/>
    <w:rsid w:val="00274FB7"/>
    <w:rsid w:val="00275556"/>
    <w:rsid w:val="002767E4"/>
    <w:rsid w:val="00277CE5"/>
    <w:rsid w:val="0028088F"/>
    <w:rsid w:val="00281BFA"/>
    <w:rsid w:val="0028206D"/>
    <w:rsid w:val="00282C32"/>
    <w:rsid w:val="00283C97"/>
    <w:rsid w:val="00286546"/>
    <w:rsid w:val="0028754F"/>
    <w:rsid w:val="002878E1"/>
    <w:rsid w:val="00290226"/>
    <w:rsid w:val="0029309F"/>
    <w:rsid w:val="002949BD"/>
    <w:rsid w:val="00294EA7"/>
    <w:rsid w:val="00296596"/>
    <w:rsid w:val="0029772C"/>
    <w:rsid w:val="002A0496"/>
    <w:rsid w:val="002A0615"/>
    <w:rsid w:val="002A2893"/>
    <w:rsid w:val="002A36A3"/>
    <w:rsid w:val="002A380A"/>
    <w:rsid w:val="002A519C"/>
    <w:rsid w:val="002A648A"/>
    <w:rsid w:val="002A7457"/>
    <w:rsid w:val="002B2697"/>
    <w:rsid w:val="002B2DD2"/>
    <w:rsid w:val="002B5860"/>
    <w:rsid w:val="002B65B9"/>
    <w:rsid w:val="002D412C"/>
    <w:rsid w:val="002D4DA5"/>
    <w:rsid w:val="002D6123"/>
    <w:rsid w:val="002D67CB"/>
    <w:rsid w:val="002E062D"/>
    <w:rsid w:val="002E0807"/>
    <w:rsid w:val="002E0EBF"/>
    <w:rsid w:val="002E2C61"/>
    <w:rsid w:val="002E3537"/>
    <w:rsid w:val="002E4383"/>
    <w:rsid w:val="002E4485"/>
    <w:rsid w:val="002E4906"/>
    <w:rsid w:val="002E5F9E"/>
    <w:rsid w:val="002E613C"/>
    <w:rsid w:val="002E6EB1"/>
    <w:rsid w:val="002F2E6D"/>
    <w:rsid w:val="00300ECC"/>
    <w:rsid w:val="00301431"/>
    <w:rsid w:val="00301C66"/>
    <w:rsid w:val="0030407B"/>
    <w:rsid w:val="00304BB8"/>
    <w:rsid w:val="00305C47"/>
    <w:rsid w:val="00306F5E"/>
    <w:rsid w:val="003078C0"/>
    <w:rsid w:val="00307B01"/>
    <w:rsid w:val="00310B0A"/>
    <w:rsid w:val="00311954"/>
    <w:rsid w:val="00311C51"/>
    <w:rsid w:val="00312914"/>
    <w:rsid w:val="003129CD"/>
    <w:rsid w:val="003139AC"/>
    <w:rsid w:val="003149D8"/>
    <w:rsid w:val="003153E6"/>
    <w:rsid w:val="003203B8"/>
    <w:rsid w:val="0032548D"/>
    <w:rsid w:val="00325AC1"/>
    <w:rsid w:val="00325D23"/>
    <w:rsid w:val="003270C4"/>
    <w:rsid w:val="00327115"/>
    <w:rsid w:val="00331283"/>
    <w:rsid w:val="00337169"/>
    <w:rsid w:val="0034704C"/>
    <w:rsid w:val="00350416"/>
    <w:rsid w:val="003616F5"/>
    <w:rsid w:val="003643D5"/>
    <w:rsid w:val="00364585"/>
    <w:rsid w:val="00364981"/>
    <w:rsid w:val="00364E20"/>
    <w:rsid w:val="00366F98"/>
    <w:rsid w:val="00370AB7"/>
    <w:rsid w:val="00375D4D"/>
    <w:rsid w:val="00377807"/>
    <w:rsid w:val="00380AF5"/>
    <w:rsid w:val="00382163"/>
    <w:rsid w:val="003842E5"/>
    <w:rsid w:val="00387561"/>
    <w:rsid w:val="00390F1A"/>
    <w:rsid w:val="003939F9"/>
    <w:rsid w:val="003965EC"/>
    <w:rsid w:val="00396D16"/>
    <w:rsid w:val="00397C0F"/>
    <w:rsid w:val="003A11E5"/>
    <w:rsid w:val="003A2810"/>
    <w:rsid w:val="003A3D1E"/>
    <w:rsid w:val="003A3DD5"/>
    <w:rsid w:val="003A4770"/>
    <w:rsid w:val="003A5425"/>
    <w:rsid w:val="003A5454"/>
    <w:rsid w:val="003A6308"/>
    <w:rsid w:val="003A63FD"/>
    <w:rsid w:val="003B0366"/>
    <w:rsid w:val="003B154C"/>
    <w:rsid w:val="003B339B"/>
    <w:rsid w:val="003B4B17"/>
    <w:rsid w:val="003B59F0"/>
    <w:rsid w:val="003B60E4"/>
    <w:rsid w:val="003B629A"/>
    <w:rsid w:val="003B7445"/>
    <w:rsid w:val="003B7D20"/>
    <w:rsid w:val="003B7E76"/>
    <w:rsid w:val="003C0C22"/>
    <w:rsid w:val="003C1EAA"/>
    <w:rsid w:val="003C2454"/>
    <w:rsid w:val="003C25A5"/>
    <w:rsid w:val="003C362B"/>
    <w:rsid w:val="003C4854"/>
    <w:rsid w:val="003C486C"/>
    <w:rsid w:val="003C5543"/>
    <w:rsid w:val="003C7812"/>
    <w:rsid w:val="003D16E9"/>
    <w:rsid w:val="003D32C6"/>
    <w:rsid w:val="003D3683"/>
    <w:rsid w:val="003D3746"/>
    <w:rsid w:val="003D3CD1"/>
    <w:rsid w:val="003D418E"/>
    <w:rsid w:val="003D5EDC"/>
    <w:rsid w:val="003E034C"/>
    <w:rsid w:val="003E1898"/>
    <w:rsid w:val="003E2CD2"/>
    <w:rsid w:val="003E43B1"/>
    <w:rsid w:val="003E4994"/>
    <w:rsid w:val="003E5082"/>
    <w:rsid w:val="003E695D"/>
    <w:rsid w:val="003E6B83"/>
    <w:rsid w:val="003E7BF3"/>
    <w:rsid w:val="003E7F8A"/>
    <w:rsid w:val="003F2524"/>
    <w:rsid w:val="003F2751"/>
    <w:rsid w:val="003F5FBE"/>
    <w:rsid w:val="003F693C"/>
    <w:rsid w:val="003F7423"/>
    <w:rsid w:val="00400503"/>
    <w:rsid w:val="00407CF4"/>
    <w:rsid w:val="00410195"/>
    <w:rsid w:val="004107B1"/>
    <w:rsid w:val="00410B22"/>
    <w:rsid w:val="00411402"/>
    <w:rsid w:val="0041388E"/>
    <w:rsid w:val="00414ECB"/>
    <w:rsid w:val="00415825"/>
    <w:rsid w:val="00415CF8"/>
    <w:rsid w:val="00416E22"/>
    <w:rsid w:val="00417789"/>
    <w:rsid w:val="00422DAB"/>
    <w:rsid w:val="00423729"/>
    <w:rsid w:val="00423F48"/>
    <w:rsid w:val="00425442"/>
    <w:rsid w:val="00425C47"/>
    <w:rsid w:val="004273BD"/>
    <w:rsid w:val="00430F69"/>
    <w:rsid w:val="00431D9F"/>
    <w:rsid w:val="00432FA3"/>
    <w:rsid w:val="00433C3D"/>
    <w:rsid w:val="004343A0"/>
    <w:rsid w:val="00434955"/>
    <w:rsid w:val="00434B71"/>
    <w:rsid w:val="00434E8F"/>
    <w:rsid w:val="00434F7E"/>
    <w:rsid w:val="00435382"/>
    <w:rsid w:val="004405D5"/>
    <w:rsid w:val="004419A3"/>
    <w:rsid w:val="004428D8"/>
    <w:rsid w:val="0044404E"/>
    <w:rsid w:val="0044670A"/>
    <w:rsid w:val="00452B98"/>
    <w:rsid w:val="00453050"/>
    <w:rsid w:val="004538B7"/>
    <w:rsid w:val="004542AC"/>
    <w:rsid w:val="00461035"/>
    <w:rsid w:val="00464378"/>
    <w:rsid w:val="00464E8F"/>
    <w:rsid w:val="004653A8"/>
    <w:rsid w:val="00465974"/>
    <w:rsid w:val="004663CA"/>
    <w:rsid w:val="00467F2D"/>
    <w:rsid w:val="00470490"/>
    <w:rsid w:val="00470B4F"/>
    <w:rsid w:val="004715CA"/>
    <w:rsid w:val="00472947"/>
    <w:rsid w:val="00472B41"/>
    <w:rsid w:val="00472EB4"/>
    <w:rsid w:val="004732EE"/>
    <w:rsid w:val="00473468"/>
    <w:rsid w:val="00474F42"/>
    <w:rsid w:val="00480BAF"/>
    <w:rsid w:val="00480CA9"/>
    <w:rsid w:val="00481189"/>
    <w:rsid w:val="00483350"/>
    <w:rsid w:val="00483A7C"/>
    <w:rsid w:val="00483CB6"/>
    <w:rsid w:val="0049004F"/>
    <w:rsid w:val="0049047F"/>
    <w:rsid w:val="00491E1B"/>
    <w:rsid w:val="004943E5"/>
    <w:rsid w:val="0049552D"/>
    <w:rsid w:val="004958B6"/>
    <w:rsid w:val="004A2B75"/>
    <w:rsid w:val="004A2F66"/>
    <w:rsid w:val="004A53F3"/>
    <w:rsid w:val="004A7763"/>
    <w:rsid w:val="004A7DB4"/>
    <w:rsid w:val="004A7F63"/>
    <w:rsid w:val="004B165C"/>
    <w:rsid w:val="004B1C21"/>
    <w:rsid w:val="004B35BE"/>
    <w:rsid w:val="004B4583"/>
    <w:rsid w:val="004B70C8"/>
    <w:rsid w:val="004C5B93"/>
    <w:rsid w:val="004C6719"/>
    <w:rsid w:val="004D18D1"/>
    <w:rsid w:val="004D522F"/>
    <w:rsid w:val="004E0328"/>
    <w:rsid w:val="004E035A"/>
    <w:rsid w:val="004E288B"/>
    <w:rsid w:val="004E29FD"/>
    <w:rsid w:val="004E327D"/>
    <w:rsid w:val="004E3ACC"/>
    <w:rsid w:val="004E45AC"/>
    <w:rsid w:val="004E671D"/>
    <w:rsid w:val="004E69B9"/>
    <w:rsid w:val="004F1DEA"/>
    <w:rsid w:val="004F3959"/>
    <w:rsid w:val="004F5E3F"/>
    <w:rsid w:val="004F61FB"/>
    <w:rsid w:val="004F6591"/>
    <w:rsid w:val="004F67C9"/>
    <w:rsid w:val="004F69B4"/>
    <w:rsid w:val="00500FE5"/>
    <w:rsid w:val="005012A4"/>
    <w:rsid w:val="00501725"/>
    <w:rsid w:val="00501CF6"/>
    <w:rsid w:val="0050204B"/>
    <w:rsid w:val="005033BE"/>
    <w:rsid w:val="00504A6C"/>
    <w:rsid w:val="00506975"/>
    <w:rsid w:val="005078C9"/>
    <w:rsid w:val="00510385"/>
    <w:rsid w:val="00510807"/>
    <w:rsid w:val="005158DA"/>
    <w:rsid w:val="005160E1"/>
    <w:rsid w:val="005162BD"/>
    <w:rsid w:val="005215B4"/>
    <w:rsid w:val="00523362"/>
    <w:rsid w:val="00523869"/>
    <w:rsid w:val="00524642"/>
    <w:rsid w:val="005246ED"/>
    <w:rsid w:val="00525641"/>
    <w:rsid w:val="005259A9"/>
    <w:rsid w:val="00526B4A"/>
    <w:rsid w:val="00530E23"/>
    <w:rsid w:val="005317C0"/>
    <w:rsid w:val="0053233D"/>
    <w:rsid w:val="005363C0"/>
    <w:rsid w:val="00540B84"/>
    <w:rsid w:val="00541F3D"/>
    <w:rsid w:val="00542748"/>
    <w:rsid w:val="00543F28"/>
    <w:rsid w:val="0054638E"/>
    <w:rsid w:val="005466CF"/>
    <w:rsid w:val="005507DC"/>
    <w:rsid w:val="00551006"/>
    <w:rsid w:val="00551553"/>
    <w:rsid w:val="005537A6"/>
    <w:rsid w:val="005542BD"/>
    <w:rsid w:val="005546E7"/>
    <w:rsid w:val="00555079"/>
    <w:rsid w:val="005553E6"/>
    <w:rsid w:val="005576C1"/>
    <w:rsid w:val="0056078A"/>
    <w:rsid w:val="005612AA"/>
    <w:rsid w:val="00562030"/>
    <w:rsid w:val="005629BB"/>
    <w:rsid w:val="00563AF5"/>
    <w:rsid w:val="00564F5A"/>
    <w:rsid w:val="0056503B"/>
    <w:rsid w:val="00567D23"/>
    <w:rsid w:val="00570E63"/>
    <w:rsid w:val="00571D5C"/>
    <w:rsid w:val="005737E9"/>
    <w:rsid w:val="00573D1A"/>
    <w:rsid w:val="00575554"/>
    <w:rsid w:val="00576FF4"/>
    <w:rsid w:val="00580662"/>
    <w:rsid w:val="00580C5C"/>
    <w:rsid w:val="0058494A"/>
    <w:rsid w:val="00585E5B"/>
    <w:rsid w:val="00586079"/>
    <w:rsid w:val="00586DB0"/>
    <w:rsid w:val="00587200"/>
    <w:rsid w:val="00587681"/>
    <w:rsid w:val="0059022D"/>
    <w:rsid w:val="00592C75"/>
    <w:rsid w:val="005932E6"/>
    <w:rsid w:val="00593466"/>
    <w:rsid w:val="005935B0"/>
    <w:rsid w:val="005A1E2C"/>
    <w:rsid w:val="005A36D3"/>
    <w:rsid w:val="005A4604"/>
    <w:rsid w:val="005A483F"/>
    <w:rsid w:val="005A50B9"/>
    <w:rsid w:val="005B6657"/>
    <w:rsid w:val="005B6CE8"/>
    <w:rsid w:val="005B6E28"/>
    <w:rsid w:val="005C00E9"/>
    <w:rsid w:val="005C08F0"/>
    <w:rsid w:val="005C4FF2"/>
    <w:rsid w:val="005C7215"/>
    <w:rsid w:val="005D19A9"/>
    <w:rsid w:val="005D307E"/>
    <w:rsid w:val="005D3A20"/>
    <w:rsid w:val="005D3E8A"/>
    <w:rsid w:val="005D7B6A"/>
    <w:rsid w:val="005E033A"/>
    <w:rsid w:val="005E4311"/>
    <w:rsid w:val="005E47F2"/>
    <w:rsid w:val="005F0FBE"/>
    <w:rsid w:val="005F2B7A"/>
    <w:rsid w:val="005F3ACF"/>
    <w:rsid w:val="005F53FD"/>
    <w:rsid w:val="005F7520"/>
    <w:rsid w:val="00602724"/>
    <w:rsid w:val="00603A30"/>
    <w:rsid w:val="00604178"/>
    <w:rsid w:val="006044E6"/>
    <w:rsid w:val="006051B8"/>
    <w:rsid w:val="00605315"/>
    <w:rsid w:val="00613520"/>
    <w:rsid w:val="00614795"/>
    <w:rsid w:val="00614C84"/>
    <w:rsid w:val="00615185"/>
    <w:rsid w:val="00615399"/>
    <w:rsid w:val="006162D4"/>
    <w:rsid w:val="00620B80"/>
    <w:rsid w:val="00622AAE"/>
    <w:rsid w:val="006241B7"/>
    <w:rsid w:val="00624A85"/>
    <w:rsid w:val="00625E0C"/>
    <w:rsid w:val="00626C0B"/>
    <w:rsid w:val="00626C34"/>
    <w:rsid w:val="0063253D"/>
    <w:rsid w:val="00634667"/>
    <w:rsid w:val="00634FE2"/>
    <w:rsid w:val="00635DE3"/>
    <w:rsid w:val="00637563"/>
    <w:rsid w:val="00637EA0"/>
    <w:rsid w:val="00637FDA"/>
    <w:rsid w:val="00640888"/>
    <w:rsid w:val="00644E23"/>
    <w:rsid w:val="0064527E"/>
    <w:rsid w:val="006463DE"/>
    <w:rsid w:val="00647430"/>
    <w:rsid w:val="0065038A"/>
    <w:rsid w:val="00650BCF"/>
    <w:rsid w:val="0065219E"/>
    <w:rsid w:val="00652C89"/>
    <w:rsid w:val="00653712"/>
    <w:rsid w:val="00654951"/>
    <w:rsid w:val="00655374"/>
    <w:rsid w:val="006556CD"/>
    <w:rsid w:val="00660965"/>
    <w:rsid w:val="006611EB"/>
    <w:rsid w:val="00663EF9"/>
    <w:rsid w:val="00665855"/>
    <w:rsid w:val="006662EB"/>
    <w:rsid w:val="006664B0"/>
    <w:rsid w:val="0066739D"/>
    <w:rsid w:val="00667612"/>
    <w:rsid w:val="006703D1"/>
    <w:rsid w:val="00670DB1"/>
    <w:rsid w:val="00672A01"/>
    <w:rsid w:val="0067478D"/>
    <w:rsid w:val="00674C03"/>
    <w:rsid w:val="006750BC"/>
    <w:rsid w:val="006761C1"/>
    <w:rsid w:val="0067664C"/>
    <w:rsid w:val="0067689E"/>
    <w:rsid w:val="00676B39"/>
    <w:rsid w:val="00676F66"/>
    <w:rsid w:val="00677FEF"/>
    <w:rsid w:val="00680178"/>
    <w:rsid w:val="0068079A"/>
    <w:rsid w:val="006817A5"/>
    <w:rsid w:val="00681A47"/>
    <w:rsid w:val="00683C87"/>
    <w:rsid w:val="006850FC"/>
    <w:rsid w:val="00687847"/>
    <w:rsid w:val="00687A80"/>
    <w:rsid w:val="00687E09"/>
    <w:rsid w:val="00687FF5"/>
    <w:rsid w:val="0069430B"/>
    <w:rsid w:val="00694938"/>
    <w:rsid w:val="006949C5"/>
    <w:rsid w:val="006953C9"/>
    <w:rsid w:val="006A020C"/>
    <w:rsid w:val="006A0244"/>
    <w:rsid w:val="006A163C"/>
    <w:rsid w:val="006A165D"/>
    <w:rsid w:val="006A1A60"/>
    <w:rsid w:val="006A1EA1"/>
    <w:rsid w:val="006A244D"/>
    <w:rsid w:val="006A2C16"/>
    <w:rsid w:val="006A5A9E"/>
    <w:rsid w:val="006A6C11"/>
    <w:rsid w:val="006A7732"/>
    <w:rsid w:val="006A7EE9"/>
    <w:rsid w:val="006B05FA"/>
    <w:rsid w:val="006B0BEE"/>
    <w:rsid w:val="006B0F78"/>
    <w:rsid w:val="006B1B76"/>
    <w:rsid w:val="006B252C"/>
    <w:rsid w:val="006B3CDB"/>
    <w:rsid w:val="006B43E3"/>
    <w:rsid w:val="006B46E3"/>
    <w:rsid w:val="006B4971"/>
    <w:rsid w:val="006B53CE"/>
    <w:rsid w:val="006B593C"/>
    <w:rsid w:val="006B5B64"/>
    <w:rsid w:val="006B7192"/>
    <w:rsid w:val="006C1E32"/>
    <w:rsid w:val="006D03B4"/>
    <w:rsid w:val="006D0779"/>
    <w:rsid w:val="006D133A"/>
    <w:rsid w:val="006D52DF"/>
    <w:rsid w:val="006D5742"/>
    <w:rsid w:val="006D691E"/>
    <w:rsid w:val="006D7906"/>
    <w:rsid w:val="006E0322"/>
    <w:rsid w:val="006E049F"/>
    <w:rsid w:val="006E09E9"/>
    <w:rsid w:val="006E21F0"/>
    <w:rsid w:val="006E3D5B"/>
    <w:rsid w:val="006F0370"/>
    <w:rsid w:val="006F123A"/>
    <w:rsid w:val="006F2A45"/>
    <w:rsid w:val="006F4620"/>
    <w:rsid w:val="006F5FC5"/>
    <w:rsid w:val="006F68A8"/>
    <w:rsid w:val="007001E1"/>
    <w:rsid w:val="007008FB"/>
    <w:rsid w:val="007019BA"/>
    <w:rsid w:val="00701BD3"/>
    <w:rsid w:val="00702956"/>
    <w:rsid w:val="0070454A"/>
    <w:rsid w:val="00704E5B"/>
    <w:rsid w:val="00705A78"/>
    <w:rsid w:val="00707B05"/>
    <w:rsid w:val="00707F6A"/>
    <w:rsid w:val="0071065C"/>
    <w:rsid w:val="00714FC1"/>
    <w:rsid w:val="00716B7D"/>
    <w:rsid w:val="007176A0"/>
    <w:rsid w:val="00720C7D"/>
    <w:rsid w:val="0072101C"/>
    <w:rsid w:val="00722157"/>
    <w:rsid w:val="0072431F"/>
    <w:rsid w:val="00727709"/>
    <w:rsid w:val="00727FDF"/>
    <w:rsid w:val="00731AC6"/>
    <w:rsid w:val="00732BEC"/>
    <w:rsid w:val="00733BD2"/>
    <w:rsid w:val="00734ACB"/>
    <w:rsid w:val="00734AE8"/>
    <w:rsid w:val="00734F18"/>
    <w:rsid w:val="0073641E"/>
    <w:rsid w:val="007365D7"/>
    <w:rsid w:val="00736740"/>
    <w:rsid w:val="00742229"/>
    <w:rsid w:val="0074393D"/>
    <w:rsid w:val="00744265"/>
    <w:rsid w:val="0074492C"/>
    <w:rsid w:val="00750874"/>
    <w:rsid w:val="007533DD"/>
    <w:rsid w:val="00753CC7"/>
    <w:rsid w:val="0075533F"/>
    <w:rsid w:val="00755B4A"/>
    <w:rsid w:val="00756265"/>
    <w:rsid w:val="00757223"/>
    <w:rsid w:val="00757FA6"/>
    <w:rsid w:val="0076068E"/>
    <w:rsid w:val="00760C58"/>
    <w:rsid w:val="00762092"/>
    <w:rsid w:val="0076484E"/>
    <w:rsid w:val="00764CB6"/>
    <w:rsid w:val="00765521"/>
    <w:rsid w:val="0077178E"/>
    <w:rsid w:val="00774A0E"/>
    <w:rsid w:val="007775E2"/>
    <w:rsid w:val="0078159F"/>
    <w:rsid w:val="0078295A"/>
    <w:rsid w:val="0078390B"/>
    <w:rsid w:val="0078490B"/>
    <w:rsid w:val="00784FBB"/>
    <w:rsid w:val="00790B49"/>
    <w:rsid w:val="00790C34"/>
    <w:rsid w:val="00790CD4"/>
    <w:rsid w:val="00791766"/>
    <w:rsid w:val="0079289A"/>
    <w:rsid w:val="00793328"/>
    <w:rsid w:val="00794D78"/>
    <w:rsid w:val="007A06ED"/>
    <w:rsid w:val="007A0AF1"/>
    <w:rsid w:val="007A16B7"/>
    <w:rsid w:val="007A19C4"/>
    <w:rsid w:val="007A292F"/>
    <w:rsid w:val="007A5A9E"/>
    <w:rsid w:val="007A6FAD"/>
    <w:rsid w:val="007B18E1"/>
    <w:rsid w:val="007B216A"/>
    <w:rsid w:val="007B23AD"/>
    <w:rsid w:val="007B620C"/>
    <w:rsid w:val="007B66D2"/>
    <w:rsid w:val="007B714B"/>
    <w:rsid w:val="007B778A"/>
    <w:rsid w:val="007B7ED6"/>
    <w:rsid w:val="007C11ED"/>
    <w:rsid w:val="007C1720"/>
    <w:rsid w:val="007C226C"/>
    <w:rsid w:val="007C278D"/>
    <w:rsid w:val="007C46F1"/>
    <w:rsid w:val="007C7081"/>
    <w:rsid w:val="007D05F2"/>
    <w:rsid w:val="007D2596"/>
    <w:rsid w:val="007D2BC6"/>
    <w:rsid w:val="007D4FC5"/>
    <w:rsid w:val="007E12F9"/>
    <w:rsid w:val="007E4A46"/>
    <w:rsid w:val="007E598B"/>
    <w:rsid w:val="007E5F35"/>
    <w:rsid w:val="007E6869"/>
    <w:rsid w:val="007E6E3B"/>
    <w:rsid w:val="007F28F1"/>
    <w:rsid w:val="007F4BD1"/>
    <w:rsid w:val="007F5AA2"/>
    <w:rsid w:val="007F63F8"/>
    <w:rsid w:val="00800765"/>
    <w:rsid w:val="00800A7F"/>
    <w:rsid w:val="00801670"/>
    <w:rsid w:val="008021D7"/>
    <w:rsid w:val="00802748"/>
    <w:rsid w:val="00802BA1"/>
    <w:rsid w:val="008040D8"/>
    <w:rsid w:val="00805D6F"/>
    <w:rsid w:val="00813154"/>
    <w:rsid w:val="008147D8"/>
    <w:rsid w:val="00815084"/>
    <w:rsid w:val="00815886"/>
    <w:rsid w:val="00817AD8"/>
    <w:rsid w:val="008201FD"/>
    <w:rsid w:val="008205A0"/>
    <w:rsid w:val="00821F53"/>
    <w:rsid w:val="00822847"/>
    <w:rsid w:val="008228AC"/>
    <w:rsid w:val="0082303C"/>
    <w:rsid w:val="008232D4"/>
    <w:rsid w:val="008245CF"/>
    <w:rsid w:val="0082644C"/>
    <w:rsid w:val="00826BDF"/>
    <w:rsid w:val="0083398C"/>
    <w:rsid w:val="00833AE4"/>
    <w:rsid w:val="008352AA"/>
    <w:rsid w:val="008357DC"/>
    <w:rsid w:val="00835C46"/>
    <w:rsid w:val="00837F77"/>
    <w:rsid w:val="00840073"/>
    <w:rsid w:val="008413A3"/>
    <w:rsid w:val="00842DF4"/>
    <w:rsid w:val="00843457"/>
    <w:rsid w:val="00844B5B"/>
    <w:rsid w:val="008464BE"/>
    <w:rsid w:val="00846742"/>
    <w:rsid w:val="00847D83"/>
    <w:rsid w:val="00850BB6"/>
    <w:rsid w:val="00851E2D"/>
    <w:rsid w:val="008521FF"/>
    <w:rsid w:val="0085230F"/>
    <w:rsid w:val="00852807"/>
    <w:rsid w:val="00852C5B"/>
    <w:rsid w:val="00852C6F"/>
    <w:rsid w:val="00852F29"/>
    <w:rsid w:val="00856C82"/>
    <w:rsid w:val="008607F4"/>
    <w:rsid w:val="00860AEB"/>
    <w:rsid w:val="0086246C"/>
    <w:rsid w:val="00863E72"/>
    <w:rsid w:val="00865EF4"/>
    <w:rsid w:val="00866A4D"/>
    <w:rsid w:val="00870479"/>
    <w:rsid w:val="008737C3"/>
    <w:rsid w:val="008741F5"/>
    <w:rsid w:val="00875068"/>
    <w:rsid w:val="0087550F"/>
    <w:rsid w:val="00876CE7"/>
    <w:rsid w:val="00877E61"/>
    <w:rsid w:val="00881F42"/>
    <w:rsid w:val="008844C7"/>
    <w:rsid w:val="00885407"/>
    <w:rsid w:val="00890134"/>
    <w:rsid w:val="00890257"/>
    <w:rsid w:val="00890D21"/>
    <w:rsid w:val="00890F77"/>
    <w:rsid w:val="0089369C"/>
    <w:rsid w:val="008A079E"/>
    <w:rsid w:val="008A08ED"/>
    <w:rsid w:val="008A0BC0"/>
    <w:rsid w:val="008A1E43"/>
    <w:rsid w:val="008A1EB2"/>
    <w:rsid w:val="008A5FBF"/>
    <w:rsid w:val="008A61B3"/>
    <w:rsid w:val="008A61E2"/>
    <w:rsid w:val="008B0736"/>
    <w:rsid w:val="008B0D35"/>
    <w:rsid w:val="008B29DD"/>
    <w:rsid w:val="008B58B3"/>
    <w:rsid w:val="008B6206"/>
    <w:rsid w:val="008B67BD"/>
    <w:rsid w:val="008B75A9"/>
    <w:rsid w:val="008B7606"/>
    <w:rsid w:val="008C1D7C"/>
    <w:rsid w:val="008C20C2"/>
    <w:rsid w:val="008C398A"/>
    <w:rsid w:val="008C4855"/>
    <w:rsid w:val="008C51DE"/>
    <w:rsid w:val="008C5C0C"/>
    <w:rsid w:val="008C5FB8"/>
    <w:rsid w:val="008C633C"/>
    <w:rsid w:val="008C706A"/>
    <w:rsid w:val="008C7508"/>
    <w:rsid w:val="008D05D9"/>
    <w:rsid w:val="008D13D7"/>
    <w:rsid w:val="008D52CD"/>
    <w:rsid w:val="008D56AD"/>
    <w:rsid w:val="008D6FDA"/>
    <w:rsid w:val="008E0C4D"/>
    <w:rsid w:val="008E105B"/>
    <w:rsid w:val="008E3A30"/>
    <w:rsid w:val="008E41F5"/>
    <w:rsid w:val="008E4248"/>
    <w:rsid w:val="008E4963"/>
    <w:rsid w:val="008E6E64"/>
    <w:rsid w:val="008E75E8"/>
    <w:rsid w:val="008E7CDE"/>
    <w:rsid w:val="008F53A0"/>
    <w:rsid w:val="008F6264"/>
    <w:rsid w:val="008F62CA"/>
    <w:rsid w:val="008F633F"/>
    <w:rsid w:val="008F64EC"/>
    <w:rsid w:val="008F7AB3"/>
    <w:rsid w:val="0090177D"/>
    <w:rsid w:val="00901A15"/>
    <w:rsid w:val="00902D6A"/>
    <w:rsid w:val="00903FA2"/>
    <w:rsid w:val="009045DA"/>
    <w:rsid w:val="009052CB"/>
    <w:rsid w:val="0090559C"/>
    <w:rsid w:val="00907B12"/>
    <w:rsid w:val="00910A97"/>
    <w:rsid w:val="00910C4A"/>
    <w:rsid w:val="009120FE"/>
    <w:rsid w:val="0091381D"/>
    <w:rsid w:val="00914113"/>
    <w:rsid w:val="00916267"/>
    <w:rsid w:val="00917812"/>
    <w:rsid w:val="00917957"/>
    <w:rsid w:val="00917FDB"/>
    <w:rsid w:val="0092006F"/>
    <w:rsid w:val="009246C2"/>
    <w:rsid w:val="00925A03"/>
    <w:rsid w:val="00926157"/>
    <w:rsid w:val="00927C3F"/>
    <w:rsid w:val="00927E02"/>
    <w:rsid w:val="0093004F"/>
    <w:rsid w:val="009347A7"/>
    <w:rsid w:val="009360EE"/>
    <w:rsid w:val="00936EF6"/>
    <w:rsid w:val="0094060C"/>
    <w:rsid w:val="00940937"/>
    <w:rsid w:val="00940E61"/>
    <w:rsid w:val="00946379"/>
    <w:rsid w:val="00946D79"/>
    <w:rsid w:val="009476A5"/>
    <w:rsid w:val="00950E66"/>
    <w:rsid w:val="00953225"/>
    <w:rsid w:val="00953778"/>
    <w:rsid w:val="00954AA9"/>
    <w:rsid w:val="00955396"/>
    <w:rsid w:val="00955F42"/>
    <w:rsid w:val="0096191A"/>
    <w:rsid w:val="0096334B"/>
    <w:rsid w:val="0096487C"/>
    <w:rsid w:val="00965F25"/>
    <w:rsid w:val="0096636B"/>
    <w:rsid w:val="00970390"/>
    <w:rsid w:val="009717C2"/>
    <w:rsid w:val="0097411A"/>
    <w:rsid w:val="009755A6"/>
    <w:rsid w:val="00977877"/>
    <w:rsid w:val="00980650"/>
    <w:rsid w:val="009814DE"/>
    <w:rsid w:val="00982529"/>
    <w:rsid w:val="0098339A"/>
    <w:rsid w:val="00983808"/>
    <w:rsid w:val="00987E10"/>
    <w:rsid w:val="0099291A"/>
    <w:rsid w:val="00992A75"/>
    <w:rsid w:val="00993279"/>
    <w:rsid w:val="00994FD8"/>
    <w:rsid w:val="00995C17"/>
    <w:rsid w:val="009961EA"/>
    <w:rsid w:val="009A0719"/>
    <w:rsid w:val="009A0DE3"/>
    <w:rsid w:val="009A1D2E"/>
    <w:rsid w:val="009A3315"/>
    <w:rsid w:val="009A3A15"/>
    <w:rsid w:val="009A3A8D"/>
    <w:rsid w:val="009B01A9"/>
    <w:rsid w:val="009B1317"/>
    <w:rsid w:val="009B30D9"/>
    <w:rsid w:val="009B398A"/>
    <w:rsid w:val="009B7033"/>
    <w:rsid w:val="009B7429"/>
    <w:rsid w:val="009C0606"/>
    <w:rsid w:val="009C0A47"/>
    <w:rsid w:val="009C2886"/>
    <w:rsid w:val="009C4BF7"/>
    <w:rsid w:val="009C6046"/>
    <w:rsid w:val="009C6E51"/>
    <w:rsid w:val="009D0283"/>
    <w:rsid w:val="009D064D"/>
    <w:rsid w:val="009D4D1B"/>
    <w:rsid w:val="009D4DBA"/>
    <w:rsid w:val="009D5B58"/>
    <w:rsid w:val="009E1730"/>
    <w:rsid w:val="009E2E41"/>
    <w:rsid w:val="009E4053"/>
    <w:rsid w:val="009E79AB"/>
    <w:rsid w:val="009F073B"/>
    <w:rsid w:val="009F2229"/>
    <w:rsid w:val="009F7CD2"/>
    <w:rsid w:val="00A01578"/>
    <w:rsid w:val="00A01C31"/>
    <w:rsid w:val="00A02E5E"/>
    <w:rsid w:val="00A04052"/>
    <w:rsid w:val="00A04BB5"/>
    <w:rsid w:val="00A054EA"/>
    <w:rsid w:val="00A05728"/>
    <w:rsid w:val="00A059F4"/>
    <w:rsid w:val="00A06243"/>
    <w:rsid w:val="00A06FBC"/>
    <w:rsid w:val="00A07C8B"/>
    <w:rsid w:val="00A1224D"/>
    <w:rsid w:val="00A12B08"/>
    <w:rsid w:val="00A1636E"/>
    <w:rsid w:val="00A16C60"/>
    <w:rsid w:val="00A171A5"/>
    <w:rsid w:val="00A172BA"/>
    <w:rsid w:val="00A1740B"/>
    <w:rsid w:val="00A2050E"/>
    <w:rsid w:val="00A20D6C"/>
    <w:rsid w:val="00A2243C"/>
    <w:rsid w:val="00A22A52"/>
    <w:rsid w:val="00A240A7"/>
    <w:rsid w:val="00A256F5"/>
    <w:rsid w:val="00A2657C"/>
    <w:rsid w:val="00A2683A"/>
    <w:rsid w:val="00A26C30"/>
    <w:rsid w:val="00A2748E"/>
    <w:rsid w:val="00A27661"/>
    <w:rsid w:val="00A3138D"/>
    <w:rsid w:val="00A31F95"/>
    <w:rsid w:val="00A32762"/>
    <w:rsid w:val="00A3338B"/>
    <w:rsid w:val="00A37AC9"/>
    <w:rsid w:val="00A37CE9"/>
    <w:rsid w:val="00A40838"/>
    <w:rsid w:val="00A42DAA"/>
    <w:rsid w:val="00A44151"/>
    <w:rsid w:val="00A449F5"/>
    <w:rsid w:val="00A46024"/>
    <w:rsid w:val="00A502E8"/>
    <w:rsid w:val="00A50302"/>
    <w:rsid w:val="00A51606"/>
    <w:rsid w:val="00A52257"/>
    <w:rsid w:val="00A52D15"/>
    <w:rsid w:val="00A55B74"/>
    <w:rsid w:val="00A55F60"/>
    <w:rsid w:val="00A567A4"/>
    <w:rsid w:val="00A5704A"/>
    <w:rsid w:val="00A5793A"/>
    <w:rsid w:val="00A619D0"/>
    <w:rsid w:val="00A66B18"/>
    <w:rsid w:val="00A72189"/>
    <w:rsid w:val="00A72F96"/>
    <w:rsid w:val="00A75990"/>
    <w:rsid w:val="00A75F17"/>
    <w:rsid w:val="00A76758"/>
    <w:rsid w:val="00A76E40"/>
    <w:rsid w:val="00A778F0"/>
    <w:rsid w:val="00A80BB4"/>
    <w:rsid w:val="00A8173A"/>
    <w:rsid w:val="00A83A9A"/>
    <w:rsid w:val="00A83F5F"/>
    <w:rsid w:val="00A85AD7"/>
    <w:rsid w:val="00A9656B"/>
    <w:rsid w:val="00A97D1F"/>
    <w:rsid w:val="00AA0466"/>
    <w:rsid w:val="00AA05FE"/>
    <w:rsid w:val="00AA2088"/>
    <w:rsid w:val="00AA3E54"/>
    <w:rsid w:val="00AA5892"/>
    <w:rsid w:val="00AA62D1"/>
    <w:rsid w:val="00AA75D2"/>
    <w:rsid w:val="00AA7DE5"/>
    <w:rsid w:val="00AB0505"/>
    <w:rsid w:val="00AB0516"/>
    <w:rsid w:val="00AB0549"/>
    <w:rsid w:val="00AB1E50"/>
    <w:rsid w:val="00AB2B7F"/>
    <w:rsid w:val="00AB44B8"/>
    <w:rsid w:val="00AB6349"/>
    <w:rsid w:val="00AB7428"/>
    <w:rsid w:val="00AC19CA"/>
    <w:rsid w:val="00AC3062"/>
    <w:rsid w:val="00AC3FCA"/>
    <w:rsid w:val="00AC5674"/>
    <w:rsid w:val="00AC5E1A"/>
    <w:rsid w:val="00AC6253"/>
    <w:rsid w:val="00AC6388"/>
    <w:rsid w:val="00AC63EE"/>
    <w:rsid w:val="00AC78A9"/>
    <w:rsid w:val="00AD1E71"/>
    <w:rsid w:val="00AD426E"/>
    <w:rsid w:val="00AD63E4"/>
    <w:rsid w:val="00AD7436"/>
    <w:rsid w:val="00AD7A0D"/>
    <w:rsid w:val="00AD7BEA"/>
    <w:rsid w:val="00AE18F8"/>
    <w:rsid w:val="00AE3853"/>
    <w:rsid w:val="00AE5205"/>
    <w:rsid w:val="00AE55E2"/>
    <w:rsid w:val="00AE58DE"/>
    <w:rsid w:val="00AE7996"/>
    <w:rsid w:val="00AE7C52"/>
    <w:rsid w:val="00AF67C4"/>
    <w:rsid w:val="00AF722A"/>
    <w:rsid w:val="00B01D18"/>
    <w:rsid w:val="00B02C6B"/>
    <w:rsid w:val="00B06679"/>
    <w:rsid w:val="00B077D6"/>
    <w:rsid w:val="00B07CBB"/>
    <w:rsid w:val="00B1113E"/>
    <w:rsid w:val="00B11877"/>
    <w:rsid w:val="00B120D2"/>
    <w:rsid w:val="00B136BF"/>
    <w:rsid w:val="00B140C1"/>
    <w:rsid w:val="00B1459B"/>
    <w:rsid w:val="00B14950"/>
    <w:rsid w:val="00B150E5"/>
    <w:rsid w:val="00B15127"/>
    <w:rsid w:val="00B156B2"/>
    <w:rsid w:val="00B16864"/>
    <w:rsid w:val="00B178B1"/>
    <w:rsid w:val="00B17ACD"/>
    <w:rsid w:val="00B23CC5"/>
    <w:rsid w:val="00B2783A"/>
    <w:rsid w:val="00B3206D"/>
    <w:rsid w:val="00B33597"/>
    <w:rsid w:val="00B358BB"/>
    <w:rsid w:val="00B363FE"/>
    <w:rsid w:val="00B36A74"/>
    <w:rsid w:val="00B378C1"/>
    <w:rsid w:val="00B414B1"/>
    <w:rsid w:val="00B43466"/>
    <w:rsid w:val="00B4350C"/>
    <w:rsid w:val="00B43FA9"/>
    <w:rsid w:val="00B44763"/>
    <w:rsid w:val="00B45CDB"/>
    <w:rsid w:val="00B50305"/>
    <w:rsid w:val="00B509EA"/>
    <w:rsid w:val="00B53771"/>
    <w:rsid w:val="00B55BE6"/>
    <w:rsid w:val="00B60DCC"/>
    <w:rsid w:val="00B61E53"/>
    <w:rsid w:val="00B6207C"/>
    <w:rsid w:val="00B623DA"/>
    <w:rsid w:val="00B6340A"/>
    <w:rsid w:val="00B64AB9"/>
    <w:rsid w:val="00B6583C"/>
    <w:rsid w:val="00B6591B"/>
    <w:rsid w:val="00B66AF0"/>
    <w:rsid w:val="00B707CA"/>
    <w:rsid w:val="00B71149"/>
    <w:rsid w:val="00B75631"/>
    <w:rsid w:val="00B75FEA"/>
    <w:rsid w:val="00B802BE"/>
    <w:rsid w:val="00B80615"/>
    <w:rsid w:val="00B806F9"/>
    <w:rsid w:val="00B80AAC"/>
    <w:rsid w:val="00B818BB"/>
    <w:rsid w:val="00B82C5C"/>
    <w:rsid w:val="00B82CC1"/>
    <w:rsid w:val="00B82EFD"/>
    <w:rsid w:val="00B84A87"/>
    <w:rsid w:val="00B85AC2"/>
    <w:rsid w:val="00B86216"/>
    <w:rsid w:val="00B86C14"/>
    <w:rsid w:val="00B86F34"/>
    <w:rsid w:val="00B902DF"/>
    <w:rsid w:val="00B90D0A"/>
    <w:rsid w:val="00B91A60"/>
    <w:rsid w:val="00B942F4"/>
    <w:rsid w:val="00B95B7B"/>
    <w:rsid w:val="00BA151C"/>
    <w:rsid w:val="00BA50F7"/>
    <w:rsid w:val="00BA5918"/>
    <w:rsid w:val="00BB0322"/>
    <w:rsid w:val="00BB0777"/>
    <w:rsid w:val="00BB07BB"/>
    <w:rsid w:val="00BB3DDB"/>
    <w:rsid w:val="00BB4311"/>
    <w:rsid w:val="00BC024B"/>
    <w:rsid w:val="00BC0674"/>
    <w:rsid w:val="00BC0778"/>
    <w:rsid w:val="00BC7436"/>
    <w:rsid w:val="00BD0AC7"/>
    <w:rsid w:val="00BD1D62"/>
    <w:rsid w:val="00BD1E17"/>
    <w:rsid w:val="00BD28DC"/>
    <w:rsid w:val="00BD2D14"/>
    <w:rsid w:val="00BD4607"/>
    <w:rsid w:val="00BD4EDC"/>
    <w:rsid w:val="00BD56DB"/>
    <w:rsid w:val="00BE0189"/>
    <w:rsid w:val="00BE2B0D"/>
    <w:rsid w:val="00BE31D1"/>
    <w:rsid w:val="00BE57CD"/>
    <w:rsid w:val="00BE58E6"/>
    <w:rsid w:val="00BE6049"/>
    <w:rsid w:val="00BE67C7"/>
    <w:rsid w:val="00BF0BC5"/>
    <w:rsid w:val="00BF3A7B"/>
    <w:rsid w:val="00BF75EB"/>
    <w:rsid w:val="00C00006"/>
    <w:rsid w:val="00C02F2D"/>
    <w:rsid w:val="00C073D1"/>
    <w:rsid w:val="00C1089C"/>
    <w:rsid w:val="00C1172A"/>
    <w:rsid w:val="00C119D6"/>
    <w:rsid w:val="00C11DB0"/>
    <w:rsid w:val="00C12CE8"/>
    <w:rsid w:val="00C15549"/>
    <w:rsid w:val="00C17D9D"/>
    <w:rsid w:val="00C21A5F"/>
    <w:rsid w:val="00C21CD5"/>
    <w:rsid w:val="00C21F81"/>
    <w:rsid w:val="00C22CAF"/>
    <w:rsid w:val="00C23DD9"/>
    <w:rsid w:val="00C244F1"/>
    <w:rsid w:val="00C25908"/>
    <w:rsid w:val="00C27647"/>
    <w:rsid w:val="00C27FFA"/>
    <w:rsid w:val="00C30B95"/>
    <w:rsid w:val="00C313DE"/>
    <w:rsid w:val="00C33267"/>
    <w:rsid w:val="00C332D0"/>
    <w:rsid w:val="00C335CC"/>
    <w:rsid w:val="00C34FA5"/>
    <w:rsid w:val="00C3732F"/>
    <w:rsid w:val="00C410CB"/>
    <w:rsid w:val="00C43824"/>
    <w:rsid w:val="00C44315"/>
    <w:rsid w:val="00C451CB"/>
    <w:rsid w:val="00C45CC4"/>
    <w:rsid w:val="00C45E97"/>
    <w:rsid w:val="00C463A9"/>
    <w:rsid w:val="00C4711A"/>
    <w:rsid w:val="00C51883"/>
    <w:rsid w:val="00C52F5E"/>
    <w:rsid w:val="00C5666D"/>
    <w:rsid w:val="00C57873"/>
    <w:rsid w:val="00C57A1C"/>
    <w:rsid w:val="00C6158B"/>
    <w:rsid w:val="00C672DA"/>
    <w:rsid w:val="00C67D39"/>
    <w:rsid w:val="00C700E9"/>
    <w:rsid w:val="00C7031B"/>
    <w:rsid w:val="00C74E81"/>
    <w:rsid w:val="00C76071"/>
    <w:rsid w:val="00C76818"/>
    <w:rsid w:val="00C8346B"/>
    <w:rsid w:val="00C83592"/>
    <w:rsid w:val="00C910A6"/>
    <w:rsid w:val="00C9199E"/>
    <w:rsid w:val="00C92108"/>
    <w:rsid w:val="00C93779"/>
    <w:rsid w:val="00C94CEB"/>
    <w:rsid w:val="00C94FC5"/>
    <w:rsid w:val="00C963E0"/>
    <w:rsid w:val="00C978EF"/>
    <w:rsid w:val="00CA182E"/>
    <w:rsid w:val="00CA3816"/>
    <w:rsid w:val="00CA4142"/>
    <w:rsid w:val="00CA6BA7"/>
    <w:rsid w:val="00CB2F0B"/>
    <w:rsid w:val="00CB6A20"/>
    <w:rsid w:val="00CC27B2"/>
    <w:rsid w:val="00CC30C3"/>
    <w:rsid w:val="00CC34D9"/>
    <w:rsid w:val="00CC4D70"/>
    <w:rsid w:val="00CC4FCE"/>
    <w:rsid w:val="00CC6065"/>
    <w:rsid w:val="00CC7BE9"/>
    <w:rsid w:val="00CD0A3C"/>
    <w:rsid w:val="00CD1BFF"/>
    <w:rsid w:val="00CD20A9"/>
    <w:rsid w:val="00CD25A3"/>
    <w:rsid w:val="00CD31BF"/>
    <w:rsid w:val="00CD38B2"/>
    <w:rsid w:val="00CD3E97"/>
    <w:rsid w:val="00CD44E6"/>
    <w:rsid w:val="00CD7114"/>
    <w:rsid w:val="00CD756D"/>
    <w:rsid w:val="00CD7E25"/>
    <w:rsid w:val="00CE1376"/>
    <w:rsid w:val="00CE2F78"/>
    <w:rsid w:val="00CE3FD2"/>
    <w:rsid w:val="00CE6579"/>
    <w:rsid w:val="00CE7291"/>
    <w:rsid w:val="00CE786A"/>
    <w:rsid w:val="00CF10FC"/>
    <w:rsid w:val="00CF251B"/>
    <w:rsid w:val="00CF2714"/>
    <w:rsid w:val="00CF3C36"/>
    <w:rsid w:val="00CF4A48"/>
    <w:rsid w:val="00CF7005"/>
    <w:rsid w:val="00CF714D"/>
    <w:rsid w:val="00CF77D6"/>
    <w:rsid w:val="00D0057F"/>
    <w:rsid w:val="00D02D13"/>
    <w:rsid w:val="00D038AD"/>
    <w:rsid w:val="00D040F4"/>
    <w:rsid w:val="00D06109"/>
    <w:rsid w:val="00D0695F"/>
    <w:rsid w:val="00D072EA"/>
    <w:rsid w:val="00D113E5"/>
    <w:rsid w:val="00D1211E"/>
    <w:rsid w:val="00D13CA6"/>
    <w:rsid w:val="00D13F37"/>
    <w:rsid w:val="00D141D7"/>
    <w:rsid w:val="00D14B3F"/>
    <w:rsid w:val="00D21A3E"/>
    <w:rsid w:val="00D22DBF"/>
    <w:rsid w:val="00D245B4"/>
    <w:rsid w:val="00D2544D"/>
    <w:rsid w:val="00D26343"/>
    <w:rsid w:val="00D30D0F"/>
    <w:rsid w:val="00D318B7"/>
    <w:rsid w:val="00D31BCB"/>
    <w:rsid w:val="00D35402"/>
    <w:rsid w:val="00D369B6"/>
    <w:rsid w:val="00D4193C"/>
    <w:rsid w:val="00D42A1F"/>
    <w:rsid w:val="00D43B5E"/>
    <w:rsid w:val="00D43D1D"/>
    <w:rsid w:val="00D445AB"/>
    <w:rsid w:val="00D44B12"/>
    <w:rsid w:val="00D470C1"/>
    <w:rsid w:val="00D47335"/>
    <w:rsid w:val="00D47861"/>
    <w:rsid w:val="00D47D80"/>
    <w:rsid w:val="00D52165"/>
    <w:rsid w:val="00D526DB"/>
    <w:rsid w:val="00D53E32"/>
    <w:rsid w:val="00D54049"/>
    <w:rsid w:val="00D54113"/>
    <w:rsid w:val="00D55400"/>
    <w:rsid w:val="00D5570D"/>
    <w:rsid w:val="00D55FDD"/>
    <w:rsid w:val="00D6069E"/>
    <w:rsid w:val="00D65806"/>
    <w:rsid w:val="00D658A9"/>
    <w:rsid w:val="00D6717D"/>
    <w:rsid w:val="00D70C86"/>
    <w:rsid w:val="00D70FFF"/>
    <w:rsid w:val="00D744CE"/>
    <w:rsid w:val="00D756C5"/>
    <w:rsid w:val="00D823EC"/>
    <w:rsid w:val="00D8326D"/>
    <w:rsid w:val="00D833CB"/>
    <w:rsid w:val="00D83EE6"/>
    <w:rsid w:val="00D858C9"/>
    <w:rsid w:val="00D878DB"/>
    <w:rsid w:val="00D903B6"/>
    <w:rsid w:val="00D91A00"/>
    <w:rsid w:val="00D924FD"/>
    <w:rsid w:val="00D9280C"/>
    <w:rsid w:val="00D9299B"/>
    <w:rsid w:val="00D936C0"/>
    <w:rsid w:val="00D94377"/>
    <w:rsid w:val="00D96BE0"/>
    <w:rsid w:val="00DA0240"/>
    <w:rsid w:val="00DA06B4"/>
    <w:rsid w:val="00DA30F3"/>
    <w:rsid w:val="00DA41E4"/>
    <w:rsid w:val="00DA6F39"/>
    <w:rsid w:val="00DB0205"/>
    <w:rsid w:val="00DB053A"/>
    <w:rsid w:val="00DB284F"/>
    <w:rsid w:val="00DB3B28"/>
    <w:rsid w:val="00DB3FA5"/>
    <w:rsid w:val="00DB48C4"/>
    <w:rsid w:val="00DB5BDE"/>
    <w:rsid w:val="00DB78CB"/>
    <w:rsid w:val="00DB7EC4"/>
    <w:rsid w:val="00DC2552"/>
    <w:rsid w:val="00DC34D5"/>
    <w:rsid w:val="00DC4BF0"/>
    <w:rsid w:val="00DC5C27"/>
    <w:rsid w:val="00DD24B3"/>
    <w:rsid w:val="00DD2DED"/>
    <w:rsid w:val="00DD3186"/>
    <w:rsid w:val="00DD459D"/>
    <w:rsid w:val="00DE229B"/>
    <w:rsid w:val="00DE3134"/>
    <w:rsid w:val="00DE41A9"/>
    <w:rsid w:val="00DE4BDB"/>
    <w:rsid w:val="00DE4F89"/>
    <w:rsid w:val="00DE784C"/>
    <w:rsid w:val="00DF108C"/>
    <w:rsid w:val="00DF231F"/>
    <w:rsid w:val="00E01011"/>
    <w:rsid w:val="00E01CF1"/>
    <w:rsid w:val="00E033AD"/>
    <w:rsid w:val="00E03D9F"/>
    <w:rsid w:val="00E053F9"/>
    <w:rsid w:val="00E064B7"/>
    <w:rsid w:val="00E10212"/>
    <w:rsid w:val="00E1066C"/>
    <w:rsid w:val="00E10D9F"/>
    <w:rsid w:val="00E136DC"/>
    <w:rsid w:val="00E14D4C"/>
    <w:rsid w:val="00E17CC3"/>
    <w:rsid w:val="00E20EDD"/>
    <w:rsid w:val="00E21C53"/>
    <w:rsid w:val="00E2224E"/>
    <w:rsid w:val="00E23C21"/>
    <w:rsid w:val="00E25035"/>
    <w:rsid w:val="00E265D2"/>
    <w:rsid w:val="00E34062"/>
    <w:rsid w:val="00E35342"/>
    <w:rsid w:val="00E4132C"/>
    <w:rsid w:val="00E44F96"/>
    <w:rsid w:val="00E47B8C"/>
    <w:rsid w:val="00E47EA4"/>
    <w:rsid w:val="00E52D75"/>
    <w:rsid w:val="00E5322C"/>
    <w:rsid w:val="00E54A63"/>
    <w:rsid w:val="00E55AB4"/>
    <w:rsid w:val="00E563ED"/>
    <w:rsid w:val="00E61E46"/>
    <w:rsid w:val="00E6294F"/>
    <w:rsid w:val="00E6588A"/>
    <w:rsid w:val="00E6681C"/>
    <w:rsid w:val="00E66C7A"/>
    <w:rsid w:val="00E74522"/>
    <w:rsid w:val="00E76763"/>
    <w:rsid w:val="00E80107"/>
    <w:rsid w:val="00E808DB"/>
    <w:rsid w:val="00E90ACD"/>
    <w:rsid w:val="00E92C3B"/>
    <w:rsid w:val="00E92EE1"/>
    <w:rsid w:val="00E96373"/>
    <w:rsid w:val="00E97786"/>
    <w:rsid w:val="00E978E6"/>
    <w:rsid w:val="00EA191B"/>
    <w:rsid w:val="00EA1EC6"/>
    <w:rsid w:val="00EA4F27"/>
    <w:rsid w:val="00EA57A4"/>
    <w:rsid w:val="00EA6E23"/>
    <w:rsid w:val="00EA7DFF"/>
    <w:rsid w:val="00EB1A49"/>
    <w:rsid w:val="00EB1BE4"/>
    <w:rsid w:val="00EB1EEB"/>
    <w:rsid w:val="00EB308B"/>
    <w:rsid w:val="00EB5F53"/>
    <w:rsid w:val="00EB6454"/>
    <w:rsid w:val="00EB6BDD"/>
    <w:rsid w:val="00EB6E77"/>
    <w:rsid w:val="00EC014E"/>
    <w:rsid w:val="00EC10BC"/>
    <w:rsid w:val="00EC12AF"/>
    <w:rsid w:val="00EC16D1"/>
    <w:rsid w:val="00EC5442"/>
    <w:rsid w:val="00EC67A2"/>
    <w:rsid w:val="00EC6E11"/>
    <w:rsid w:val="00ED0B55"/>
    <w:rsid w:val="00ED3348"/>
    <w:rsid w:val="00EE0158"/>
    <w:rsid w:val="00EE0211"/>
    <w:rsid w:val="00EE052B"/>
    <w:rsid w:val="00EE0CA8"/>
    <w:rsid w:val="00EE1A43"/>
    <w:rsid w:val="00EE5B28"/>
    <w:rsid w:val="00EE78BE"/>
    <w:rsid w:val="00EE79B8"/>
    <w:rsid w:val="00EE7E45"/>
    <w:rsid w:val="00EF0B32"/>
    <w:rsid w:val="00EF316D"/>
    <w:rsid w:val="00EF3739"/>
    <w:rsid w:val="00EF3942"/>
    <w:rsid w:val="00EF48FC"/>
    <w:rsid w:val="00EF56B5"/>
    <w:rsid w:val="00EF7574"/>
    <w:rsid w:val="00EF7EDA"/>
    <w:rsid w:val="00F00251"/>
    <w:rsid w:val="00F00627"/>
    <w:rsid w:val="00F01EDE"/>
    <w:rsid w:val="00F028AF"/>
    <w:rsid w:val="00F07CC8"/>
    <w:rsid w:val="00F07E77"/>
    <w:rsid w:val="00F10E8A"/>
    <w:rsid w:val="00F11303"/>
    <w:rsid w:val="00F12E0F"/>
    <w:rsid w:val="00F1616A"/>
    <w:rsid w:val="00F176BB"/>
    <w:rsid w:val="00F20151"/>
    <w:rsid w:val="00F220A0"/>
    <w:rsid w:val="00F22200"/>
    <w:rsid w:val="00F225EC"/>
    <w:rsid w:val="00F2407B"/>
    <w:rsid w:val="00F241A3"/>
    <w:rsid w:val="00F257AF"/>
    <w:rsid w:val="00F25833"/>
    <w:rsid w:val="00F25DCC"/>
    <w:rsid w:val="00F2715A"/>
    <w:rsid w:val="00F3332F"/>
    <w:rsid w:val="00F33559"/>
    <w:rsid w:val="00F364E6"/>
    <w:rsid w:val="00F37A93"/>
    <w:rsid w:val="00F40692"/>
    <w:rsid w:val="00F407A1"/>
    <w:rsid w:val="00F40ACA"/>
    <w:rsid w:val="00F41860"/>
    <w:rsid w:val="00F41B92"/>
    <w:rsid w:val="00F42E8F"/>
    <w:rsid w:val="00F436B5"/>
    <w:rsid w:val="00F44A39"/>
    <w:rsid w:val="00F46363"/>
    <w:rsid w:val="00F467C0"/>
    <w:rsid w:val="00F46D2B"/>
    <w:rsid w:val="00F50C30"/>
    <w:rsid w:val="00F53199"/>
    <w:rsid w:val="00F56FFC"/>
    <w:rsid w:val="00F6018B"/>
    <w:rsid w:val="00F605B7"/>
    <w:rsid w:val="00F6070C"/>
    <w:rsid w:val="00F61A76"/>
    <w:rsid w:val="00F62840"/>
    <w:rsid w:val="00F64EA8"/>
    <w:rsid w:val="00F653B7"/>
    <w:rsid w:val="00F66B35"/>
    <w:rsid w:val="00F70E0A"/>
    <w:rsid w:val="00F7224C"/>
    <w:rsid w:val="00F735ED"/>
    <w:rsid w:val="00F80FF1"/>
    <w:rsid w:val="00F8142F"/>
    <w:rsid w:val="00F817CD"/>
    <w:rsid w:val="00F850DB"/>
    <w:rsid w:val="00F85A11"/>
    <w:rsid w:val="00F85EB1"/>
    <w:rsid w:val="00F86CA7"/>
    <w:rsid w:val="00F90950"/>
    <w:rsid w:val="00F90AA3"/>
    <w:rsid w:val="00F91570"/>
    <w:rsid w:val="00F91CA6"/>
    <w:rsid w:val="00F9605C"/>
    <w:rsid w:val="00F97ADC"/>
    <w:rsid w:val="00FA196F"/>
    <w:rsid w:val="00FA19DC"/>
    <w:rsid w:val="00FA2423"/>
    <w:rsid w:val="00FA2C34"/>
    <w:rsid w:val="00FA6642"/>
    <w:rsid w:val="00FA69F0"/>
    <w:rsid w:val="00FB07B1"/>
    <w:rsid w:val="00FB0EBB"/>
    <w:rsid w:val="00FB147A"/>
    <w:rsid w:val="00FB1721"/>
    <w:rsid w:val="00FB2B38"/>
    <w:rsid w:val="00FB4B70"/>
    <w:rsid w:val="00FB56EF"/>
    <w:rsid w:val="00FB6500"/>
    <w:rsid w:val="00FB6B22"/>
    <w:rsid w:val="00FB7A30"/>
    <w:rsid w:val="00FC2445"/>
    <w:rsid w:val="00FC3298"/>
    <w:rsid w:val="00FC3614"/>
    <w:rsid w:val="00FC489A"/>
    <w:rsid w:val="00FC5209"/>
    <w:rsid w:val="00FC5CFA"/>
    <w:rsid w:val="00FC7335"/>
    <w:rsid w:val="00FD2511"/>
    <w:rsid w:val="00FD53E0"/>
    <w:rsid w:val="00FD6A3C"/>
    <w:rsid w:val="00FD7C75"/>
    <w:rsid w:val="00FD7F87"/>
    <w:rsid w:val="00FE3397"/>
    <w:rsid w:val="00FE65CE"/>
    <w:rsid w:val="00FE6FB8"/>
    <w:rsid w:val="00FF14A1"/>
    <w:rsid w:val="00FF27AC"/>
    <w:rsid w:val="00FF3BFD"/>
    <w:rsid w:val="00FF5901"/>
    <w:rsid w:val="00FF5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B74"/>
    <w:rPr>
      <w:sz w:val="24"/>
      <w:szCs w:val="24"/>
    </w:rPr>
  </w:style>
  <w:style w:type="paragraph" w:styleId="1">
    <w:name w:val="heading 1"/>
    <w:basedOn w:val="a"/>
    <w:next w:val="a"/>
    <w:link w:val="10"/>
    <w:qFormat/>
    <w:rsid w:val="00A55B7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qFormat/>
    <w:rsid w:val="00AE385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55B74"/>
    <w:pPr>
      <w:spacing w:before="100" w:beforeAutospacing="1" w:after="119"/>
    </w:pPr>
  </w:style>
  <w:style w:type="paragraph" w:styleId="a4">
    <w:name w:val="Body Text Indent"/>
    <w:basedOn w:val="a"/>
    <w:rsid w:val="00A55B74"/>
    <w:pPr>
      <w:ind w:firstLine="709"/>
      <w:jc w:val="center"/>
    </w:pPr>
    <w:rPr>
      <w:b/>
    </w:rPr>
  </w:style>
  <w:style w:type="character" w:customStyle="1" w:styleId="10">
    <w:name w:val="Заголовок 1 Знак"/>
    <w:basedOn w:val="a0"/>
    <w:link w:val="1"/>
    <w:locked/>
    <w:rsid w:val="00A55B74"/>
    <w:rPr>
      <w:rFonts w:ascii="Arial" w:hAnsi="Arial" w:cs="Arial"/>
      <w:b/>
      <w:bCs/>
      <w:color w:val="26282F"/>
      <w:sz w:val="24"/>
      <w:szCs w:val="24"/>
      <w:lang w:val="ru-RU" w:eastAsia="ru-RU" w:bidi="ar-SA"/>
    </w:rPr>
  </w:style>
  <w:style w:type="character" w:customStyle="1" w:styleId="a5">
    <w:name w:val="Гипертекстовая ссылка"/>
    <w:basedOn w:val="a0"/>
    <w:rsid w:val="00A55B74"/>
    <w:rPr>
      <w:rFonts w:cs="Times New Roman"/>
      <w:b/>
      <w:bCs/>
      <w:color w:val="106BBE"/>
    </w:rPr>
  </w:style>
  <w:style w:type="paragraph" w:customStyle="1" w:styleId="msonormalcxspmiddle">
    <w:name w:val="msonormalcxspmiddle"/>
    <w:basedOn w:val="a"/>
    <w:rsid w:val="00AE3853"/>
    <w:pPr>
      <w:spacing w:before="100" w:beforeAutospacing="1" w:after="100" w:afterAutospacing="1"/>
    </w:pPr>
  </w:style>
  <w:style w:type="paragraph" w:customStyle="1" w:styleId="a6">
    <w:name w:val="Таблицы (моноширинный)"/>
    <w:basedOn w:val="a"/>
    <w:next w:val="a"/>
    <w:rsid w:val="00AE3853"/>
    <w:pPr>
      <w:widowControl w:val="0"/>
      <w:autoSpaceDE w:val="0"/>
      <w:autoSpaceDN w:val="0"/>
      <w:adjustRightInd w:val="0"/>
      <w:jc w:val="both"/>
    </w:pPr>
    <w:rPr>
      <w:rFonts w:ascii="Courier New" w:hAnsi="Courier New" w:cs="Courier New"/>
      <w:sz w:val="18"/>
      <w:szCs w:val="18"/>
    </w:rPr>
  </w:style>
  <w:style w:type="character" w:customStyle="1" w:styleId="a7">
    <w:name w:val="Цветовое выделение"/>
    <w:rsid w:val="00AE3853"/>
    <w:rPr>
      <w:b/>
      <w:bCs/>
      <w:color w:val="000080"/>
    </w:rPr>
  </w:style>
  <w:style w:type="paragraph" w:styleId="a8">
    <w:name w:val="Body Text"/>
    <w:basedOn w:val="a"/>
    <w:rsid w:val="00C27647"/>
    <w:pPr>
      <w:spacing w:after="120"/>
    </w:pPr>
  </w:style>
  <w:style w:type="paragraph" w:styleId="a9">
    <w:name w:val="No Spacing"/>
    <w:qFormat/>
    <w:rsid w:val="00C27647"/>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Администрация Михайловского СП</Company>
  <LinksUpToDate>false</LinksUpToDate>
  <CharactersWithSpaces>61201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Администрация Михайловского СП</dc:creator>
  <cp:lastModifiedBy>Windows User</cp:lastModifiedBy>
  <cp:revision>4</cp:revision>
  <dcterms:created xsi:type="dcterms:W3CDTF">2019-07-04T11:58:00Z</dcterms:created>
  <dcterms:modified xsi:type="dcterms:W3CDTF">2019-07-04T12:00:00Z</dcterms:modified>
</cp:coreProperties>
</file>