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FC" w:rsidRPr="00C64139" w:rsidRDefault="000F5EFC" w:rsidP="00C64139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color w:val="202020"/>
        </w:rPr>
      </w:pPr>
      <w:r w:rsidRPr="00C64139">
        <w:rPr>
          <w:rStyle w:val="a4"/>
          <w:color w:val="202020"/>
        </w:rPr>
        <w:t>ИНФОРМАЦИЯ</w:t>
      </w:r>
    </w:p>
    <w:p w:rsidR="000F5EFC" w:rsidRPr="00C64139" w:rsidRDefault="000F5EFC" w:rsidP="00C64139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rStyle w:val="a4"/>
          <w:color w:val="202020"/>
        </w:rPr>
      </w:pPr>
      <w:r w:rsidRPr="00C64139">
        <w:rPr>
          <w:rStyle w:val="a4"/>
          <w:color w:val="202020"/>
        </w:rPr>
        <w:t xml:space="preserve">о работе Совета профилактики </w:t>
      </w:r>
      <w:proofErr w:type="spellStart"/>
      <w:r w:rsidRPr="00C64139">
        <w:rPr>
          <w:rStyle w:val="a4"/>
          <w:color w:val="202020"/>
        </w:rPr>
        <w:t>Кудеихинского</w:t>
      </w:r>
      <w:proofErr w:type="spellEnd"/>
      <w:r w:rsidRPr="00C64139">
        <w:rPr>
          <w:rStyle w:val="a4"/>
          <w:color w:val="202020"/>
        </w:rPr>
        <w:t xml:space="preserve">  сельского поселения </w:t>
      </w:r>
    </w:p>
    <w:p w:rsidR="000F5EFC" w:rsidRPr="00C64139" w:rsidRDefault="000F5EFC" w:rsidP="00C64139">
      <w:pPr>
        <w:pStyle w:val="a3"/>
        <w:shd w:val="clear" w:color="auto" w:fill="FFFFFF"/>
        <w:spacing w:before="0" w:beforeAutospacing="0" w:after="0" w:afterAutospacing="0" w:line="300" w:lineRule="auto"/>
        <w:jc w:val="center"/>
        <w:rPr>
          <w:color w:val="202020"/>
        </w:rPr>
      </w:pPr>
      <w:r w:rsidRPr="00C64139">
        <w:rPr>
          <w:rStyle w:val="a4"/>
          <w:color w:val="202020"/>
        </w:rPr>
        <w:t>за  полугодие 2019 года</w:t>
      </w:r>
    </w:p>
    <w:p w:rsidR="00C64139" w:rsidRDefault="00C64139" w:rsidP="00C64139">
      <w:pPr>
        <w:spacing w:after="0" w:line="300" w:lineRule="auto"/>
        <w:ind w:firstLine="567"/>
        <w:jc w:val="both"/>
        <w:rPr>
          <w:rStyle w:val="a4"/>
          <w:rFonts w:ascii="Times New Roman" w:hAnsi="Times New Roman" w:cs="Times New Roman"/>
          <w:b w:val="0"/>
          <w:color w:val="202020"/>
          <w:sz w:val="24"/>
          <w:szCs w:val="24"/>
        </w:rPr>
      </w:pPr>
    </w:p>
    <w:p w:rsidR="000F5EFC" w:rsidRPr="00C64139" w:rsidRDefault="000F5EFC" w:rsidP="00C64139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64139">
        <w:rPr>
          <w:rStyle w:val="a4"/>
          <w:rFonts w:ascii="Times New Roman" w:hAnsi="Times New Roman" w:cs="Times New Roman"/>
          <w:b w:val="0"/>
          <w:color w:val="202020"/>
          <w:sz w:val="24"/>
          <w:szCs w:val="24"/>
        </w:rPr>
        <w:t>Кудеихинское</w:t>
      </w:r>
      <w:proofErr w:type="spellEnd"/>
      <w:r w:rsidRPr="00C64139">
        <w:rPr>
          <w:rStyle w:val="a4"/>
          <w:rFonts w:ascii="Times New Roman" w:hAnsi="Times New Roman" w:cs="Times New Roman"/>
          <w:b w:val="0"/>
          <w:color w:val="202020"/>
          <w:sz w:val="24"/>
          <w:szCs w:val="24"/>
        </w:rPr>
        <w:t xml:space="preserve"> сельское поселение включает в себя 3 населенных пункта, в которых проживают: </w:t>
      </w:r>
      <w:r w:rsidRPr="00C64139">
        <w:rPr>
          <w:rFonts w:ascii="Times New Roman" w:eastAsia="Times New Roman" w:hAnsi="Times New Roman" w:cs="Times New Roman"/>
          <w:sz w:val="24"/>
          <w:szCs w:val="24"/>
        </w:rPr>
        <w:t>с. Кудеиха – 651 человек</w:t>
      </w:r>
      <w:r w:rsidRPr="00C64139">
        <w:rPr>
          <w:rFonts w:ascii="Times New Roman" w:hAnsi="Times New Roman" w:cs="Times New Roman"/>
          <w:sz w:val="24"/>
          <w:szCs w:val="24"/>
        </w:rPr>
        <w:t>, с. К</w:t>
      </w:r>
      <w:r w:rsidRPr="00C64139">
        <w:rPr>
          <w:rFonts w:ascii="Times New Roman" w:eastAsia="Times New Roman" w:hAnsi="Times New Roman" w:cs="Times New Roman"/>
          <w:sz w:val="24"/>
          <w:szCs w:val="24"/>
        </w:rPr>
        <w:t>ожевенное – 130 человека</w:t>
      </w:r>
      <w:r w:rsidRPr="00C64139">
        <w:rPr>
          <w:rFonts w:ascii="Times New Roman" w:hAnsi="Times New Roman" w:cs="Times New Roman"/>
          <w:sz w:val="24"/>
          <w:szCs w:val="24"/>
        </w:rPr>
        <w:t xml:space="preserve">, </w:t>
      </w:r>
      <w:r w:rsidRPr="00C64139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Pr="00C64139">
        <w:rPr>
          <w:rFonts w:ascii="Times New Roman" w:eastAsia="Times New Roman" w:hAnsi="Times New Roman" w:cs="Times New Roman"/>
          <w:sz w:val="24"/>
          <w:szCs w:val="24"/>
        </w:rPr>
        <w:t>Шадриха</w:t>
      </w:r>
      <w:proofErr w:type="spellEnd"/>
      <w:r w:rsidRPr="00C64139">
        <w:rPr>
          <w:rFonts w:ascii="Times New Roman" w:eastAsia="Times New Roman" w:hAnsi="Times New Roman" w:cs="Times New Roman"/>
          <w:sz w:val="24"/>
          <w:szCs w:val="24"/>
        </w:rPr>
        <w:t xml:space="preserve"> 19 человек</w:t>
      </w:r>
      <w:proofErr w:type="gramEnd"/>
    </w:p>
    <w:p w:rsidR="000F5EFC" w:rsidRDefault="000F5EFC" w:rsidP="00C64139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rStyle w:val="a4"/>
          <w:b w:val="0"/>
          <w:color w:val="202020"/>
        </w:rPr>
      </w:pPr>
      <w:r w:rsidRPr="00C64139">
        <w:rPr>
          <w:rStyle w:val="a4"/>
          <w:b w:val="0"/>
          <w:color w:val="202020"/>
        </w:rPr>
        <w:t xml:space="preserve">На территории поселения имеется следующая социальная инфраструктура: </w:t>
      </w:r>
      <w:proofErr w:type="spellStart"/>
      <w:r w:rsidRPr="00C64139">
        <w:rPr>
          <w:rStyle w:val="a4"/>
          <w:b w:val="0"/>
          <w:color w:val="202020"/>
        </w:rPr>
        <w:t>Кудеихинский</w:t>
      </w:r>
      <w:proofErr w:type="spellEnd"/>
      <w:r w:rsidRPr="00C64139">
        <w:rPr>
          <w:rStyle w:val="a4"/>
          <w:b w:val="0"/>
          <w:color w:val="202020"/>
        </w:rPr>
        <w:t xml:space="preserve"> СДК, ФАП, МБОУ «Кудеихинская СОШ», в </w:t>
      </w:r>
      <w:proofErr w:type="gramStart"/>
      <w:r w:rsidRPr="00C64139">
        <w:rPr>
          <w:rStyle w:val="a4"/>
          <w:b w:val="0"/>
          <w:color w:val="202020"/>
        </w:rPr>
        <w:t>которую</w:t>
      </w:r>
      <w:proofErr w:type="gramEnd"/>
      <w:r w:rsidRPr="00C64139">
        <w:rPr>
          <w:rStyle w:val="a4"/>
          <w:b w:val="0"/>
          <w:color w:val="202020"/>
        </w:rPr>
        <w:t xml:space="preserve"> входят 2 дошкольные группы, Кудеихинская библиотека.</w:t>
      </w:r>
    </w:p>
    <w:p w:rsidR="00C64139" w:rsidRPr="00C64139" w:rsidRDefault="00C64139" w:rsidP="00C64139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b/>
          <w:color w:val="202020"/>
        </w:rPr>
      </w:pPr>
      <w:r>
        <w:rPr>
          <w:rStyle w:val="a4"/>
          <w:b w:val="0"/>
          <w:color w:val="202020"/>
        </w:rPr>
        <w:t>За первое полугодие 2019 г. проведено 6 заседаний Совета профилактики.</w:t>
      </w:r>
    </w:p>
    <w:p w:rsidR="000F5EFC" w:rsidRPr="00C64139" w:rsidRDefault="000F5EFC" w:rsidP="00C64139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202020"/>
        </w:rPr>
      </w:pPr>
      <w:r w:rsidRPr="00C64139">
        <w:rPr>
          <w:color w:val="202020"/>
        </w:rPr>
        <w:t>На 01.07.2019 года  на учете сельского поселения состоит  8 неблагополучных семей. Списки  обновляются по следующим основаниям:</w:t>
      </w:r>
    </w:p>
    <w:p w:rsidR="000F5EFC" w:rsidRPr="00C64139" w:rsidRDefault="000F5EFC" w:rsidP="00C64139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202020"/>
        </w:rPr>
      </w:pPr>
      <w:r w:rsidRPr="00C64139">
        <w:rPr>
          <w:color w:val="202020"/>
        </w:rPr>
        <w:t>- поступают в наш адрес постановления комиссии по делам несовершеннолетних и защите их прав Порецкого муниципального района;</w:t>
      </w:r>
    </w:p>
    <w:p w:rsidR="000F5EFC" w:rsidRPr="00C64139" w:rsidRDefault="000F5EFC" w:rsidP="00C64139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202020"/>
        </w:rPr>
      </w:pPr>
      <w:r w:rsidRPr="00C64139">
        <w:rPr>
          <w:color w:val="202020"/>
        </w:rPr>
        <w:t>- по анонимным  заявлениям жителей населенных пунктов;</w:t>
      </w:r>
    </w:p>
    <w:p w:rsidR="000F5EFC" w:rsidRPr="00C64139" w:rsidRDefault="000F5EFC" w:rsidP="00C64139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202020"/>
        </w:rPr>
      </w:pPr>
      <w:r w:rsidRPr="00C64139">
        <w:rPr>
          <w:color w:val="202020"/>
        </w:rPr>
        <w:t>- по поступившим представлениям</w:t>
      </w:r>
      <w:proofErr w:type="gramStart"/>
      <w:r w:rsidRPr="00C64139">
        <w:rPr>
          <w:color w:val="202020"/>
        </w:rPr>
        <w:t>.</w:t>
      </w:r>
      <w:proofErr w:type="gramEnd"/>
      <w:r w:rsidRPr="00C64139">
        <w:rPr>
          <w:color w:val="202020"/>
        </w:rPr>
        <w:t xml:space="preserve">  </w:t>
      </w:r>
      <w:proofErr w:type="gramStart"/>
      <w:r w:rsidRPr="00C64139">
        <w:rPr>
          <w:color w:val="202020"/>
        </w:rPr>
        <w:t>в</w:t>
      </w:r>
      <w:proofErr w:type="gramEnd"/>
      <w:r w:rsidRPr="00C64139">
        <w:rPr>
          <w:color w:val="202020"/>
        </w:rPr>
        <w:t xml:space="preserve"> семьях которых есть несовершеннолетние дети;</w:t>
      </w:r>
    </w:p>
    <w:p w:rsidR="000F5EFC" w:rsidRPr="00C64139" w:rsidRDefault="000F5EFC" w:rsidP="00C64139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202020"/>
        </w:rPr>
      </w:pPr>
      <w:r w:rsidRPr="00C64139">
        <w:rPr>
          <w:color w:val="202020"/>
        </w:rPr>
        <w:t>- по заявлениям фельдшера.</w:t>
      </w:r>
    </w:p>
    <w:p w:rsidR="000F5EFC" w:rsidRPr="00C64139" w:rsidRDefault="000F5EFC" w:rsidP="00C64139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202020"/>
        </w:rPr>
      </w:pPr>
      <w:r w:rsidRPr="00C64139">
        <w:rPr>
          <w:color w:val="202020"/>
        </w:rPr>
        <w:t> Работа с семьями, находящимися в социально опасном положении заключается в следующем:</w:t>
      </w:r>
    </w:p>
    <w:p w:rsidR="000F5EFC" w:rsidRPr="00C64139" w:rsidRDefault="000F5EFC" w:rsidP="00C64139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202020"/>
        </w:rPr>
      </w:pPr>
      <w:r w:rsidRPr="00C64139">
        <w:rPr>
          <w:color w:val="202020"/>
        </w:rPr>
        <w:t> - родителей вызываем  на Совет профилактики, проводим с ними соответствующую профилактическую работу, обсуждаем поведение. В результате выносим решение:  оставляем  на контроле, предупреждаем об  ответственности, даем рекомендации по лечению от алкоголя.</w:t>
      </w:r>
      <w:r w:rsidR="00C64139">
        <w:rPr>
          <w:color w:val="202020"/>
        </w:rPr>
        <w:t xml:space="preserve"> </w:t>
      </w:r>
    </w:p>
    <w:p w:rsidR="00C64139" w:rsidRDefault="00C64139" w:rsidP="00C64139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202020"/>
        </w:rPr>
      </w:pPr>
      <w:r>
        <w:rPr>
          <w:color w:val="202020"/>
        </w:rPr>
        <w:t>В</w:t>
      </w:r>
      <w:r w:rsidR="000F5EFC" w:rsidRPr="00C64139">
        <w:rPr>
          <w:color w:val="202020"/>
        </w:rPr>
        <w:t xml:space="preserve"> рабочем порядке председатель Совета, заместитель председателя Совета единолично проводят беседы с </w:t>
      </w:r>
      <w:r>
        <w:rPr>
          <w:color w:val="202020"/>
        </w:rPr>
        <w:t>неблагополучными</w:t>
      </w:r>
      <w:r w:rsidR="000F5EFC" w:rsidRPr="00C64139">
        <w:rPr>
          <w:color w:val="202020"/>
        </w:rPr>
        <w:t xml:space="preserve"> семьями. </w:t>
      </w:r>
    </w:p>
    <w:p w:rsidR="000F5EFC" w:rsidRPr="00C64139" w:rsidRDefault="000F5EFC" w:rsidP="00C64139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202020"/>
        </w:rPr>
      </w:pPr>
      <w:r w:rsidRPr="00C64139">
        <w:rPr>
          <w:rStyle w:val="a4"/>
          <w:b w:val="0"/>
          <w:color w:val="202020"/>
        </w:rPr>
        <w:t>За первое полугодие 2019 года</w:t>
      </w:r>
      <w:r w:rsidR="00C64139">
        <w:rPr>
          <w:rStyle w:val="a4"/>
          <w:b w:val="0"/>
          <w:color w:val="202020"/>
        </w:rPr>
        <w:t xml:space="preserve"> </w:t>
      </w:r>
      <w:r w:rsidRPr="00C64139">
        <w:rPr>
          <w:color w:val="202020"/>
        </w:rPr>
        <w:t>проведены заседания, на которые приглашались и явились  3  человека</w:t>
      </w:r>
      <w:r w:rsidR="00C64139">
        <w:rPr>
          <w:color w:val="202020"/>
        </w:rPr>
        <w:t>,</w:t>
      </w:r>
      <w:r w:rsidRPr="00C64139">
        <w:rPr>
          <w:color w:val="202020"/>
        </w:rPr>
        <w:t xml:space="preserve"> по представления ОВД по совершению правонарушений в состоянии алкогольного опьянения по </w:t>
      </w:r>
      <w:r w:rsidRPr="00C64139">
        <w:t xml:space="preserve">ст. 115 ч. 2 п. «в»  УК РФ, </w:t>
      </w:r>
      <w:r w:rsidRPr="00C64139">
        <w:rPr>
          <w:color w:val="202020"/>
        </w:rPr>
        <w:t xml:space="preserve"> </w:t>
      </w:r>
      <w:r w:rsidRPr="00C64139">
        <w:t xml:space="preserve">ст. 116 ч. 1 п. УК РФ, ст. 20.201 ч.1 </w:t>
      </w:r>
      <w:proofErr w:type="spellStart"/>
      <w:r w:rsidRPr="00C64139">
        <w:t>КоАП</w:t>
      </w:r>
      <w:proofErr w:type="spellEnd"/>
      <w:r w:rsidRPr="00C64139">
        <w:t xml:space="preserve"> РФ</w:t>
      </w:r>
      <w:r w:rsidRPr="00C64139">
        <w:rPr>
          <w:color w:val="202020"/>
        </w:rPr>
        <w:t>. Все лица поставлены на профилактический учёт.</w:t>
      </w:r>
    </w:p>
    <w:p w:rsidR="000F5EFC" w:rsidRPr="00C64139" w:rsidRDefault="000F5EFC" w:rsidP="00C64139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202020"/>
        </w:rPr>
      </w:pPr>
      <w:r w:rsidRPr="00C64139">
        <w:rPr>
          <w:color w:val="202020"/>
        </w:rPr>
        <w:t>Проведено обследование жилищно-бытовых условий с составлением акта 1 неблагополучной семьи</w:t>
      </w:r>
      <w:r w:rsidR="00C64139">
        <w:rPr>
          <w:color w:val="202020"/>
        </w:rPr>
        <w:t>.</w:t>
      </w:r>
    </w:p>
    <w:p w:rsidR="000F5EFC" w:rsidRPr="00C64139" w:rsidRDefault="000F5EFC" w:rsidP="00C64139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202020"/>
        </w:rPr>
      </w:pPr>
      <w:r w:rsidRPr="00C64139">
        <w:rPr>
          <w:color w:val="202020"/>
        </w:rPr>
        <w:t xml:space="preserve"> На Совете профилактики в </w:t>
      </w:r>
      <w:r w:rsidRPr="00C64139">
        <w:rPr>
          <w:color w:val="202020"/>
          <w:lang w:val="en-US"/>
        </w:rPr>
        <w:t>I</w:t>
      </w:r>
      <w:r w:rsidRPr="00C64139">
        <w:rPr>
          <w:color w:val="202020"/>
        </w:rPr>
        <w:t xml:space="preserve"> полугодии 2019 г. заслушаны информации:</w:t>
      </w:r>
    </w:p>
    <w:p w:rsidR="000F5EFC" w:rsidRPr="00C64139" w:rsidRDefault="000F5EFC" w:rsidP="00C64139">
      <w:pPr>
        <w:pStyle w:val="a5"/>
        <w:numPr>
          <w:ilvl w:val="0"/>
          <w:numId w:val="1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64139">
        <w:rPr>
          <w:rFonts w:ascii="Times New Roman" w:eastAsia="Times New Roman" w:hAnsi="Times New Roman" w:cs="Times New Roman"/>
          <w:sz w:val="24"/>
          <w:szCs w:val="24"/>
        </w:rPr>
        <w:t>УУП по Порецкому району капитан</w:t>
      </w:r>
      <w:r w:rsidRPr="00C64139">
        <w:rPr>
          <w:rFonts w:ascii="Times New Roman" w:hAnsi="Times New Roman" w:cs="Times New Roman"/>
          <w:sz w:val="24"/>
          <w:szCs w:val="24"/>
        </w:rPr>
        <w:t xml:space="preserve">а </w:t>
      </w:r>
      <w:r w:rsidRPr="00C64139">
        <w:rPr>
          <w:rFonts w:ascii="Times New Roman" w:eastAsia="Times New Roman" w:hAnsi="Times New Roman" w:cs="Times New Roman"/>
          <w:sz w:val="24"/>
          <w:szCs w:val="24"/>
        </w:rPr>
        <w:t xml:space="preserve"> полиции </w:t>
      </w:r>
      <w:proofErr w:type="spellStart"/>
      <w:r w:rsidRPr="00C64139">
        <w:rPr>
          <w:rFonts w:ascii="Times New Roman" w:eastAsia="Times New Roman" w:hAnsi="Times New Roman" w:cs="Times New Roman"/>
          <w:sz w:val="24"/>
          <w:szCs w:val="24"/>
        </w:rPr>
        <w:t>Кулясова</w:t>
      </w:r>
      <w:proofErr w:type="spellEnd"/>
      <w:r w:rsidRPr="00C64139">
        <w:rPr>
          <w:rFonts w:ascii="Times New Roman" w:eastAsia="Times New Roman" w:hAnsi="Times New Roman" w:cs="Times New Roman"/>
          <w:sz w:val="24"/>
          <w:szCs w:val="24"/>
        </w:rPr>
        <w:t xml:space="preserve"> А.И.</w:t>
      </w:r>
      <w:r w:rsidRPr="00C64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139">
        <w:rPr>
          <w:rFonts w:ascii="Times New Roman" w:eastAsia="Times New Roman" w:hAnsi="Times New Roman" w:cs="Times New Roman"/>
          <w:color w:val="000000"/>
          <w:sz w:val="24"/>
          <w:szCs w:val="24"/>
        </w:rPr>
        <w:t>о поделанной работе за второе полугодие 2018 года</w:t>
      </w:r>
      <w:r w:rsidRPr="00C64139">
        <w:rPr>
          <w:rFonts w:ascii="Times New Roman" w:hAnsi="Times New Roman" w:cs="Times New Roman"/>
          <w:color w:val="202020"/>
          <w:sz w:val="24"/>
          <w:szCs w:val="24"/>
        </w:rPr>
        <w:t xml:space="preserve">; </w:t>
      </w:r>
    </w:p>
    <w:p w:rsidR="000F5EFC" w:rsidRPr="00C64139" w:rsidRDefault="000F5EFC" w:rsidP="00C64139">
      <w:pPr>
        <w:pStyle w:val="a5"/>
        <w:numPr>
          <w:ilvl w:val="0"/>
          <w:numId w:val="1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139">
        <w:rPr>
          <w:rFonts w:ascii="Times New Roman" w:hAnsi="Times New Roman" w:cs="Times New Roman"/>
          <w:sz w:val="24"/>
          <w:szCs w:val="24"/>
        </w:rPr>
        <w:t xml:space="preserve">О работе </w:t>
      </w:r>
      <w:proofErr w:type="spellStart"/>
      <w:r w:rsidRPr="00C64139">
        <w:rPr>
          <w:rFonts w:ascii="Times New Roman" w:hAnsi="Times New Roman" w:cs="Times New Roman"/>
          <w:sz w:val="24"/>
          <w:szCs w:val="24"/>
        </w:rPr>
        <w:t>Кудеихинской</w:t>
      </w:r>
      <w:proofErr w:type="spellEnd"/>
      <w:r w:rsidRPr="00C64139">
        <w:rPr>
          <w:rFonts w:ascii="Times New Roman" w:hAnsi="Times New Roman" w:cs="Times New Roman"/>
          <w:sz w:val="24"/>
          <w:szCs w:val="24"/>
        </w:rPr>
        <w:t xml:space="preserve"> сельской библиотек</w:t>
      </w:r>
      <w:r w:rsidR="00665775">
        <w:rPr>
          <w:rFonts w:ascii="Times New Roman" w:hAnsi="Times New Roman" w:cs="Times New Roman"/>
          <w:sz w:val="24"/>
          <w:szCs w:val="24"/>
        </w:rPr>
        <w:t>и</w:t>
      </w:r>
      <w:r w:rsidRPr="00C64139">
        <w:rPr>
          <w:rFonts w:ascii="Times New Roman" w:hAnsi="Times New Roman" w:cs="Times New Roman"/>
          <w:sz w:val="24"/>
          <w:szCs w:val="24"/>
        </w:rPr>
        <w:t xml:space="preserve"> по пропаганде ЗОЖ</w:t>
      </w:r>
      <w:r w:rsidRPr="00C64139">
        <w:rPr>
          <w:rFonts w:ascii="Times New Roman" w:hAnsi="Times New Roman" w:cs="Times New Roman"/>
          <w:color w:val="202020"/>
          <w:sz w:val="24"/>
          <w:szCs w:val="24"/>
        </w:rPr>
        <w:t>;</w:t>
      </w:r>
    </w:p>
    <w:p w:rsidR="000F5EFC" w:rsidRPr="00C64139" w:rsidRDefault="000F5EFC" w:rsidP="00C64139">
      <w:pPr>
        <w:pStyle w:val="a5"/>
        <w:numPr>
          <w:ilvl w:val="0"/>
          <w:numId w:val="1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139">
        <w:rPr>
          <w:rFonts w:ascii="Times New Roman" w:hAnsi="Times New Roman" w:cs="Times New Roman"/>
          <w:sz w:val="24"/>
          <w:szCs w:val="24"/>
        </w:rPr>
        <w:t>Подведение итогов за учебный год по вопросам профилактики детской преступности и организация летних лагерных смен на базе МБОУ «Кудеихинская СОШ».</w:t>
      </w:r>
    </w:p>
    <w:p w:rsidR="000F5EFC" w:rsidRPr="00C64139" w:rsidRDefault="000F5EFC" w:rsidP="00C6413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00" w:lineRule="auto"/>
        <w:jc w:val="both"/>
        <w:rPr>
          <w:color w:val="202020"/>
        </w:rPr>
      </w:pPr>
      <w:r w:rsidRPr="00C64139">
        <w:rPr>
          <w:color w:val="202020"/>
        </w:rPr>
        <w:t>          Свою работу Совет профилактики проводит в тесном контакте с правоохранительными органами, органами и учреждениями образования, здравоохранения, общественными организациями.</w:t>
      </w:r>
    </w:p>
    <w:p w:rsidR="000F5EFC" w:rsidRPr="00C64139" w:rsidRDefault="000F5EFC" w:rsidP="00C64139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202020"/>
        </w:rPr>
      </w:pPr>
      <w:r w:rsidRPr="00C64139">
        <w:rPr>
          <w:color w:val="202020"/>
        </w:rPr>
        <w:t> </w:t>
      </w:r>
    </w:p>
    <w:p w:rsidR="002F058A" w:rsidRPr="00C64139" w:rsidRDefault="00C64139" w:rsidP="00C64139">
      <w:pPr>
        <w:pStyle w:val="a3"/>
        <w:shd w:val="clear" w:color="auto" w:fill="FFFFFF"/>
        <w:spacing w:before="0" w:beforeAutospacing="0" w:after="0" w:afterAutospacing="0" w:line="300" w:lineRule="auto"/>
        <w:jc w:val="both"/>
      </w:pPr>
      <w:r>
        <w:rPr>
          <w:color w:val="202020"/>
        </w:rPr>
        <w:t>Информацию составил з</w:t>
      </w:r>
      <w:r w:rsidR="000F5EFC" w:rsidRPr="00C64139">
        <w:rPr>
          <w:color w:val="202020"/>
        </w:rPr>
        <w:t>аместитель Председателя Совета профилактики М. Кирилин</w:t>
      </w:r>
    </w:p>
    <w:sectPr w:rsidR="002F058A" w:rsidRPr="00C64139" w:rsidSect="00C64139">
      <w:pgSz w:w="11907" w:h="16840" w:code="9"/>
      <w:pgMar w:top="850" w:right="567" w:bottom="170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60CF5"/>
    <w:multiLevelType w:val="hybridMultilevel"/>
    <w:tmpl w:val="7466D3B4"/>
    <w:lvl w:ilvl="0" w:tplc="BD4A77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4"/>
  <w:drawingGridHorizontalSpacing w:val="120"/>
  <w:displayHorizontalDrawingGridEvery w:val="2"/>
  <w:displayVerticalDrawingGridEvery w:val="2"/>
  <w:characterSpacingControl w:val="doNotCompress"/>
  <w:compat/>
  <w:rsids>
    <w:rsidRoot w:val="000F5EFC"/>
    <w:rsid w:val="000F5EFC"/>
    <w:rsid w:val="002D3D91"/>
    <w:rsid w:val="002F058A"/>
    <w:rsid w:val="00576857"/>
    <w:rsid w:val="00665775"/>
    <w:rsid w:val="0086609B"/>
    <w:rsid w:val="00890374"/>
    <w:rsid w:val="008908CE"/>
    <w:rsid w:val="00A30DBE"/>
    <w:rsid w:val="00AD6903"/>
    <w:rsid w:val="00C64139"/>
    <w:rsid w:val="00D7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FC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5EFC"/>
    <w:rPr>
      <w:b/>
      <w:bCs/>
    </w:rPr>
  </w:style>
  <w:style w:type="paragraph" w:styleId="a5">
    <w:name w:val="List Paragraph"/>
    <w:basedOn w:val="a"/>
    <w:uiPriority w:val="34"/>
    <w:qFormat/>
    <w:rsid w:val="000F5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2019-06-30T08:11:00Z</dcterms:created>
  <dcterms:modified xsi:type="dcterms:W3CDTF">2019-06-30T08:22:00Z</dcterms:modified>
</cp:coreProperties>
</file>