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6D" w:rsidRDefault="000F5AA9" w:rsidP="00B444BA">
      <w:pPr>
        <w:spacing w:line="36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1;mso-wrap-edited:f">
            <v:imagedata r:id="rId5" o:title=""/>
          </v:shape>
        </w:pic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2796D">
        <w:trPr>
          <w:cantSplit/>
          <w:trHeight w:val="253"/>
        </w:trPr>
        <w:tc>
          <w:tcPr>
            <w:tcW w:w="4195" w:type="dxa"/>
          </w:tcPr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796D" w:rsidRDefault="0012796D" w:rsidP="00C76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Default="0012796D" w:rsidP="00C76CE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12796D">
        <w:trPr>
          <w:cantSplit/>
          <w:trHeight w:val="2355"/>
        </w:trPr>
        <w:tc>
          <w:tcPr>
            <w:tcW w:w="4195" w:type="dxa"/>
          </w:tcPr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2796D" w:rsidRPr="00B444BA" w:rsidRDefault="0012796D" w:rsidP="00C76C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FA79AC" w:rsidP="00C76CE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11.2018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90</w:t>
            </w:r>
            <w:r w:rsidR="0012796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796D"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12796D" w:rsidRPr="00B444BA" w:rsidRDefault="0012796D" w:rsidP="00C76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12796D" w:rsidRPr="00B444BA" w:rsidRDefault="0012796D" w:rsidP="00C76CE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4BA">
              <w:rPr>
                <w:rFonts w:ascii="Times New Roman" w:hAnsi="Times New Roman" w:cs="Times New Roman"/>
                <w:b/>
                <w:bCs/>
              </w:rPr>
              <w:t xml:space="preserve">    НИЖНЕКУМАШКИНСКОГО   СЕЛЬСКОГО ПОСЕЛЕНИЯ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B444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12796D" w:rsidRPr="00B444BA" w:rsidRDefault="0012796D" w:rsidP="00C76C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44B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12796D" w:rsidRPr="00B444BA" w:rsidRDefault="0012796D" w:rsidP="00C76CEC">
            <w:pPr>
              <w:rPr>
                <w:rFonts w:ascii="Times New Roman" w:hAnsi="Times New Roman" w:cs="Times New Roman"/>
              </w:rPr>
            </w:pPr>
          </w:p>
          <w:p w:rsidR="0012796D" w:rsidRPr="00B444BA" w:rsidRDefault="00FA79AC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12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  <w:r w:rsidR="0012796D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12796D"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90</w:t>
            </w:r>
          </w:p>
          <w:p w:rsidR="0012796D" w:rsidRPr="00B444BA" w:rsidRDefault="0012796D" w:rsidP="00C76CE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44BA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12796D" w:rsidRPr="008C136A" w:rsidRDefault="0012796D" w:rsidP="00A26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96D" w:rsidRPr="00B444BA" w:rsidRDefault="0012796D" w:rsidP="00FA79AC">
      <w:pPr>
        <w:ind w:right="42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обсуждению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тротуара при строительстве </w:t>
      </w:r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автомобильной дороги по ул. Луговая, ул. Крупская, ул.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Куганарская</w:t>
      </w:r>
      <w:proofErr w:type="spellEnd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, ул. Чапаева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, ул. Горького</w:t>
      </w:r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 в с. Нижняя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Кумашка</w:t>
      </w:r>
      <w:proofErr w:type="spellEnd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79AC" w:rsidRPr="00FA79AC">
        <w:rPr>
          <w:rFonts w:ascii="Times New Roman" w:hAnsi="Times New Roman" w:cs="Times New Roman"/>
          <w:color w:val="000000"/>
          <w:sz w:val="24"/>
          <w:szCs w:val="24"/>
        </w:rPr>
        <w:t>Шумерлинск</w:t>
      </w:r>
      <w:r w:rsidR="00FA79AC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FA79AC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proofErr w:type="gramEnd"/>
    </w:p>
    <w:p w:rsidR="00FA79AC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2796D" w:rsidRDefault="0012796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   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A79AC" w:rsidRDefault="00FA79AC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96D" w:rsidRDefault="0012796D" w:rsidP="00A260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дминистрация </w:t>
      </w:r>
      <w:proofErr w:type="spellStart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постановляет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79AC" w:rsidRPr="00B444BA" w:rsidRDefault="00FA79AC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96D" w:rsidRPr="00B444BA" w:rsidRDefault="0012796D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теме «Обсуждение проекта </w:t>
      </w:r>
      <w:r w:rsidR="00FA79AC" w:rsidRPr="00FA79AC">
        <w:rPr>
          <w:rFonts w:ascii="Times New Roman" w:hAnsi="Times New Roman" w:cs="Times New Roman"/>
          <w:sz w:val="24"/>
          <w:szCs w:val="24"/>
        </w:rPr>
        <w:t xml:space="preserve">строительства тротуара при строительстве автомобильной дороги по ул. Луговая, ул. Крупская, ул.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Куганарская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, ул. Чапаева, ул. Горького в с. Нижняя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AC" w:rsidRPr="00FA79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A79AC" w:rsidRPr="00FA79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444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C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0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C5A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в 18-00 час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796D" w:rsidRPr="00B444BA" w:rsidRDefault="0012796D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 xml:space="preserve">Комиссии по подготовке </w:t>
      </w:r>
      <w:r w:rsidR="00847E15" w:rsidRPr="00847E15">
        <w:rPr>
          <w:rFonts w:ascii="Times New Roman" w:hAnsi="Times New Roman" w:cs="Times New Roman"/>
          <w:sz w:val="24"/>
          <w:szCs w:val="24"/>
        </w:rPr>
        <w:t>«Обсуждение проекта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r w:rsidR="00BC5ACE" w:rsidRPr="00BC5ACE">
        <w:rPr>
          <w:rFonts w:ascii="Times New Roman" w:hAnsi="Times New Roman" w:cs="Times New Roman"/>
          <w:sz w:val="24"/>
          <w:szCs w:val="24"/>
        </w:rPr>
        <w:t xml:space="preserve">строительства тротуара при строительстве автомобильной дороги по ул. Луговая, ул. Крупская, ул. </w:t>
      </w:r>
      <w:proofErr w:type="spellStart"/>
      <w:r w:rsidR="00BC5ACE" w:rsidRPr="00BC5ACE">
        <w:rPr>
          <w:rFonts w:ascii="Times New Roman" w:hAnsi="Times New Roman" w:cs="Times New Roman"/>
          <w:sz w:val="24"/>
          <w:szCs w:val="24"/>
        </w:rPr>
        <w:t>Куганарская</w:t>
      </w:r>
      <w:proofErr w:type="spellEnd"/>
      <w:r w:rsidR="00BC5ACE" w:rsidRPr="00BC5ACE">
        <w:rPr>
          <w:rFonts w:ascii="Times New Roman" w:hAnsi="Times New Roman" w:cs="Times New Roman"/>
          <w:sz w:val="24"/>
          <w:szCs w:val="24"/>
        </w:rPr>
        <w:t xml:space="preserve">, ул. Чапаева, ул. Горького в с. Нижняя </w:t>
      </w:r>
      <w:proofErr w:type="spellStart"/>
      <w:r w:rsidR="00BC5ACE" w:rsidRPr="00BC5ACE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BC5ACE" w:rsidRPr="00BC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ACE" w:rsidRPr="00BC5AC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C5ACE" w:rsidRPr="00BC5AC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847E15">
        <w:rPr>
          <w:rFonts w:ascii="Times New Roman" w:hAnsi="Times New Roman" w:cs="Times New Roman"/>
          <w:sz w:val="24"/>
          <w:szCs w:val="24"/>
        </w:rPr>
        <w:t xml:space="preserve">» </w:t>
      </w:r>
      <w:r w:rsidRPr="00B444BA">
        <w:rPr>
          <w:rFonts w:ascii="Times New Roman" w:hAnsi="Times New Roman" w:cs="Times New Roman"/>
          <w:sz w:val="24"/>
          <w:szCs w:val="24"/>
        </w:rPr>
        <w:t xml:space="preserve">обеспечить: </w:t>
      </w:r>
      <w:proofErr w:type="gramEnd"/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2.1 организацию и проведение публичных слушаний;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2.2 соблюдение требований законодательства, правовых актов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слушаний;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2.3 информирование граждан о дате, времени и месте проведения публичных слушаний;</w:t>
      </w:r>
    </w:p>
    <w:p w:rsidR="0012796D" w:rsidRPr="00B444BA" w:rsidRDefault="0012796D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12796D" w:rsidRPr="00B444BA" w:rsidRDefault="0012796D" w:rsidP="00E20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12796D" w:rsidRPr="00B444BA" w:rsidRDefault="0012796D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3. Заинтересованные лица вправе до </w:t>
      </w:r>
      <w:r>
        <w:rPr>
          <w:rFonts w:ascii="Times New Roman" w:hAnsi="Times New Roman" w:cs="Times New Roman"/>
          <w:sz w:val="24"/>
          <w:szCs w:val="24"/>
        </w:rPr>
        <w:t>02.10.2017 г.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представить свои предложения и замечания по теме публичных слушаний в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 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Луговая, д. 31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4. Расходы, связанные с организацией и проведением публичных слушаний, возложить на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12796D" w:rsidRPr="000501B8" w:rsidRDefault="0012796D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1B8">
        <w:rPr>
          <w:rFonts w:ascii="Times New Roman" w:hAnsi="Times New Roman" w:cs="Times New Roman"/>
          <w:sz w:val="24"/>
          <w:szCs w:val="24"/>
        </w:rPr>
        <w:lastRenderedPageBreak/>
        <w:t xml:space="preserve">5. Опубликовать в издании «Вестник </w:t>
      </w:r>
      <w:proofErr w:type="spellStart"/>
      <w:r w:rsidRPr="000501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0501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01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501B8">
        <w:rPr>
          <w:rFonts w:ascii="Times New Roman" w:hAnsi="Times New Roman" w:cs="Times New Roman"/>
          <w:sz w:val="24"/>
          <w:szCs w:val="24"/>
        </w:rPr>
        <w:t xml:space="preserve"> района» настоящее постановление</w:t>
      </w:r>
      <w:bookmarkStart w:id="0" w:name="_GoBack"/>
      <w:bookmarkEnd w:id="0"/>
      <w:r w:rsidRPr="000501B8">
        <w:rPr>
          <w:rFonts w:ascii="Times New Roman" w:hAnsi="Times New Roman" w:cs="Times New Roman"/>
          <w:sz w:val="24"/>
          <w:szCs w:val="24"/>
        </w:rPr>
        <w:t xml:space="preserve"> и порядок внесения предложений (Приложение к постановлению). </w:t>
      </w:r>
    </w:p>
    <w:p w:rsidR="0012796D" w:rsidRPr="00B444BA" w:rsidRDefault="0012796D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4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постановление оставляю за собой.</w:t>
      </w:r>
    </w:p>
    <w:p w:rsidR="0012796D" w:rsidRPr="00B444BA" w:rsidRDefault="0012796D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</w:p>
    <w:p w:rsidR="0012796D" w:rsidRDefault="0012796D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47E15">
        <w:rPr>
          <w:rFonts w:ascii="Times New Roman" w:hAnsi="Times New Roman" w:cs="Times New Roman"/>
          <w:sz w:val="24"/>
          <w:szCs w:val="24"/>
        </w:rPr>
        <w:t>В.В. Губанова</w:t>
      </w:r>
    </w:p>
    <w:p w:rsidR="00847E15" w:rsidRDefault="00847E15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p w:rsidR="00847E15" w:rsidRDefault="00847E15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</w:p>
    <w:p w:rsidR="0012796D" w:rsidRPr="00847E15" w:rsidRDefault="0012796D" w:rsidP="00EB771D">
      <w:pPr>
        <w:tabs>
          <w:tab w:val="left" w:pos="7020"/>
        </w:tabs>
        <w:ind w:left="7200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t>Приложение</w:t>
      </w:r>
    </w:p>
    <w:p w:rsidR="0012796D" w:rsidRPr="00847E15" w:rsidRDefault="0012796D" w:rsidP="00847E15">
      <w:pPr>
        <w:pStyle w:val="2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t xml:space="preserve">к постановлению </w:t>
      </w:r>
      <w:r w:rsidR="00847E15">
        <w:rPr>
          <w:rFonts w:ascii="Times New Roman" w:hAnsi="Times New Roman" w:cs="Times New Roman"/>
        </w:rPr>
        <w:t xml:space="preserve">администрации </w:t>
      </w:r>
      <w:proofErr w:type="spellStart"/>
      <w:r w:rsidRPr="00847E15">
        <w:rPr>
          <w:rFonts w:ascii="Times New Roman" w:hAnsi="Times New Roman" w:cs="Times New Roman"/>
        </w:rPr>
        <w:t>Нижнекумашкинского</w:t>
      </w:r>
      <w:proofErr w:type="spellEnd"/>
      <w:r w:rsidRPr="00847E15">
        <w:rPr>
          <w:rFonts w:ascii="Times New Roman" w:hAnsi="Times New Roman" w:cs="Times New Roman"/>
        </w:rPr>
        <w:t xml:space="preserve"> </w:t>
      </w:r>
      <w:r w:rsidR="00847E15">
        <w:rPr>
          <w:rFonts w:ascii="Times New Roman" w:hAnsi="Times New Roman" w:cs="Times New Roman"/>
        </w:rPr>
        <w:t>с</w:t>
      </w:r>
      <w:r w:rsidRPr="00847E15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Pr="00847E15">
        <w:rPr>
          <w:rFonts w:ascii="Times New Roman" w:hAnsi="Times New Roman" w:cs="Times New Roman"/>
        </w:rPr>
        <w:t>Шумерлинского</w:t>
      </w:r>
      <w:proofErr w:type="spellEnd"/>
      <w:r w:rsidRPr="00847E15">
        <w:rPr>
          <w:rFonts w:ascii="Times New Roman" w:hAnsi="Times New Roman" w:cs="Times New Roman"/>
        </w:rPr>
        <w:t xml:space="preserve"> района</w:t>
      </w:r>
    </w:p>
    <w:p w:rsidR="0012796D" w:rsidRPr="00847E15" w:rsidRDefault="0012796D" w:rsidP="00EB771D">
      <w:pPr>
        <w:pStyle w:val="2"/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847E15">
        <w:rPr>
          <w:rFonts w:ascii="Times New Roman" w:hAnsi="Times New Roman" w:cs="Times New Roman"/>
        </w:rPr>
        <w:t xml:space="preserve">от </w:t>
      </w:r>
      <w:r w:rsidR="00847E15">
        <w:rPr>
          <w:rFonts w:ascii="Times New Roman" w:hAnsi="Times New Roman" w:cs="Times New Roman"/>
        </w:rPr>
        <w:t>12</w:t>
      </w:r>
      <w:r w:rsidRPr="00847E15">
        <w:rPr>
          <w:rFonts w:ascii="Times New Roman" w:hAnsi="Times New Roman" w:cs="Times New Roman"/>
        </w:rPr>
        <w:t>.</w:t>
      </w:r>
      <w:r w:rsidR="00847E15">
        <w:rPr>
          <w:rFonts w:ascii="Times New Roman" w:hAnsi="Times New Roman" w:cs="Times New Roman"/>
        </w:rPr>
        <w:t>11</w:t>
      </w:r>
      <w:r w:rsidRPr="00847E15">
        <w:rPr>
          <w:rFonts w:ascii="Times New Roman" w:hAnsi="Times New Roman" w:cs="Times New Roman"/>
        </w:rPr>
        <w:t>.201</w:t>
      </w:r>
      <w:r w:rsidR="00847E15">
        <w:rPr>
          <w:rFonts w:ascii="Times New Roman" w:hAnsi="Times New Roman" w:cs="Times New Roman"/>
        </w:rPr>
        <w:t>8</w:t>
      </w:r>
      <w:r w:rsidRPr="00847E15">
        <w:rPr>
          <w:rFonts w:ascii="Times New Roman" w:hAnsi="Times New Roman" w:cs="Times New Roman"/>
        </w:rPr>
        <w:t xml:space="preserve"> г. № </w:t>
      </w:r>
      <w:r w:rsidR="00847E15">
        <w:rPr>
          <w:rFonts w:ascii="Times New Roman" w:hAnsi="Times New Roman" w:cs="Times New Roman"/>
        </w:rPr>
        <w:t>90</w:t>
      </w:r>
      <w:r w:rsidRPr="00847E15">
        <w:rPr>
          <w:rFonts w:ascii="Times New Roman" w:hAnsi="Times New Roman" w:cs="Times New Roman"/>
        </w:rPr>
        <w:t xml:space="preserve"> </w:t>
      </w:r>
    </w:p>
    <w:p w:rsidR="0012796D" w:rsidRPr="00B05E90" w:rsidRDefault="0012796D" w:rsidP="00EB771D">
      <w:pPr>
        <w:ind w:left="5940"/>
      </w:pPr>
    </w:p>
    <w:p w:rsidR="0012796D" w:rsidRPr="00B05E90" w:rsidRDefault="0012796D" w:rsidP="00EB771D"/>
    <w:p w:rsidR="0012796D" w:rsidRPr="00B05E90" w:rsidRDefault="0012796D" w:rsidP="00EB771D">
      <w:pPr>
        <w:jc w:val="right"/>
      </w:pP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Р Я Д О К</w:t>
      </w: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внесения предложений</w:t>
      </w: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96D" w:rsidRPr="00EB771D" w:rsidRDefault="0012796D" w:rsidP="00EB771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96D" w:rsidRPr="00EB771D" w:rsidRDefault="0012796D" w:rsidP="00EB771D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B771D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847E15">
        <w:rPr>
          <w:rFonts w:ascii="Times New Roman" w:hAnsi="Times New Roman" w:cs="Times New Roman"/>
          <w:sz w:val="24"/>
          <w:szCs w:val="24"/>
        </w:rPr>
        <w:t>«</w:t>
      </w:r>
      <w:r w:rsidR="00847E15" w:rsidRPr="00847E15">
        <w:rPr>
          <w:rFonts w:ascii="Times New Roman" w:hAnsi="Times New Roman" w:cs="Times New Roman"/>
          <w:sz w:val="24"/>
          <w:szCs w:val="24"/>
        </w:rPr>
        <w:t xml:space="preserve">Обсуждение проекта строительства тротуара при строительстве автомобильной дороги по ул. Луговая, ул. Крупская, ул. </w:t>
      </w:r>
      <w:proofErr w:type="spellStart"/>
      <w:r w:rsidR="00847E15" w:rsidRPr="00847E15">
        <w:rPr>
          <w:rFonts w:ascii="Times New Roman" w:hAnsi="Times New Roman" w:cs="Times New Roman"/>
          <w:sz w:val="24"/>
          <w:szCs w:val="24"/>
        </w:rPr>
        <w:t>Куганарская</w:t>
      </w:r>
      <w:proofErr w:type="spellEnd"/>
      <w:r w:rsidR="00847E15" w:rsidRPr="00847E15">
        <w:rPr>
          <w:rFonts w:ascii="Times New Roman" w:hAnsi="Times New Roman" w:cs="Times New Roman"/>
          <w:sz w:val="24"/>
          <w:szCs w:val="24"/>
        </w:rPr>
        <w:t xml:space="preserve">, ул. Чапаева, ул. Горького в с. Нижняя </w:t>
      </w:r>
      <w:proofErr w:type="spellStart"/>
      <w:r w:rsidR="00847E15" w:rsidRPr="00847E15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847E15" w:rsidRPr="0084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15" w:rsidRPr="00847E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47E15" w:rsidRPr="00847E1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847E15">
        <w:rPr>
          <w:rFonts w:ascii="Times New Roman" w:hAnsi="Times New Roman" w:cs="Times New Roman"/>
          <w:sz w:val="24"/>
          <w:szCs w:val="24"/>
        </w:rPr>
        <w:t xml:space="preserve"> </w:t>
      </w:r>
      <w:r w:rsidRPr="00EB771D">
        <w:rPr>
          <w:rFonts w:ascii="Times New Roman" w:hAnsi="Times New Roman" w:cs="Times New Roman"/>
          <w:sz w:val="24"/>
          <w:szCs w:val="24"/>
        </w:rPr>
        <w:t xml:space="preserve">принимаются в администрации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429102, с. Нижняя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>, ул. Луговая, д. 31.</w:t>
      </w:r>
      <w:proofErr w:type="gramEnd"/>
    </w:p>
    <w:p w:rsidR="0012796D" w:rsidRPr="00EB771D" w:rsidRDefault="0012796D" w:rsidP="00EB771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B771D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proofErr w:type="spellStart"/>
      <w:r w:rsidRPr="00EB771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B771D">
        <w:rPr>
          <w:rFonts w:ascii="Times New Roman" w:hAnsi="Times New Roman" w:cs="Times New Roman"/>
          <w:sz w:val="24"/>
          <w:szCs w:val="24"/>
        </w:rPr>
        <w:t xml:space="preserve"> сельского поселения, или по телефону 60-7-31.</w:t>
      </w:r>
    </w:p>
    <w:p w:rsidR="0012796D" w:rsidRPr="00EB771D" w:rsidRDefault="0012796D" w:rsidP="00EB771D">
      <w:pPr>
        <w:rPr>
          <w:rFonts w:ascii="Times New Roman" w:hAnsi="Times New Roman" w:cs="Times New Roman"/>
          <w:sz w:val="24"/>
          <w:szCs w:val="24"/>
        </w:rPr>
      </w:pPr>
      <w:r w:rsidRPr="00EB771D">
        <w:rPr>
          <w:rFonts w:ascii="Times New Roman" w:hAnsi="Times New Roman" w:cs="Times New Roman"/>
          <w:sz w:val="24"/>
          <w:szCs w:val="24"/>
        </w:rPr>
        <w:t xml:space="preserve">         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12796D" w:rsidRPr="00B444BA" w:rsidRDefault="0012796D" w:rsidP="00E202CA">
      <w:pPr>
        <w:ind w:firstLine="709"/>
        <w:outlineLvl w:val="0"/>
        <w:rPr>
          <w:sz w:val="24"/>
          <w:szCs w:val="24"/>
        </w:rPr>
      </w:pPr>
    </w:p>
    <w:sectPr w:rsidR="0012796D" w:rsidRPr="00B444BA" w:rsidSect="00050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B4"/>
    <w:rsid w:val="000501B8"/>
    <w:rsid w:val="000D2DB4"/>
    <w:rsid w:val="000F5AA9"/>
    <w:rsid w:val="000F6AE1"/>
    <w:rsid w:val="0012796D"/>
    <w:rsid w:val="001707CC"/>
    <w:rsid w:val="001C5AEA"/>
    <w:rsid w:val="00246702"/>
    <w:rsid w:val="00307FAE"/>
    <w:rsid w:val="0047301A"/>
    <w:rsid w:val="004E2F6A"/>
    <w:rsid w:val="00512848"/>
    <w:rsid w:val="005C0603"/>
    <w:rsid w:val="00612E8D"/>
    <w:rsid w:val="00623D1B"/>
    <w:rsid w:val="006531D4"/>
    <w:rsid w:val="00705803"/>
    <w:rsid w:val="007074AF"/>
    <w:rsid w:val="007A5AF2"/>
    <w:rsid w:val="007F5690"/>
    <w:rsid w:val="00847E15"/>
    <w:rsid w:val="008C136A"/>
    <w:rsid w:val="0094776B"/>
    <w:rsid w:val="009A6458"/>
    <w:rsid w:val="009D71A2"/>
    <w:rsid w:val="00A21D33"/>
    <w:rsid w:val="00A2607F"/>
    <w:rsid w:val="00A710E7"/>
    <w:rsid w:val="00B05E90"/>
    <w:rsid w:val="00B444BA"/>
    <w:rsid w:val="00B72667"/>
    <w:rsid w:val="00BC5ACE"/>
    <w:rsid w:val="00BF7C0B"/>
    <w:rsid w:val="00C76CEC"/>
    <w:rsid w:val="00D04978"/>
    <w:rsid w:val="00D82E12"/>
    <w:rsid w:val="00D91CDF"/>
    <w:rsid w:val="00E02787"/>
    <w:rsid w:val="00E111A5"/>
    <w:rsid w:val="00E202CA"/>
    <w:rsid w:val="00E83FE2"/>
    <w:rsid w:val="00EB771D"/>
    <w:rsid w:val="00F03EB4"/>
    <w:rsid w:val="00F200D7"/>
    <w:rsid w:val="00F916D5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444BA"/>
    <w:rPr>
      <w:b/>
      <w:bCs/>
      <w:color w:val="000080"/>
    </w:rPr>
  </w:style>
  <w:style w:type="paragraph" w:customStyle="1" w:styleId="10">
    <w:name w:val="Знак10"/>
    <w:basedOn w:val="a"/>
    <w:uiPriority w:val="99"/>
    <w:rsid w:val="000501B8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EB771D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Полякова</dc:creator>
  <cp:lastModifiedBy>sao-nizh</cp:lastModifiedBy>
  <cp:revision>15</cp:revision>
  <dcterms:created xsi:type="dcterms:W3CDTF">2016-10-27T08:02:00Z</dcterms:created>
  <dcterms:modified xsi:type="dcterms:W3CDTF">2018-12-10T07:12:00Z</dcterms:modified>
</cp:coreProperties>
</file>